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EA2D" w14:textId="77777777" w:rsidR="003B3B04" w:rsidRPr="00DE03D2" w:rsidRDefault="003B3B0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DE03D2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99C2F9" wp14:editId="57A60442">
                <wp:simplePos x="0" y="0"/>
                <wp:positionH relativeFrom="column">
                  <wp:posOffset>-580571</wp:posOffset>
                </wp:positionH>
                <wp:positionV relativeFrom="paragraph">
                  <wp:posOffset>-529771</wp:posOffset>
                </wp:positionV>
                <wp:extent cx="6879771" cy="730703"/>
                <wp:effectExtent l="0" t="0" r="16510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771" cy="730703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A60C6" w14:textId="77777777" w:rsidR="003B3B04" w:rsidRDefault="006C38F4" w:rsidP="003B3B04">
                            <w:pPr>
                              <w:jc w:val="center"/>
                              <w:rPr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Sarabun" w:eastAsia="Sarabun" w:hAnsi="Sarabun" w:cs="Angsana New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Sarabun" w:eastAsia="Sarabun" w:hAnsi="Sarabun" w:cs="Angsana New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.โชคชัย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99C2F9" id="สี่เหลี่ยมผืนผ้า 2" o:spid="_x0000_s1026" style="position:absolute;left:0;text-align:left;margin-left:-45.7pt;margin-top:-41.7pt;width:541.7pt;height:57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" fillcolor="#9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9A60C6" w14:textId="77777777" w:rsidR="003B3B04" w:rsidRDefault="006C38F4" w:rsidP="003B3B04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Sarabun" w:eastAsia="Sarabun" w:hAnsi="Sarabun" w:cs="Angsana New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สภ.โชคชัย</w:t>
                      </w:r>
                    </w:p>
                  </w:txbxContent>
                </v:textbox>
              </v:rect>
            </w:pict>
          </mc:Fallback>
        </mc:AlternateContent>
      </w:r>
    </w:p>
    <w:p w14:paraId="53858D60" w14:textId="77777777" w:rsidR="00A21874" w:rsidRPr="00DE03D2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DE03D2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6C38F4" w:rsidRPr="00DE03D2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28</w:t>
      </w:r>
      <w:r w:rsidR="003822FE" w:rsidRPr="00DE03D2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</w:t>
      </w:r>
      <w:r w:rsidR="006C38F4" w:rsidRPr="00DE03D2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มีนาคม</w:t>
      </w:r>
      <w:r w:rsidR="003822FE" w:rsidRPr="00DE03D2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3822FE" w:rsidRPr="00DE03D2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2567</w:t>
      </w:r>
    </w:p>
    <w:p w14:paraId="458D6B39" w14:textId="5CA29766" w:rsidR="00A21874" w:rsidRPr="00DE03D2" w:rsidRDefault="00A2187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</w:t>
      </w:r>
      <w:r w:rsidR="00EA7AA7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นบริหารจัดการความเสี่ยง</w:t>
      </w:r>
      <w:r w:rsidR="00DE03D2">
        <w:rPr>
          <w:rFonts w:ascii="TH SarabunIT๙" w:eastAsia="Times New Roman" w:hAnsi="TH SarabunIT๙" w:cs="TH SarabunIT๙" w:hint="cs"/>
          <w:b/>
          <w:bCs/>
          <w:color w:val="FF0000"/>
          <w:sz w:val="40"/>
          <w:szCs w:val="40"/>
          <w:cs/>
        </w:rPr>
        <w:t xml:space="preserve"> </w:t>
      </w:r>
      <w:r w:rsidR="00EA7AA7" w:rsidRPr="00DE03D2">
        <w:rPr>
          <w:rFonts w:ascii="TH SarabunIT๙" w:eastAsia="Times New Roman" w:hAnsi="TH SarabunIT๙" w:cs="TH SarabunIT๙"/>
          <w:b/>
          <w:bCs/>
          <w:color w:val="FF0000"/>
          <w:sz w:val="40"/>
          <w:szCs w:val="40"/>
          <w:cs/>
        </w:rPr>
        <w:t>ต่อการรับสินบน</w:t>
      </w:r>
    </w:p>
    <w:p w14:paraId="5D575142" w14:textId="482FEE53" w:rsidR="00A21874" w:rsidRPr="00DE03D2" w:rsidRDefault="006C38F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ของสถานีตำรวจภูธรโชคชัย</w:t>
      </w:r>
      <w:r w:rsidR="00A21874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จังหวัด นครราชสีมา </w:t>
      </w:r>
    </w:p>
    <w:p w14:paraId="71D6B559" w14:textId="0E9286BA" w:rsidR="00F07AC2" w:rsidRPr="00DE03D2" w:rsidRDefault="00F07AC2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ประจำปีงบประมาณ </w:t>
      </w:r>
      <w:r w:rsidRPr="00DE03D2">
        <w:rPr>
          <w:rFonts w:ascii="TH SarabunIT๙" w:eastAsia="Times New Roman" w:hAnsi="TH SarabunIT๙" w:cs="TH SarabunIT๙"/>
          <w:b/>
          <w:bCs/>
          <w:sz w:val="28"/>
        </w:rPr>
        <w:t>2567</w:t>
      </w:r>
    </w:p>
    <w:p w14:paraId="79D52BDD" w14:textId="77777777" w:rsidR="00A21874" w:rsidRPr="00DE03D2" w:rsidRDefault="00A21874" w:rsidP="000470E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200A3CB" w14:textId="77777777" w:rsidR="006C38F4" w:rsidRPr="00DE03D2" w:rsidRDefault="006C38F4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ตามที่สำนักงานคณะกรรมการป้องกันและปราบปรามการทุจริตในภาครัฐ (สำนักงาน </w:t>
      </w:r>
      <w:proofErr w:type="spellStart"/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ป.ป.ท</w:t>
      </w:r>
      <w:proofErr w:type="spellEnd"/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.) ได้ขับเค</w:t>
      </w:r>
      <w:r w:rsidR="009B5372"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ลื่อนให้หน่วยงานภาครัฐมีมาตรการ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ระบบหรือแนวทางในการบริหารจัดการความเสี่ยงของการ ดำเนินงานที่อาจก่อให้เกิดการทุจริต การรับสินบน</w:t>
      </w:r>
    </w:p>
    <w:p w14:paraId="6D984270" w14:textId="558F62C9" w:rsidR="00A21874" w:rsidRPr="00DE03D2" w:rsidRDefault="006C38F4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9B5372"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โชคชัย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 องค์กร อันสอดคล้องกับนโยบายดังกล่าว อาศัยอำนาจตามคำสั่ง สถานีตำรวจภูธร</w:t>
      </w:r>
      <w:r w:rsidR="009B5372"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โชคชัย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ที่ </w:t>
      </w:r>
      <w:r w:rsidR="00724188" w:rsidRPr="00724188">
        <w:rPr>
          <w:rFonts w:ascii="TH SarabunIT๙" w:eastAsia="Times New Roman" w:hAnsi="TH SarabunIT๙" w:cs="TH SarabunIT๙"/>
          <w:sz w:val="32"/>
          <w:szCs w:val="32"/>
        </w:rPr>
        <w:t>504</w:t>
      </w:r>
      <w:r w:rsidRPr="00724188">
        <w:rPr>
          <w:rFonts w:ascii="TH SarabunIT๙" w:eastAsia="Times New Roman" w:hAnsi="TH SarabunIT๙" w:cs="TH SarabunIT๙"/>
          <w:sz w:val="32"/>
          <w:szCs w:val="32"/>
        </w:rPr>
        <w:t xml:space="preserve">/2566 </w:t>
      </w:r>
      <w:r w:rsidRPr="00724188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724188">
        <w:rPr>
          <w:rFonts w:ascii="TH SarabunIT๙" w:eastAsia="Times New Roman" w:hAnsi="TH SarabunIT๙" w:cs="TH SarabunIT๙"/>
          <w:sz w:val="32"/>
          <w:szCs w:val="32"/>
        </w:rPr>
        <w:t>2</w:t>
      </w:r>
      <w:r w:rsidR="00724188" w:rsidRPr="00724188">
        <w:rPr>
          <w:rFonts w:ascii="TH SarabunIT๙" w:eastAsia="Times New Roman" w:hAnsi="TH SarabunIT๙" w:cs="TH SarabunIT๙"/>
          <w:sz w:val="32"/>
          <w:szCs w:val="32"/>
        </w:rPr>
        <w:t>9</w:t>
      </w:r>
      <w:r w:rsidRPr="0072418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4188">
        <w:rPr>
          <w:rFonts w:ascii="TH SarabunIT๙" w:eastAsia="Times New Roman" w:hAnsi="TH SarabunIT๙" w:cs="TH SarabunIT๙"/>
          <w:sz w:val="32"/>
          <w:szCs w:val="32"/>
          <w:cs/>
        </w:rPr>
        <w:t xml:space="preserve">ธันวาคม </w:t>
      </w:r>
      <w:r w:rsidRPr="00724188">
        <w:rPr>
          <w:rFonts w:ascii="TH SarabunIT๙" w:eastAsia="Times New Roman" w:hAnsi="TH SarabunIT๙" w:cs="TH SarabunIT๙"/>
          <w:sz w:val="32"/>
          <w:szCs w:val="32"/>
        </w:rPr>
        <w:t>2566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แต่งตั้งคณะกรรมการดำเนินการในการขับเคลื่อนและกำกับ ติดตามการประเมินคุณธรรมและความ โปร่งใสในการดำเนินงานของหน่วยงานภาครัฐ (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&amp; Transparency Assessment : ITA 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ของสถานีตำรวจประจำปีงบประมาณ ๒๕๖๗ เห็นควรให้ หัวหน้างานทุก สายงานในสถานีตำรวจ จัดทำประเมินความเสี่ยงการต่อการรับสินบน และการดำเนินการเพื่อจัดการความ 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0539BC87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3698A1CD" wp14:editId="1883FD55">
            <wp:simplePos x="0" y="0"/>
            <wp:positionH relativeFrom="column">
              <wp:posOffset>2691130</wp:posOffset>
            </wp:positionH>
            <wp:positionV relativeFrom="paragraph">
              <wp:posOffset>81723</wp:posOffset>
            </wp:positionV>
            <wp:extent cx="1733909" cy="6527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็น ผกก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909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23893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14:paraId="5741155A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พันตำรวจเอก </w:t>
      </w:r>
    </w:p>
    <w:p w14:paraId="76DCEF24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  </w:t>
      </w:r>
      <w:proofErr w:type="gramStart"/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จรินทร์</w:t>
      </w:r>
      <w:proofErr w:type="spellEnd"/>
      <w:proofErr w:type="gramEnd"/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จิ</w:t>
      </w:r>
      <w:proofErr w:type="spellStart"/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นต</w:t>
      </w:r>
      <w:proofErr w:type="spellEnd"/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พละ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)</w:t>
      </w:r>
    </w:p>
    <w:p w14:paraId="14CF22EE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       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ผู้กำกับการสถานีตำรวจภูธรโชคชัย</w:t>
      </w:r>
    </w:p>
    <w:p w14:paraId="697BB8D5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A6EC24F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6211F01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0FAF15B9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AE12210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9E4A112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304008A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B956F2C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ED6B7EF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E5B3A92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2CE2B859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0C708D9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3EAB307E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48702C70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1265964A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E4340F0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551F2FE5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6B568152" w14:textId="77777777" w:rsidR="009B5372" w:rsidRPr="00DE03D2" w:rsidRDefault="009B5372" w:rsidP="009B5372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70AC1C46" w14:textId="77777777" w:rsidR="00A21874" w:rsidRPr="00DE03D2" w:rsidRDefault="00A21874" w:rsidP="00657A66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15C5A271" w14:textId="77777777" w:rsidR="00A21874" w:rsidRPr="00DE03D2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59F58A03" w14:textId="77777777" w:rsidR="00A21874" w:rsidRPr="00DE03D2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E03D2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DE03D2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DE03D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BBC8170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49BE7230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A2F86BD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6038"/>
      </w:tblGrid>
      <w:tr w:rsidR="00A21874" w:rsidRPr="00DE03D2" w14:paraId="3AB3FD6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B854" w14:textId="77777777" w:rsidR="00A21874" w:rsidRPr="00DE03D2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6D25" w14:textId="77777777" w:rsidR="00A21874" w:rsidRPr="00DE03D2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DE03D2" w14:paraId="681DB09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6362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DE03D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DE03D2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64B8" w14:textId="77777777" w:rsidR="00EA7AA7" w:rsidRPr="00DE03D2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DE03D2" w14:paraId="672CC24B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C70D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DE03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1CE01AC9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5C705B6C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263C" w14:textId="77777777" w:rsidR="00EA7AA7" w:rsidRPr="00DE03D2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DE03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DE03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3277AA22" w14:textId="77777777" w:rsidR="00EA7AA7" w:rsidRPr="00DE03D2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33C6A821" w14:textId="77777777" w:rsidR="00EA7AA7" w:rsidRPr="00DE03D2" w:rsidRDefault="009B5372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</w:t>
            </w:r>
            <w:r w:rsidR="00EA7AA7"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="00EA7AA7"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DE03D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DE03D2" w14:paraId="1AA2AE6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9BF3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97E9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DE03D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DE03D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E03D2">
              <w:rPr>
                <w:rFonts w:ascii="TH SarabunIT๙" w:eastAsia="TH SarabunIT๙" w:hAnsi="TH SarabunIT๙" w:cs="TH SarabunIT๙"/>
                <w:color w:val="FF0000"/>
                <w:position w:val="-1"/>
                <w:sz w:val="32"/>
                <w:szCs w:val="32"/>
                <w:highlight w:val="yellow"/>
                <w:cs/>
              </w:rPr>
              <w:t>เหตุการณ์ที่ยังไม่เกิด ต้องหามาตรการควบคุม</w:t>
            </w:r>
          </w:p>
          <w:p w14:paraId="6385AF4B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DE03D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DE03D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E03D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DE03D2" w14:paraId="67A7E9D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9829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DE03D2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53CF" w14:textId="77777777" w:rsidR="00EA7AA7" w:rsidRPr="00DE03D2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DE03D2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DE03D2" w14:paraId="3B555D8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AFEF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25D7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DE03D2" w14:paraId="2693515C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F01F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AAE9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DE03D2" w14:paraId="5DF99C4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1068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E03D2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6BC0" w14:textId="77777777" w:rsidR="00EA7AA7" w:rsidRPr="00DE03D2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DE03D2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DE03D2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DE03D2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DE03D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DE03D2" w14:paraId="1B73BCD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8550" w14:textId="77777777" w:rsidR="00EA7AA7" w:rsidRPr="00DE03D2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3922" w14:textId="77777777" w:rsidR="00EA7AA7" w:rsidRPr="00DE03D2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42208F19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61E89BF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C975229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437A66B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5F82134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B1E8290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C838A67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D61852E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13F27FB" w14:textId="77777777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7B0B3F1" w14:textId="5A0F73B0" w:rsidR="009B5372" w:rsidRPr="00DE03D2" w:rsidRDefault="009B537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0F3DF12" w14:textId="77777777" w:rsidR="00A21874" w:rsidRPr="00DE03D2" w:rsidRDefault="00A21874" w:rsidP="003822F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DE03D2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66C18A0E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9DA3718" w14:textId="77777777" w:rsidR="00A21874" w:rsidRPr="00DE03D2" w:rsidRDefault="00A21874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p w14:paraId="33805ECC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458"/>
      </w:tblGrid>
      <w:tr w:rsidR="00A21874" w:rsidRPr="00DE03D2" w14:paraId="430EA8B1" w14:textId="77777777" w:rsidTr="00F07AC2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19219" w14:textId="77777777" w:rsidR="00A21874" w:rsidRPr="00DE03D2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DE03D2" w14:paraId="6B36E9D2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A5F73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C8DC1" w14:textId="77777777" w:rsidR="00A21874" w:rsidRPr="00DE03D2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DE03D2" w14:paraId="567A7D2F" w14:textId="77777777" w:rsidTr="00F07AC2">
        <w:trPr>
          <w:trHeight w:val="480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50CC9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8394A" w14:textId="77777777" w:rsidR="00A21874" w:rsidRPr="00DE03D2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DE03D2" w14:paraId="23408285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161D8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37947" w14:textId="77777777" w:rsidR="00A21874" w:rsidRPr="00DE03D2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DE03D2" w14:paraId="1CFCDDCB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BE72E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0B8C3" w14:textId="77777777" w:rsidR="00A21874" w:rsidRPr="00DE03D2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DE03D2" w14:paraId="5C99DE1F" w14:textId="77777777" w:rsidTr="00F07AC2">
        <w:trPr>
          <w:trHeight w:val="240"/>
          <w:jc w:val="center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57D21" w14:textId="77777777" w:rsidR="00A21874" w:rsidRPr="00DE03D2" w:rsidRDefault="00B647CF" w:rsidP="00A21874">
            <w:pPr>
              <w:spacing w:after="16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E204C" w14:textId="77777777" w:rsidR="00A21874" w:rsidRPr="00DE03D2" w:rsidRDefault="00A21874" w:rsidP="00A21874">
            <w:pPr>
              <w:spacing w:after="160" w:line="240" w:lineRule="atLeast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5EB354A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B680C2E" w14:textId="77777777" w:rsidR="00A21874" w:rsidRPr="00DE03D2" w:rsidRDefault="00A21874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p w14:paraId="61A838AB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957"/>
      </w:tblGrid>
      <w:tr w:rsidR="00A21874" w:rsidRPr="00DE03D2" w14:paraId="5933A67F" w14:textId="77777777" w:rsidTr="00F07AC2">
        <w:trPr>
          <w:trHeight w:val="44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2F0FC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DE03D2" w14:paraId="4987FD4C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743C2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F395A" w14:textId="77777777" w:rsidR="00A21874" w:rsidRPr="00DE03D2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DE03D2" w14:paraId="0A1FF6C1" w14:textId="77777777" w:rsidTr="00F07A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D3104" w14:textId="77777777" w:rsidR="00A21874" w:rsidRPr="00DE03D2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E2936" w14:textId="77777777" w:rsidR="00A21874" w:rsidRPr="00DE03D2" w:rsidRDefault="00A21874" w:rsidP="00A21874">
            <w:pPr>
              <w:spacing w:after="16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DE03D2" w14:paraId="0A9D8E71" w14:textId="77777777" w:rsidTr="00F07AC2">
        <w:trPr>
          <w:trHeight w:val="4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A0BF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A42B2" w14:textId="77777777" w:rsidR="00A21874" w:rsidRPr="00DE03D2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DE03D2" w14:paraId="736ACBD5" w14:textId="77777777" w:rsidTr="00F07AC2">
        <w:trPr>
          <w:trHeight w:val="5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E4E7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59ED2" w14:textId="77777777" w:rsidR="00A21874" w:rsidRPr="00DE03D2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DE03D2" w14:paraId="0645B53A" w14:textId="77777777" w:rsidTr="00F07AC2">
        <w:trPr>
          <w:trHeight w:val="5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A99CC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B04D9" w14:textId="77777777" w:rsidR="00A21874" w:rsidRPr="00DE03D2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3B4634FB" w14:textId="77777777" w:rsidR="00020072" w:rsidRPr="00DE03D2" w:rsidRDefault="00020072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0F6B62E5" w14:textId="77777777" w:rsidR="00A21874" w:rsidRPr="00DE03D2" w:rsidRDefault="00A21874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25BD9946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085"/>
        <w:gridCol w:w="1085"/>
        <w:gridCol w:w="1085"/>
        <w:gridCol w:w="862"/>
        <w:gridCol w:w="873"/>
      </w:tblGrid>
      <w:tr w:rsidR="00A21874" w:rsidRPr="00DE03D2" w14:paraId="2AA19802" w14:textId="77777777" w:rsidTr="00F07AC2">
        <w:trPr>
          <w:trHeight w:val="360"/>
          <w:jc w:val="center"/>
        </w:trPr>
        <w:tc>
          <w:tcPr>
            <w:tcW w:w="5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DE11A" w14:textId="77777777" w:rsidR="00A21874" w:rsidRPr="00DE03D2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DE03D2" w14:paraId="632B05F0" w14:textId="77777777" w:rsidTr="00F07AC2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15E6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4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FF29C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DE03D2" w14:paraId="568C4A49" w14:textId="77777777" w:rsidTr="00F07AC2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FBC08" w14:textId="77777777" w:rsidR="00A21874" w:rsidRPr="00DE03D2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2B57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4776D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69418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5488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3A9F8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DE03D2" w14:paraId="1A4B4477" w14:textId="77777777" w:rsidTr="00F07AC2">
        <w:trPr>
          <w:trHeight w:val="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ABF64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D363F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DD57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60CE7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9B988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F786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DE03D2" w14:paraId="05B01BD4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E476C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6CAEE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FE5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A021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8FF3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47458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DE03D2" w14:paraId="4D9DFC9A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84EE9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811A5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A7FA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E1522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DA82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96C56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DE03D2" w14:paraId="2723D684" w14:textId="77777777" w:rsidTr="00F07AC2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8639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A1039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D3A8B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BA62F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3420D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9B28E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DE03D2" w14:paraId="2C3678F8" w14:textId="77777777" w:rsidTr="00F07AC2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5322" w14:textId="77777777" w:rsidR="00A21874" w:rsidRPr="00DE03D2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6F647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2BABD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2C04D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80312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A8CC0" w14:textId="77777777" w:rsidR="00A21874" w:rsidRPr="00DE03D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0CB860E" w14:textId="77777777" w:rsidR="00A21874" w:rsidRPr="00DE03D2" w:rsidRDefault="00B647CF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A21874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 </w:t>
      </w:r>
    </w:p>
    <w:p w14:paraId="5AE29742" w14:textId="77777777" w:rsidR="00A21874" w:rsidRPr="00DE03D2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1</w:t>
      </w:r>
      <w:r w:rsidR="00BF275E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งานอำนวยการ</w:t>
      </w:r>
    </w:p>
    <w:p w14:paraId="41D1A674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TableNormal"/>
        <w:tblW w:w="10890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119"/>
        <w:gridCol w:w="2977"/>
        <w:gridCol w:w="991"/>
        <w:gridCol w:w="992"/>
        <w:gridCol w:w="1418"/>
        <w:gridCol w:w="809"/>
      </w:tblGrid>
      <w:tr w:rsidR="00F07AC2" w:rsidRPr="00DE03D2" w14:paraId="4511450D" w14:textId="77777777" w:rsidTr="00DE03D2">
        <w:trPr>
          <w:trHeight w:val="361"/>
        </w:trPr>
        <w:tc>
          <w:tcPr>
            <w:tcW w:w="584" w:type="dxa"/>
            <w:vMerge w:val="restart"/>
            <w:shd w:val="clear" w:color="auto" w:fill="BE8F00"/>
            <w:vAlign w:val="center"/>
          </w:tcPr>
          <w:p w14:paraId="03B231CF" w14:textId="77777777" w:rsidR="00F07AC2" w:rsidRPr="00DE03D2" w:rsidRDefault="00F07AC2" w:rsidP="00657A66">
            <w:pPr>
              <w:pStyle w:val="TableParagraph"/>
              <w:spacing w:before="9"/>
              <w:ind w:left="0"/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</w:p>
          <w:p w14:paraId="662D787C" w14:textId="77777777" w:rsidR="00F07AC2" w:rsidRPr="00DE03D2" w:rsidRDefault="00F07AC2" w:rsidP="00657A66">
            <w:pPr>
              <w:pStyle w:val="TableParagraph"/>
              <w:ind w:left="157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3119" w:type="dxa"/>
            <w:vMerge w:val="restart"/>
            <w:shd w:val="clear" w:color="auto" w:fill="BE8F00"/>
            <w:vAlign w:val="center"/>
          </w:tcPr>
          <w:p w14:paraId="79742647" w14:textId="77777777" w:rsidR="00F07AC2" w:rsidRPr="00DE03D2" w:rsidRDefault="00F07AC2" w:rsidP="00657A66">
            <w:pPr>
              <w:pStyle w:val="TableParagraph"/>
              <w:spacing w:before="6"/>
              <w:ind w:left="0"/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</w:p>
          <w:p w14:paraId="77ED6DF2" w14:textId="77777777" w:rsidR="00F07AC2" w:rsidRPr="00DE03D2" w:rsidRDefault="00F07AC2" w:rsidP="00657A66">
            <w:pPr>
              <w:pStyle w:val="TableParagraph"/>
              <w:ind w:left="727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shd w:val="clear" w:color="auto" w:fill="BE8F00"/>
            <w:vAlign w:val="center"/>
          </w:tcPr>
          <w:p w14:paraId="6A9FDC5D" w14:textId="77777777" w:rsidR="00F07AC2" w:rsidRPr="00DE03D2" w:rsidRDefault="00F07AC2" w:rsidP="00657A66">
            <w:pPr>
              <w:pStyle w:val="TableParagraph"/>
              <w:spacing w:before="6"/>
              <w:ind w:left="0"/>
              <w:jc w:val="center"/>
              <w:rPr>
                <w:rFonts w:ascii="TH SarabunIT๙" w:hAnsi="TH SarabunIT๙" w:cs="TH SarabunIT๙"/>
                <w:b/>
                <w:sz w:val="28"/>
                <w:szCs w:val="28"/>
              </w:rPr>
            </w:pPr>
          </w:p>
          <w:p w14:paraId="11D5DAF1" w14:textId="77777777" w:rsidR="00F07AC2" w:rsidRPr="00DE03D2" w:rsidRDefault="00F07AC2" w:rsidP="00657A66">
            <w:pPr>
              <w:pStyle w:val="TableParagraph"/>
              <w:ind w:left="180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5"/>
                <w:sz w:val="28"/>
                <w:szCs w:val="28"/>
                <w:cs/>
                <w:lang w:bidi="th-TH"/>
              </w:rPr>
              <w:t>ประเด็นความเสี่ยงต่อการรับสินบน</w:t>
            </w:r>
          </w:p>
        </w:tc>
        <w:tc>
          <w:tcPr>
            <w:tcW w:w="4210" w:type="dxa"/>
            <w:gridSpan w:val="4"/>
            <w:shd w:val="clear" w:color="auto" w:fill="F4AF83"/>
            <w:vAlign w:val="center"/>
          </w:tcPr>
          <w:p w14:paraId="543D0C64" w14:textId="77777777" w:rsidR="00F07AC2" w:rsidRPr="00DE03D2" w:rsidRDefault="00F07AC2" w:rsidP="00657A66">
            <w:pPr>
              <w:pStyle w:val="TableParagraph"/>
              <w:spacing w:line="342" w:lineRule="exact"/>
              <w:ind w:left="687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  <w:cs/>
                <w:lang w:bidi="th-TH"/>
              </w:rPr>
              <w:t>ระดับความเสี่ยง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Risk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Score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(L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x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I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28"/>
                <w:szCs w:val="28"/>
              </w:rPr>
              <w:t>)</w:t>
            </w:r>
          </w:p>
        </w:tc>
      </w:tr>
      <w:tr w:rsidR="00F07AC2" w:rsidRPr="00DE03D2" w14:paraId="1C8EABFC" w14:textId="77777777" w:rsidTr="00DE03D2">
        <w:trPr>
          <w:trHeight w:val="633"/>
        </w:trPr>
        <w:tc>
          <w:tcPr>
            <w:tcW w:w="584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4292CCB4" w14:textId="77777777" w:rsidR="00F07AC2" w:rsidRPr="00DE03D2" w:rsidRDefault="00F07AC2" w:rsidP="00657A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14C3EC16" w14:textId="77777777" w:rsidR="00F07AC2" w:rsidRPr="00DE03D2" w:rsidRDefault="00F07AC2" w:rsidP="00657A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3B44C18A" w14:textId="77777777" w:rsidR="00F07AC2" w:rsidRPr="00DE03D2" w:rsidRDefault="00F07AC2" w:rsidP="00657A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DBDBDB"/>
            <w:vAlign w:val="center"/>
          </w:tcPr>
          <w:p w14:paraId="57C191CA" w14:textId="77777777" w:rsidR="00F07AC2" w:rsidRPr="00DE03D2" w:rsidRDefault="00F07AC2" w:rsidP="00657A66">
            <w:pPr>
              <w:pStyle w:val="TableParagraph"/>
              <w:spacing w:line="306" w:lineRule="exact"/>
              <w:ind w:left="25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โอกาส</w:t>
            </w:r>
          </w:p>
          <w:p w14:paraId="3802D73D" w14:textId="77777777" w:rsidR="00F07AC2" w:rsidRPr="00DE03D2" w:rsidRDefault="00F07AC2" w:rsidP="00657A66">
            <w:pPr>
              <w:pStyle w:val="TableParagraph"/>
              <w:spacing w:before="1"/>
              <w:ind w:left="154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5"/>
                <w:sz w:val="28"/>
                <w:szCs w:val="28"/>
              </w:rPr>
              <w:t>Likelihood</w:t>
            </w:r>
          </w:p>
        </w:tc>
        <w:tc>
          <w:tcPr>
            <w:tcW w:w="992" w:type="dxa"/>
            <w:shd w:val="clear" w:color="auto" w:fill="DBDBDB"/>
            <w:vAlign w:val="center"/>
          </w:tcPr>
          <w:p w14:paraId="6008055E" w14:textId="77777777" w:rsidR="00F07AC2" w:rsidRPr="00DE03D2" w:rsidRDefault="00F07AC2" w:rsidP="00657A66">
            <w:pPr>
              <w:pStyle w:val="TableParagraph"/>
              <w:spacing w:line="306" w:lineRule="exact"/>
              <w:ind w:left="37" w:right="2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ผลกระทบ</w:t>
            </w:r>
          </w:p>
          <w:p w14:paraId="2EC2C88E" w14:textId="77777777" w:rsidR="00F07AC2" w:rsidRPr="00DE03D2" w:rsidRDefault="00F07AC2" w:rsidP="00657A66">
            <w:pPr>
              <w:pStyle w:val="TableParagraph"/>
              <w:spacing w:before="1"/>
              <w:ind w:left="37" w:right="2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</w:rPr>
              <w:t>Impact</w:t>
            </w:r>
          </w:p>
        </w:tc>
        <w:tc>
          <w:tcPr>
            <w:tcW w:w="1418" w:type="dxa"/>
            <w:shd w:val="clear" w:color="auto" w:fill="DBDBDB"/>
            <w:vAlign w:val="center"/>
          </w:tcPr>
          <w:p w14:paraId="0194CE86" w14:textId="77777777" w:rsidR="00F07AC2" w:rsidRPr="00DE03D2" w:rsidRDefault="00F07AC2" w:rsidP="00657A66">
            <w:pPr>
              <w:pStyle w:val="TableParagraph"/>
              <w:spacing w:line="306" w:lineRule="exact"/>
              <w:ind w:left="2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44C3A37A" w14:textId="77777777" w:rsidR="00F07AC2" w:rsidRPr="00DE03D2" w:rsidRDefault="00F07AC2" w:rsidP="00657A66">
            <w:pPr>
              <w:pStyle w:val="TableParagraph"/>
              <w:spacing w:line="307" w:lineRule="exact"/>
              <w:ind w:left="1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60"/>
                <w:sz w:val="28"/>
                <w:szCs w:val="28"/>
                <w:cs/>
                <w:lang w:bidi="th-TH"/>
              </w:rPr>
              <w:t>เสี่ยง</w:t>
            </w:r>
            <w:r w:rsidRPr="00DE03D2">
              <w:rPr>
                <w:rFonts w:ascii="TH SarabunIT๙" w:hAnsi="TH SarabunIT๙" w:cs="TH SarabunIT๙"/>
                <w:spacing w:val="20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0"/>
                <w:sz w:val="28"/>
                <w:szCs w:val="28"/>
              </w:rPr>
              <w:t>Risk</w:t>
            </w:r>
            <w:r w:rsidRPr="00DE03D2">
              <w:rPr>
                <w:rFonts w:ascii="TH SarabunIT๙" w:hAnsi="TH SarabunIT๙" w:cs="TH SarabunIT๙"/>
                <w:spacing w:val="30"/>
                <w:w w:val="6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0"/>
                <w:sz w:val="28"/>
                <w:szCs w:val="28"/>
              </w:rPr>
              <w:t>Score</w:t>
            </w:r>
          </w:p>
        </w:tc>
        <w:tc>
          <w:tcPr>
            <w:tcW w:w="809" w:type="dxa"/>
            <w:shd w:val="clear" w:color="auto" w:fill="DBDBDB"/>
            <w:vAlign w:val="center"/>
          </w:tcPr>
          <w:p w14:paraId="20634D06" w14:textId="77777777" w:rsidR="00F07AC2" w:rsidRPr="00DE03D2" w:rsidRDefault="00F07AC2" w:rsidP="00657A66">
            <w:pPr>
              <w:pStyle w:val="TableParagraph"/>
              <w:ind w:left="130" w:right="106" w:firstLine="1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ระดับ</w:t>
            </w:r>
            <w:r w:rsidRPr="00DE03D2">
              <w:rPr>
                <w:rFonts w:ascii="TH SarabunIT๙" w:hAnsi="TH SarabunIT๙" w:cs="TH SarabunIT๙"/>
                <w:spacing w:val="1"/>
                <w:w w:val="8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DE03D2" w14:paraId="505B89D3" w14:textId="77777777" w:rsidTr="00DE03D2">
        <w:trPr>
          <w:trHeight w:val="461"/>
        </w:trPr>
        <w:tc>
          <w:tcPr>
            <w:tcW w:w="10890" w:type="dxa"/>
            <w:gridSpan w:val="7"/>
          </w:tcPr>
          <w:p w14:paraId="28689CFE" w14:textId="77777777" w:rsidR="00F07AC2" w:rsidRPr="00DE03D2" w:rsidRDefault="00F07AC2" w:rsidP="001B35DD">
            <w:pPr>
              <w:pStyle w:val="TableParagraph"/>
              <w:spacing w:line="348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1.1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53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การพิจารณาเลื่อนขั้นเงินเดือน</w:t>
            </w:r>
          </w:p>
        </w:tc>
      </w:tr>
      <w:tr w:rsidR="00F07AC2" w:rsidRPr="00DE03D2" w14:paraId="1AC784AB" w14:textId="77777777" w:rsidTr="00DE03D2">
        <w:trPr>
          <w:trHeight w:val="1061"/>
        </w:trPr>
        <w:tc>
          <w:tcPr>
            <w:tcW w:w="584" w:type="dxa"/>
          </w:tcPr>
          <w:p w14:paraId="62C33D6A" w14:textId="77777777" w:rsidR="00F07AC2" w:rsidRPr="00DE03D2" w:rsidRDefault="00F07AC2" w:rsidP="001B35DD">
            <w:pPr>
              <w:pStyle w:val="TableParagraph"/>
              <w:spacing w:line="349" w:lineRule="exact"/>
              <w:ind w:left="454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7717FC92" w14:textId="77777777" w:rsidR="00F07AC2" w:rsidRPr="00DE03D2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ผู้บังคับบัญชาพิจารณาผลการ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ปฏิบัติ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ราชกาผู้ใต้บังคับบัญชา</w:t>
            </w:r>
            <w:r w:rsidRPr="00DE03D2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ปีละ</w:t>
            </w:r>
            <w:r w:rsidRPr="00DE03D2">
              <w:rPr>
                <w:rFonts w:ascii="TH SarabunIT๙" w:hAnsi="TH SarabunIT๙" w:cs="TH SarabunIT๙"/>
                <w:spacing w:val="16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2</w:t>
            </w:r>
            <w:r w:rsidRPr="00DE03D2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ครั้ง</w:t>
            </w:r>
            <w:r w:rsidRPr="00DE03D2">
              <w:rPr>
                <w:rFonts w:ascii="TH SarabunIT๙" w:hAnsi="TH SarabunIT๙" w:cs="TH SarabunIT๙"/>
                <w:spacing w:val="16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(6</w:t>
            </w:r>
          </w:p>
          <w:p w14:paraId="6E4170E9" w14:textId="77777777" w:rsidR="00F07AC2" w:rsidRPr="00DE03D2" w:rsidRDefault="00F07AC2" w:rsidP="001B35DD">
            <w:pPr>
              <w:pStyle w:val="TableParagraph"/>
              <w:spacing w:line="315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เดือน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/</w:t>
            </w:r>
            <w:r w:rsidRPr="00DE03D2">
              <w:rPr>
                <w:rFonts w:ascii="TH SarabunIT๙" w:hAnsi="TH SarabunIT๙" w:cs="TH SarabunIT๙"/>
                <w:spacing w:val="1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12</w:t>
            </w:r>
            <w:r w:rsidRPr="00DE03D2">
              <w:rPr>
                <w:rFonts w:ascii="TH SarabunIT๙" w:hAnsi="TH SarabunIT๙" w:cs="TH SarabunIT๙"/>
                <w:spacing w:val="22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เดือน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5F958EDB" w14:textId="77777777" w:rsidR="00F07AC2" w:rsidRPr="00DE03D2" w:rsidRDefault="00F07AC2" w:rsidP="001B35DD">
            <w:pPr>
              <w:pStyle w:val="TableParagraph"/>
              <w:spacing w:line="349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ผู้ใต้บังคับบัญชานำของขวัญ</w:t>
            </w:r>
          </w:p>
          <w:p w14:paraId="07965D46" w14:textId="77777777" w:rsidR="00F07AC2" w:rsidRPr="00DE03D2" w:rsidRDefault="00F07AC2" w:rsidP="001B35DD">
            <w:pPr>
              <w:pStyle w:val="TableParagraph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หรือสิ่งของมาให้เพื่อจะได้ความดี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ความชอบ</w:t>
            </w:r>
          </w:p>
        </w:tc>
        <w:tc>
          <w:tcPr>
            <w:tcW w:w="991" w:type="dxa"/>
          </w:tcPr>
          <w:p w14:paraId="2E85079E" w14:textId="77777777" w:rsidR="00F07AC2" w:rsidRPr="00DE03D2" w:rsidRDefault="00F07AC2" w:rsidP="001B35DD">
            <w:pPr>
              <w:pStyle w:val="TableParagraph"/>
              <w:spacing w:line="349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2" w:type="dxa"/>
          </w:tcPr>
          <w:p w14:paraId="40821349" w14:textId="77777777" w:rsidR="00F07AC2" w:rsidRPr="00DE03D2" w:rsidRDefault="00F07AC2" w:rsidP="001B35DD">
            <w:pPr>
              <w:pStyle w:val="TableParagraph"/>
              <w:spacing w:line="349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592ABE05" w14:textId="77777777" w:rsidR="00F07AC2" w:rsidRPr="00DE03D2" w:rsidRDefault="00F07AC2" w:rsidP="001B35DD">
            <w:pPr>
              <w:pStyle w:val="TableParagraph"/>
              <w:spacing w:line="349" w:lineRule="exact"/>
              <w:ind w:left="266" w:right="198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15</w:t>
            </w:r>
          </w:p>
        </w:tc>
        <w:tc>
          <w:tcPr>
            <w:tcW w:w="809" w:type="dxa"/>
            <w:shd w:val="clear" w:color="auto" w:fill="FF0000"/>
          </w:tcPr>
          <w:p w14:paraId="57C8B23D" w14:textId="77777777" w:rsidR="00F07AC2" w:rsidRPr="00DE03D2" w:rsidRDefault="00F07AC2" w:rsidP="001B35DD">
            <w:pPr>
              <w:pStyle w:val="TableParagraph"/>
              <w:spacing w:line="349" w:lineRule="exact"/>
              <w:ind w:left="24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</w:t>
            </w:r>
          </w:p>
          <w:p w14:paraId="496AA1A1" w14:textId="77777777" w:rsidR="00F07AC2" w:rsidRPr="00DE03D2" w:rsidRDefault="00F07AC2" w:rsidP="001B35DD">
            <w:pPr>
              <w:pStyle w:val="TableParagraph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มาก</w:t>
            </w:r>
          </w:p>
        </w:tc>
      </w:tr>
      <w:tr w:rsidR="00F07AC2" w:rsidRPr="00DE03D2" w14:paraId="782BE25D" w14:textId="77777777" w:rsidTr="00DE03D2">
        <w:trPr>
          <w:trHeight w:val="360"/>
        </w:trPr>
        <w:tc>
          <w:tcPr>
            <w:tcW w:w="10890" w:type="dxa"/>
            <w:gridSpan w:val="7"/>
          </w:tcPr>
          <w:p w14:paraId="73394C2A" w14:textId="77777777" w:rsidR="00F07AC2" w:rsidRPr="00DE03D2" w:rsidRDefault="00F07AC2" w:rsidP="001B35DD">
            <w:pPr>
              <w:pStyle w:val="TableParagraph"/>
              <w:spacing w:line="34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1.2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6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การจัดการเรื่องร้องเรียน</w:t>
            </w:r>
          </w:p>
        </w:tc>
      </w:tr>
      <w:tr w:rsidR="00F07AC2" w:rsidRPr="00DE03D2" w14:paraId="08E1F573" w14:textId="77777777" w:rsidTr="00DE03D2">
        <w:trPr>
          <w:trHeight w:val="723"/>
        </w:trPr>
        <w:tc>
          <w:tcPr>
            <w:tcW w:w="584" w:type="dxa"/>
          </w:tcPr>
          <w:p w14:paraId="4697F468" w14:textId="77777777" w:rsidR="00F07AC2" w:rsidRPr="00DE03D2" w:rsidRDefault="00F07AC2" w:rsidP="001B35DD">
            <w:pPr>
              <w:pStyle w:val="TableParagraph"/>
              <w:spacing w:line="350" w:lineRule="exact"/>
              <w:ind w:left="385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4E8825E7" w14:textId="77777777" w:rsidR="00F07AC2" w:rsidRPr="00DE03D2" w:rsidRDefault="00F07AC2" w:rsidP="001B35DD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80"/>
                <w:sz w:val="32"/>
                <w:szCs w:val="32"/>
                <w:cs/>
                <w:lang w:bidi="th-TH"/>
              </w:rPr>
              <w:t>เสนอเรื่องตรวจสอบข้อเท็จจริง</w:t>
            </w:r>
          </w:p>
        </w:tc>
        <w:tc>
          <w:tcPr>
            <w:tcW w:w="2977" w:type="dxa"/>
          </w:tcPr>
          <w:p w14:paraId="5822ECE0" w14:textId="77777777" w:rsidR="00F07AC2" w:rsidRPr="00DE03D2" w:rsidRDefault="00F07AC2" w:rsidP="001B35DD">
            <w:pPr>
              <w:pStyle w:val="TableParagraph"/>
              <w:spacing w:line="350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  <w:cs/>
                <w:lang w:bidi="th-TH"/>
              </w:rPr>
              <w:t>เรียกรับสินบนจากผู้ถูกร้องเรียน</w:t>
            </w:r>
          </w:p>
          <w:p w14:paraId="4EE64509" w14:textId="77777777" w:rsidR="00F07AC2" w:rsidRPr="00DE03D2" w:rsidRDefault="00F07AC2" w:rsidP="001B35DD">
            <w:pPr>
              <w:pStyle w:val="TableParagraph"/>
              <w:spacing w:line="354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โดยให้เรื่องเงียบไป</w:t>
            </w:r>
          </w:p>
        </w:tc>
        <w:tc>
          <w:tcPr>
            <w:tcW w:w="991" w:type="dxa"/>
          </w:tcPr>
          <w:p w14:paraId="72F3472E" w14:textId="77777777" w:rsidR="00F07AC2" w:rsidRPr="00DE03D2" w:rsidRDefault="00F07AC2" w:rsidP="001B35DD">
            <w:pPr>
              <w:pStyle w:val="TableParagraph"/>
              <w:spacing w:line="350" w:lineRule="exact"/>
              <w:ind w:left="0" w:right="24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79FE928A" w14:textId="77777777" w:rsidR="00F07AC2" w:rsidRPr="00DE03D2" w:rsidRDefault="00F07AC2" w:rsidP="001B35DD">
            <w:pPr>
              <w:pStyle w:val="TableParagraph"/>
              <w:spacing w:line="350" w:lineRule="exact"/>
              <w:ind w:left="0" w:right="6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3648A874" w14:textId="77777777" w:rsidR="00F07AC2" w:rsidRPr="00DE03D2" w:rsidRDefault="00F07AC2" w:rsidP="001B35DD">
            <w:pPr>
              <w:pStyle w:val="TableParagraph"/>
              <w:spacing w:line="350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9</w:t>
            </w:r>
          </w:p>
        </w:tc>
        <w:tc>
          <w:tcPr>
            <w:tcW w:w="809" w:type="dxa"/>
            <w:shd w:val="clear" w:color="auto" w:fill="EC7C30"/>
          </w:tcPr>
          <w:p w14:paraId="1C732869" w14:textId="77777777" w:rsidR="00F07AC2" w:rsidRPr="00DE03D2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DE03D2" w14:paraId="2D85169A" w14:textId="77777777" w:rsidTr="00DE03D2">
        <w:trPr>
          <w:trHeight w:val="723"/>
        </w:trPr>
        <w:tc>
          <w:tcPr>
            <w:tcW w:w="584" w:type="dxa"/>
          </w:tcPr>
          <w:p w14:paraId="5F92042F" w14:textId="77777777" w:rsidR="00F07AC2" w:rsidRPr="00DE03D2" w:rsidRDefault="00F07AC2" w:rsidP="001B35DD">
            <w:pPr>
              <w:pStyle w:val="TableParagraph"/>
              <w:spacing w:line="306" w:lineRule="exact"/>
              <w:ind w:left="349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๒</w:t>
            </w:r>
          </w:p>
        </w:tc>
        <w:tc>
          <w:tcPr>
            <w:tcW w:w="3119" w:type="dxa"/>
          </w:tcPr>
          <w:p w14:paraId="7FB75CE2" w14:textId="77777777" w:rsidR="00F07AC2" w:rsidRPr="00DE03D2" w:rsidRDefault="00F07AC2" w:rsidP="001B35DD">
            <w:pPr>
              <w:pStyle w:val="TableParagraph"/>
              <w:ind w:right="105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หากพบว่ามีความผิดจริง</w:t>
            </w:r>
            <w:r w:rsidRPr="00DE03D2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ตามที่ร้องเรียน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จึงดำเนินการ</w:t>
            </w:r>
            <w:r w:rsidRPr="00DE03D2">
              <w:rPr>
                <w:rFonts w:ascii="TH SarabunIT๙" w:hAnsi="TH SarabunIT๙" w:cs="TH SarabunIT๙"/>
                <w:spacing w:val="13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ลงโทษตามระเบียบ</w:t>
            </w:r>
          </w:p>
        </w:tc>
        <w:tc>
          <w:tcPr>
            <w:tcW w:w="2977" w:type="dxa"/>
          </w:tcPr>
          <w:p w14:paraId="387333D4" w14:textId="77777777" w:rsidR="00F07AC2" w:rsidRPr="00DE03D2" w:rsidRDefault="00F07AC2" w:rsidP="001B35DD">
            <w:pPr>
              <w:pStyle w:val="TableParagraph"/>
              <w:spacing w:line="350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เรียกรับผลประโยชน์เพื่อ</w:t>
            </w:r>
          </w:p>
          <w:p w14:paraId="36980AE2" w14:textId="77777777" w:rsidR="00F07AC2" w:rsidRPr="00DE03D2" w:rsidRDefault="00F07AC2" w:rsidP="001B35DD">
            <w:pPr>
              <w:pStyle w:val="TableParagraph"/>
              <w:spacing w:line="354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พิจารณาช่วยเหลือผู้ถูกร้องเรียน</w:t>
            </w:r>
          </w:p>
        </w:tc>
        <w:tc>
          <w:tcPr>
            <w:tcW w:w="991" w:type="dxa"/>
          </w:tcPr>
          <w:p w14:paraId="01E642CB" w14:textId="77777777" w:rsidR="00F07AC2" w:rsidRPr="00DE03D2" w:rsidRDefault="00F07AC2" w:rsidP="001B35DD">
            <w:pPr>
              <w:pStyle w:val="TableParagraph"/>
              <w:spacing w:line="350" w:lineRule="exact"/>
              <w:ind w:left="0" w:right="24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799D0C2E" w14:textId="77777777" w:rsidR="00F07AC2" w:rsidRPr="00DE03D2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18E947E3" w14:textId="77777777" w:rsidR="00F07AC2" w:rsidRPr="00DE03D2" w:rsidRDefault="00F07AC2" w:rsidP="001B35DD">
            <w:pPr>
              <w:pStyle w:val="TableParagraph"/>
              <w:spacing w:line="350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9</w:t>
            </w:r>
          </w:p>
        </w:tc>
        <w:tc>
          <w:tcPr>
            <w:tcW w:w="809" w:type="dxa"/>
            <w:shd w:val="clear" w:color="auto" w:fill="EC7C30"/>
          </w:tcPr>
          <w:p w14:paraId="48778DBB" w14:textId="77777777" w:rsidR="00F07AC2" w:rsidRPr="00DE03D2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DE03D2" w14:paraId="325F2F82" w14:textId="77777777" w:rsidTr="00DE03D2">
        <w:trPr>
          <w:trHeight w:val="362"/>
        </w:trPr>
        <w:tc>
          <w:tcPr>
            <w:tcW w:w="10890" w:type="dxa"/>
            <w:gridSpan w:val="7"/>
          </w:tcPr>
          <w:p w14:paraId="65C0D95A" w14:textId="77777777" w:rsidR="00F07AC2" w:rsidRPr="00DE03D2" w:rsidRDefault="00F07AC2" w:rsidP="001B35DD">
            <w:pPr>
              <w:pStyle w:val="TableParagraph"/>
              <w:spacing w:line="342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1.3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57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การเบิกจ่ายเงินงบประมาณและเงินนอกงบประมาณ</w:t>
            </w:r>
          </w:p>
        </w:tc>
      </w:tr>
      <w:tr w:rsidR="00F07AC2" w:rsidRPr="00DE03D2" w14:paraId="3EE093F8" w14:textId="77777777" w:rsidTr="00DE03D2">
        <w:trPr>
          <w:trHeight w:val="845"/>
        </w:trPr>
        <w:tc>
          <w:tcPr>
            <w:tcW w:w="584" w:type="dxa"/>
          </w:tcPr>
          <w:p w14:paraId="08AE5197" w14:textId="77777777" w:rsidR="00F07AC2" w:rsidRPr="00DE03D2" w:rsidRDefault="00F07AC2" w:rsidP="001B35DD">
            <w:pPr>
              <w:pStyle w:val="TableParagraph"/>
              <w:spacing w:line="349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227CCCA6" w14:textId="77777777" w:rsidR="00F07AC2" w:rsidRPr="00DE03D2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ตรวจสอบหลัก</w:t>
            </w:r>
            <w:r w:rsidRPr="00DE03D2">
              <w:rPr>
                <w:rFonts w:ascii="TH SarabunIT๙" w:hAnsi="TH SarabunIT๙" w:cs="TH SarabunIT๙"/>
                <w:spacing w:val="1"/>
                <w:w w:val="71"/>
                <w:sz w:val="28"/>
                <w:szCs w:val="28"/>
                <w:cs/>
                <w:lang w:bidi="th-TH"/>
              </w:rPr>
              <w:t>ฐ</w:t>
            </w:r>
            <w:r w:rsidRPr="00DE03D2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านกา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รเบิก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จ่า</w:t>
            </w:r>
            <w:r w:rsidRPr="00DE03D2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ยเง</w:t>
            </w:r>
            <w:r w:rsidRPr="00DE03D2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 xml:space="preserve">ิน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งบประมาณและเงิน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นอกงบประมาณ</w:t>
            </w:r>
            <w:r w:rsidRPr="00DE03D2">
              <w:rPr>
                <w:rFonts w:ascii="TH SarabunIT๙" w:hAnsi="TH SarabunIT๙" w:cs="TH SarabunIT๙"/>
                <w:spacing w:val="-5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ตามวงรอบ</w:t>
            </w:r>
            <w:r w:rsidRPr="00DE03D2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การเบิกจ่าย</w:t>
            </w:r>
          </w:p>
        </w:tc>
        <w:tc>
          <w:tcPr>
            <w:tcW w:w="2977" w:type="dxa"/>
          </w:tcPr>
          <w:p w14:paraId="28C3B806" w14:textId="77777777" w:rsidR="00F07AC2" w:rsidRPr="00DE03D2" w:rsidRDefault="00F07AC2" w:rsidP="001B35DD">
            <w:pPr>
              <w:pStyle w:val="TableParagraph"/>
              <w:spacing w:line="349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เอกสารหลักฐานไม่ถูกต้อง</w:t>
            </w:r>
            <w:r w:rsidRPr="00DE03D2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ตาม</w:t>
            </w:r>
          </w:p>
          <w:p w14:paraId="77778F19" w14:textId="77777777" w:rsidR="00F07AC2" w:rsidRPr="00DE03D2" w:rsidRDefault="00F07AC2" w:rsidP="001B35DD">
            <w:pPr>
              <w:pStyle w:val="TableParagraph"/>
              <w:spacing w:line="362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ความเป็นจริงเรียกเงินจาก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ผู้ปฏิบัติงานจริง</w:t>
            </w:r>
          </w:p>
        </w:tc>
        <w:tc>
          <w:tcPr>
            <w:tcW w:w="991" w:type="dxa"/>
          </w:tcPr>
          <w:p w14:paraId="40B9B8E1" w14:textId="77777777" w:rsidR="00F07AC2" w:rsidRPr="00DE03D2" w:rsidRDefault="00F07AC2" w:rsidP="001B35DD">
            <w:pPr>
              <w:pStyle w:val="TableParagraph"/>
              <w:spacing w:line="349" w:lineRule="exact"/>
              <w:ind w:left="455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992" w:type="dxa"/>
          </w:tcPr>
          <w:p w14:paraId="2FF660E3" w14:textId="77777777" w:rsidR="00F07AC2" w:rsidRPr="00DE03D2" w:rsidRDefault="00F07AC2" w:rsidP="001B35DD">
            <w:pPr>
              <w:pStyle w:val="TableParagraph"/>
              <w:spacing w:line="349" w:lineRule="exact"/>
              <w:ind w:left="0" w:right="6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19EFB371" w14:textId="77777777" w:rsidR="00F07AC2" w:rsidRPr="00DE03D2" w:rsidRDefault="00F07AC2" w:rsidP="001B35DD">
            <w:pPr>
              <w:pStyle w:val="TableParagraph"/>
              <w:spacing w:line="349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8</w:t>
            </w:r>
          </w:p>
        </w:tc>
        <w:tc>
          <w:tcPr>
            <w:tcW w:w="809" w:type="dxa"/>
            <w:shd w:val="clear" w:color="auto" w:fill="EC7C30"/>
          </w:tcPr>
          <w:p w14:paraId="1BC3BAC3" w14:textId="77777777" w:rsidR="00F07AC2" w:rsidRPr="00DE03D2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DE03D2" w14:paraId="424611E0" w14:textId="77777777" w:rsidTr="00DE03D2">
        <w:trPr>
          <w:trHeight w:val="373"/>
        </w:trPr>
        <w:tc>
          <w:tcPr>
            <w:tcW w:w="10890" w:type="dxa"/>
            <w:gridSpan w:val="7"/>
          </w:tcPr>
          <w:p w14:paraId="489975B9" w14:textId="77777777" w:rsidR="00F07AC2" w:rsidRPr="00DE03D2" w:rsidRDefault="00F07AC2" w:rsidP="001B35DD">
            <w:pPr>
              <w:pStyle w:val="TableParagraph"/>
              <w:spacing w:line="349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1.4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การรับ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2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การแจกจ่าย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พัสดุ</w:t>
            </w:r>
          </w:p>
        </w:tc>
      </w:tr>
      <w:tr w:rsidR="00F07AC2" w:rsidRPr="00DE03D2" w14:paraId="27DB14C0" w14:textId="77777777" w:rsidTr="00DE03D2">
        <w:trPr>
          <w:trHeight w:val="1085"/>
        </w:trPr>
        <w:tc>
          <w:tcPr>
            <w:tcW w:w="584" w:type="dxa"/>
          </w:tcPr>
          <w:p w14:paraId="152885C9" w14:textId="77777777" w:rsidR="00F07AC2" w:rsidRPr="00DE03D2" w:rsidRDefault="00F07AC2" w:rsidP="001B35DD">
            <w:pPr>
              <w:pStyle w:val="TableParagraph"/>
              <w:spacing w:line="350" w:lineRule="exact"/>
              <w:ind w:left="385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4EA12777" w14:textId="77777777" w:rsidR="00F07AC2" w:rsidRPr="00DE03D2" w:rsidRDefault="00F07AC2" w:rsidP="001B35D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นำพัสดุมาแจกจ่ายแต่ละฝ่าย</w:t>
            </w:r>
            <w:r w:rsidRPr="00DE03D2">
              <w:rPr>
                <w:rFonts w:ascii="TH SarabunIT๙" w:hAnsi="TH SarabunIT๙" w:cs="TH SarabunIT๙"/>
                <w:spacing w:val="32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ใน</w:t>
            </w:r>
            <w:r w:rsidRPr="00DE03D2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สังกัดตามความต้องการ</w:t>
            </w:r>
          </w:p>
        </w:tc>
        <w:tc>
          <w:tcPr>
            <w:tcW w:w="2977" w:type="dxa"/>
          </w:tcPr>
          <w:p w14:paraId="1773E9F5" w14:textId="77777777" w:rsidR="00F07AC2" w:rsidRPr="00DE03D2" w:rsidRDefault="00F07AC2" w:rsidP="001B35DD">
            <w:pPr>
              <w:pStyle w:val="TableParagraph"/>
              <w:ind w:left="108" w:right="11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การแจกจ่ายพัสดุให้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แต่ละฝ่ายไม่</w:t>
            </w:r>
            <w:r w:rsidRPr="00DE03D2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เท่าเทียม</w:t>
            </w:r>
            <w:r w:rsidRPr="00DE03D2">
              <w:rPr>
                <w:rFonts w:ascii="TH SarabunIT๙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ตามความต้องการโดย</w:t>
            </w:r>
          </w:p>
          <w:p w14:paraId="54E31ACB" w14:textId="77777777" w:rsidR="00F07AC2" w:rsidRPr="00DE03D2" w:rsidRDefault="00F07AC2" w:rsidP="001B35DD">
            <w:pPr>
              <w:pStyle w:val="TableParagraph"/>
              <w:spacing w:line="353" w:lineRule="exact"/>
              <w:ind w:left="10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รับผลประโยชน์จากผู้มาขอเบิก</w:t>
            </w:r>
          </w:p>
        </w:tc>
        <w:tc>
          <w:tcPr>
            <w:tcW w:w="991" w:type="dxa"/>
          </w:tcPr>
          <w:p w14:paraId="2787BFD4" w14:textId="77777777" w:rsidR="00F07AC2" w:rsidRPr="00DE03D2" w:rsidRDefault="00F07AC2" w:rsidP="001B35DD">
            <w:pPr>
              <w:pStyle w:val="TableParagraph"/>
              <w:spacing w:line="350" w:lineRule="exact"/>
              <w:ind w:left="0" w:right="24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1DD6F8F1" w14:textId="77777777" w:rsidR="00F07AC2" w:rsidRPr="00DE03D2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1418" w:type="dxa"/>
          </w:tcPr>
          <w:p w14:paraId="5B18EF9E" w14:textId="77777777" w:rsidR="00F07AC2" w:rsidRPr="00DE03D2" w:rsidRDefault="00F07AC2" w:rsidP="001B35DD">
            <w:pPr>
              <w:pStyle w:val="TableParagraph"/>
              <w:spacing w:line="350" w:lineRule="exact"/>
              <w:ind w:left="200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9</w:t>
            </w:r>
          </w:p>
        </w:tc>
        <w:tc>
          <w:tcPr>
            <w:tcW w:w="809" w:type="dxa"/>
            <w:shd w:val="clear" w:color="auto" w:fill="EC7C30"/>
          </w:tcPr>
          <w:p w14:paraId="66AD77D5" w14:textId="77777777" w:rsidR="00F07AC2" w:rsidRPr="00DE03D2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DE03D2" w14:paraId="191666E3" w14:textId="77777777" w:rsidTr="00DE03D2">
        <w:trPr>
          <w:trHeight w:val="360"/>
        </w:trPr>
        <w:tc>
          <w:tcPr>
            <w:tcW w:w="10890" w:type="dxa"/>
            <w:gridSpan w:val="7"/>
          </w:tcPr>
          <w:p w14:paraId="1AB7D295" w14:textId="77777777" w:rsidR="00F07AC2" w:rsidRPr="00DE03D2" w:rsidRDefault="00F07AC2" w:rsidP="001B35DD">
            <w:pPr>
              <w:pStyle w:val="TableParagraph"/>
              <w:spacing w:line="34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1.5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9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9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การจัดซื้อจัดจ้าง</w:t>
            </w:r>
          </w:p>
        </w:tc>
      </w:tr>
      <w:tr w:rsidR="00F07AC2" w:rsidRPr="00DE03D2" w14:paraId="392533F3" w14:textId="77777777" w:rsidTr="00DE03D2">
        <w:trPr>
          <w:trHeight w:val="950"/>
        </w:trPr>
        <w:tc>
          <w:tcPr>
            <w:tcW w:w="584" w:type="dxa"/>
          </w:tcPr>
          <w:p w14:paraId="0B75D441" w14:textId="77777777" w:rsidR="00F07AC2" w:rsidRPr="00DE03D2" w:rsidRDefault="00F07AC2" w:rsidP="001B35DD">
            <w:pPr>
              <w:pStyle w:val="TableParagraph"/>
              <w:spacing w:line="350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425C8786" w14:textId="77777777" w:rsidR="00F07AC2" w:rsidRPr="00DE03D2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จัดทำและประกาศการจัดซื้อจัดจ้าง</w:t>
            </w:r>
          </w:p>
        </w:tc>
        <w:tc>
          <w:tcPr>
            <w:tcW w:w="2977" w:type="dxa"/>
          </w:tcPr>
          <w:p w14:paraId="72C7E536" w14:textId="77777777" w:rsidR="00F07AC2" w:rsidRPr="00DE03D2" w:rsidRDefault="00F07AC2" w:rsidP="001B35DD">
            <w:pPr>
              <w:pStyle w:val="TableParagraph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มีการปกปิดข้อมูลเอื้อประโยชน์แก่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ผู้ประกอบการ</w:t>
            </w:r>
            <w:r w:rsidRPr="00DE03D2">
              <w:rPr>
                <w:rFonts w:ascii="TH SarabunIT๙" w:hAnsi="TH SarabunIT๙" w:cs="TH SarabunIT๙"/>
                <w:spacing w:val="38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เพื่อแลกกับสินบนที่</w:t>
            </w:r>
          </w:p>
          <w:p w14:paraId="79B13808" w14:textId="77777777" w:rsidR="00F07AC2" w:rsidRPr="00DE03D2" w:rsidRDefault="00F07AC2" w:rsidP="001B35DD">
            <w:pPr>
              <w:pStyle w:val="TableParagraph"/>
              <w:spacing w:line="307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ผู้ประกอบการเสนอให้</w:t>
            </w:r>
          </w:p>
        </w:tc>
        <w:tc>
          <w:tcPr>
            <w:tcW w:w="991" w:type="dxa"/>
          </w:tcPr>
          <w:p w14:paraId="1EBF8F02" w14:textId="77777777" w:rsidR="00F07AC2" w:rsidRPr="00DE03D2" w:rsidRDefault="00F07AC2" w:rsidP="001B35DD">
            <w:pPr>
              <w:pStyle w:val="TableParagraph"/>
              <w:spacing w:line="350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2" w:type="dxa"/>
          </w:tcPr>
          <w:p w14:paraId="35DDFC32" w14:textId="77777777" w:rsidR="00F07AC2" w:rsidRPr="00DE03D2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2020D40C" w14:textId="77777777" w:rsidR="00F07AC2" w:rsidRPr="00DE03D2" w:rsidRDefault="00F07AC2" w:rsidP="001B35DD">
            <w:pPr>
              <w:pStyle w:val="TableParagraph"/>
              <w:spacing w:line="350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809" w:type="dxa"/>
            <w:shd w:val="clear" w:color="auto" w:fill="FF0000"/>
          </w:tcPr>
          <w:p w14:paraId="26738795" w14:textId="77777777" w:rsidR="00F07AC2" w:rsidRPr="00DE03D2" w:rsidRDefault="00F07AC2" w:rsidP="001B35DD">
            <w:pPr>
              <w:pStyle w:val="TableParagraph"/>
              <w:spacing w:line="350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313FED6B" w14:textId="77777777" w:rsidTr="00DE03D2">
        <w:trPr>
          <w:trHeight w:val="949"/>
        </w:trPr>
        <w:tc>
          <w:tcPr>
            <w:tcW w:w="584" w:type="dxa"/>
          </w:tcPr>
          <w:p w14:paraId="6346BC6E" w14:textId="77777777" w:rsidR="00F07AC2" w:rsidRPr="00DE03D2" w:rsidRDefault="00F07AC2" w:rsidP="001B35DD">
            <w:pPr>
              <w:pStyle w:val="TableParagraph"/>
              <w:spacing w:line="349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119" w:type="dxa"/>
          </w:tcPr>
          <w:p w14:paraId="2BB7A8EB" w14:textId="77777777" w:rsidR="00F07AC2" w:rsidRPr="00DE03D2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จัดทำรายละเอียดคุณลักษณะเฉพาะ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ของงาน</w:t>
            </w:r>
          </w:p>
        </w:tc>
        <w:tc>
          <w:tcPr>
            <w:tcW w:w="2977" w:type="dxa"/>
          </w:tcPr>
          <w:p w14:paraId="3FD81ADC" w14:textId="77777777" w:rsidR="00F07AC2" w:rsidRPr="00DE03D2" w:rsidRDefault="00F07AC2" w:rsidP="001B35DD">
            <w:pPr>
              <w:pStyle w:val="TableParagraph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กำหนดคุณ</w:t>
            </w:r>
            <w:proofErr w:type="spellStart"/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ลักษ</w:t>
            </w:r>
            <w:proofErr w:type="spellEnd"/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ระเฉพาะเพื่อเอื้อ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ประโยชน์แก่ผู้ประกอบการที่เสนอ</w:t>
            </w:r>
          </w:p>
          <w:p w14:paraId="608B3B71" w14:textId="77777777" w:rsidR="00F07AC2" w:rsidRPr="00DE03D2" w:rsidRDefault="00F07AC2" w:rsidP="001B35DD">
            <w:pPr>
              <w:pStyle w:val="TableParagraph"/>
              <w:spacing w:line="306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สินบนให้</w:t>
            </w:r>
          </w:p>
        </w:tc>
        <w:tc>
          <w:tcPr>
            <w:tcW w:w="991" w:type="dxa"/>
          </w:tcPr>
          <w:p w14:paraId="58744FDE" w14:textId="77777777" w:rsidR="00F07AC2" w:rsidRPr="00DE03D2" w:rsidRDefault="00F07AC2" w:rsidP="001B35DD">
            <w:pPr>
              <w:pStyle w:val="TableParagraph"/>
              <w:spacing w:line="349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992" w:type="dxa"/>
          </w:tcPr>
          <w:p w14:paraId="0128CE1F" w14:textId="77777777" w:rsidR="00F07AC2" w:rsidRPr="00DE03D2" w:rsidRDefault="00F07AC2" w:rsidP="001B35DD">
            <w:pPr>
              <w:pStyle w:val="TableParagraph"/>
              <w:spacing w:line="349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15781FE8" w14:textId="77777777" w:rsidR="00F07AC2" w:rsidRPr="00DE03D2" w:rsidRDefault="00F07AC2" w:rsidP="001B35DD">
            <w:pPr>
              <w:pStyle w:val="TableParagraph"/>
              <w:spacing w:line="349" w:lineRule="exact"/>
              <w:ind w:left="0" w:right="455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12</w:t>
            </w:r>
          </w:p>
        </w:tc>
        <w:tc>
          <w:tcPr>
            <w:tcW w:w="809" w:type="dxa"/>
            <w:shd w:val="clear" w:color="auto" w:fill="EC7C30"/>
          </w:tcPr>
          <w:p w14:paraId="3C6CB3F1" w14:textId="77777777" w:rsidR="00F07AC2" w:rsidRPr="00DE03D2" w:rsidRDefault="00F07AC2" w:rsidP="001B35DD">
            <w:pPr>
              <w:pStyle w:val="TableParagraph"/>
              <w:spacing w:line="305" w:lineRule="exact"/>
              <w:ind w:left="109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28"/>
                <w:szCs w:val="28"/>
                <w:cs/>
                <w:lang w:bidi="th-TH"/>
              </w:rPr>
              <w:t>สูง</w:t>
            </w:r>
          </w:p>
        </w:tc>
      </w:tr>
      <w:tr w:rsidR="00F07AC2" w:rsidRPr="00DE03D2" w14:paraId="0C65F7DD" w14:textId="77777777" w:rsidTr="00DE03D2">
        <w:trPr>
          <w:trHeight w:val="633"/>
        </w:trPr>
        <w:tc>
          <w:tcPr>
            <w:tcW w:w="584" w:type="dxa"/>
          </w:tcPr>
          <w:p w14:paraId="7C840154" w14:textId="77777777" w:rsidR="00F07AC2" w:rsidRPr="00DE03D2" w:rsidRDefault="00F07AC2" w:rsidP="001B35DD">
            <w:pPr>
              <w:pStyle w:val="TableParagraph"/>
              <w:spacing w:line="349" w:lineRule="exact"/>
              <w:ind w:left="385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3119" w:type="dxa"/>
          </w:tcPr>
          <w:p w14:paraId="6F33DD16" w14:textId="77777777" w:rsidR="00F07AC2" w:rsidRPr="00DE03D2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บริหารสัญญา</w:t>
            </w:r>
            <w:r w:rsidRPr="00DE03D2">
              <w:rPr>
                <w:rFonts w:ascii="TH SarabunIT๙" w:hAnsi="TH SarabunIT๙" w:cs="TH SarabunIT๙"/>
                <w:spacing w:val="24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และการตรวจรับงาน</w:t>
            </w:r>
          </w:p>
        </w:tc>
        <w:tc>
          <w:tcPr>
            <w:tcW w:w="2977" w:type="dxa"/>
          </w:tcPr>
          <w:p w14:paraId="33B592A6" w14:textId="77777777" w:rsidR="00F07AC2" w:rsidRPr="00DE03D2" w:rsidRDefault="00F07AC2" w:rsidP="001B35DD">
            <w:pPr>
              <w:pStyle w:val="TableParagraph"/>
              <w:spacing w:line="306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รายงานตรวจงานเท็จ</w:t>
            </w:r>
            <w:r w:rsidRPr="00DE03D2">
              <w:rPr>
                <w:rFonts w:ascii="TH SarabunIT๙" w:hAnsi="TH SarabunIT๙" w:cs="TH SarabunIT๙"/>
                <w:spacing w:val="22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เพื่อแลกรับ</w:t>
            </w:r>
          </w:p>
          <w:p w14:paraId="57C7B54F" w14:textId="77777777" w:rsidR="00F07AC2" w:rsidRPr="00DE03D2" w:rsidRDefault="00F07AC2" w:rsidP="001B35DD">
            <w:pPr>
              <w:pStyle w:val="TableParagraph"/>
              <w:spacing w:line="307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สินบนจากผู้ประกอบการ</w:t>
            </w:r>
          </w:p>
        </w:tc>
        <w:tc>
          <w:tcPr>
            <w:tcW w:w="991" w:type="dxa"/>
          </w:tcPr>
          <w:p w14:paraId="23836AB9" w14:textId="77777777" w:rsidR="00F07AC2" w:rsidRPr="00DE03D2" w:rsidRDefault="00F07AC2" w:rsidP="001B35DD">
            <w:pPr>
              <w:pStyle w:val="TableParagraph"/>
              <w:spacing w:line="349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2" w:type="dxa"/>
          </w:tcPr>
          <w:p w14:paraId="03A1F894" w14:textId="77777777" w:rsidR="00F07AC2" w:rsidRPr="00DE03D2" w:rsidRDefault="00F07AC2" w:rsidP="001B35DD">
            <w:pPr>
              <w:pStyle w:val="TableParagraph"/>
              <w:spacing w:line="349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77C9F02C" w14:textId="77777777" w:rsidR="00F07AC2" w:rsidRPr="00DE03D2" w:rsidRDefault="00F07AC2" w:rsidP="001B35DD">
            <w:pPr>
              <w:pStyle w:val="TableParagraph"/>
              <w:spacing w:line="349" w:lineRule="exact"/>
              <w:ind w:left="0" w:right="455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809" w:type="dxa"/>
            <w:shd w:val="clear" w:color="auto" w:fill="FF0000"/>
          </w:tcPr>
          <w:p w14:paraId="190FC0D9" w14:textId="77777777" w:rsidR="00F07AC2" w:rsidRPr="00DE03D2" w:rsidRDefault="00F07AC2" w:rsidP="001B35DD">
            <w:pPr>
              <w:pStyle w:val="TableParagraph"/>
              <w:spacing w:line="34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12815A8F" w14:textId="77777777" w:rsidTr="00DE03D2">
        <w:trPr>
          <w:trHeight w:val="360"/>
        </w:trPr>
        <w:tc>
          <w:tcPr>
            <w:tcW w:w="10890" w:type="dxa"/>
            <w:gridSpan w:val="7"/>
          </w:tcPr>
          <w:p w14:paraId="3EE28126" w14:textId="77777777" w:rsidR="00F07AC2" w:rsidRPr="00DE03D2" w:rsidRDefault="00F07AC2" w:rsidP="001B35DD">
            <w:pPr>
              <w:pStyle w:val="TableParagraph"/>
              <w:spacing w:line="341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60"/>
                <w:sz w:val="32"/>
                <w:szCs w:val="32"/>
              </w:rPr>
              <w:t>1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.6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28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กระบวนการการขออนุญาตต่ออายุใบสำคัญประจำตัวคนต่างด้าวฯ</w:t>
            </w:r>
          </w:p>
        </w:tc>
      </w:tr>
      <w:tr w:rsidR="00F07AC2" w:rsidRPr="00DE03D2" w14:paraId="1551583B" w14:textId="77777777" w:rsidTr="00DE03D2">
        <w:trPr>
          <w:trHeight w:val="950"/>
        </w:trPr>
        <w:tc>
          <w:tcPr>
            <w:tcW w:w="584" w:type="dxa"/>
          </w:tcPr>
          <w:p w14:paraId="077BEBEE" w14:textId="77777777" w:rsidR="00F07AC2" w:rsidRPr="00DE03D2" w:rsidRDefault="00F07AC2" w:rsidP="001B35DD">
            <w:pPr>
              <w:pStyle w:val="TableParagraph"/>
              <w:spacing w:line="350" w:lineRule="exact"/>
              <w:ind w:left="316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119" w:type="dxa"/>
          </w:tcPr>
          <w:p w14:paraId="5C6948B4" w14:textId="3C0238F4" w:rsidR="00F07AC2" w:rsidRPr="00DE03D2" w:rsidRDefault="00F07AC2" w:rsidP="00F07AC2">
            <w:pPr>
              <w:pStyle w:val="TableParagraph"/>
              <w:ind w:right="232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บุคคลต่างด้าวนำสมุดประจำตัวคนต่าง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ด้าวฯ</w:t>
            </w:r>
            <w:r w:rsidRPr="00DE03D2">
              <w:rPr>
                <w:rFonts w:ascii="TH SarabunIT๙" w:hAnsi="TH SarabunIT๙" w:cs="TH SarabunIT๙"/>
                <w:spacing w:val="35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มา</w:t>
            </w:r>
            <w:r w:rsidRPr="00DE03D2">
              <w:rPr>
                <w:rFonts w:ascii="TH SarabunIT๙" w:hAnsi="TH SarabunIT๙" w:cs="TH SarabunIT๙"/>
                <w:spacing w:val="34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ติดต่อขอต่ออายุใบอนุญาตฯ</w:t>
            </w:r>
            <w:r w:rsidRPr="00DE03D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และเขียนคำร้องฯ</w:t>
            </w:r>
            <w:r w:rsidRPr="00DE03D2">
              <w:rPr>
                <w:rFonts w:ascii="TH SarabunIT๙" w:hAnsi="TH SarabunIT๙" w:cs="TH SarabunIT๙"/>
                <w:spacing w:val="20"/>
                <w:w w:val="7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4E16F708" w14:textId="77777777" w:rsidR="00F07AC2" w:rsidRPr="00DE03D2" w:rsidRDefault="00F07AC2" w:rsidP="001B35DD">
            <w:pPr>
              <w:pStyle w:val="TableParagraph"/>
              <w:ind w:left="108" w:right="184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มีการเรียกรับสินบนหรือผลประโยชน์</w:t>
            </w:r>
            <w:r w:rsidRPr="00DE03D2">
              <w:rPr>
                <w:rFonts w:ascii="TH SarabunIT๙" w:hAnsi="TH SarabunIT๙" w:cs="TH SarabunIT๙"/>
                <w:spacing w:val="-5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เพื่ออำนวยความสะดวกใน</w:t>
            </w:r>
            <w:r w:rsidRPr="00DE03D2">
              <w:rPr>
                <w:rFonts w:ascii="TH SarabunIT๙" w:hAnsi="TH SarabunIT๙" w:cs="TH SarabunIT๙"/>
                <w:spacing w:val="1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</w:t>
            </w:r>
          </w:p>
          <w:p w14:paraId="620FDF59" w14:textId="77777777" w:rsidR="00F07AC2" w:rsidRPr="00DE03D2" w:rsidRDefault="00F07AC2" w:rsidP="001B35DD">
            <w:pPr>
              <w:pStyle w:val="TableParagraph"/>
              <w:spacing w:line="307" w:lineRule="exact"/>
              <w:ind w:left="10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ให้บริการ</w:t>
            </w:r>
          </w:p>
        </w:tc>
        <w:tc>
          <w:tcPr>
            <w:tcW w:w="991" w:type="dxa"/>
          </w:tcPr>
          <w:p w14:paraId="15F83353" w14:textId="77777777" w:rsidR="00F07AC2" w:rsidRPr="00DE03D2" w:rsidRDefault="00F07AC2" w:rsidP="001B35DD">
            <w:pPr>
              <w:pStyle w:val="TableParagraph"/>
              <w:spacing w:line="350" w:lineRule="exact"/>
              <w:ind w:left="52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2" w:type="dxa"/>
          </w:tcPr>
          <w:p w14:paraId="6DD5B065" w14:textId="77777777" w:rsidR="00F07AC2" w:rsidRPr="00DE03D2" w:rsidRDefault="00F07AC2" w:rsidP="001B35DD">
            <w:pPr>
              <w:pStyle w:val="TableParagraph"/>
              <w:spacing w:line="350" w:lineRule="exact"/>
              <w:ind w:left="73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8" w:type="dxa"/>
          </w:tcPr>
          <w:p w14:paraId="39DD0A34" w14:textId="77777777" w:rsidR="00F07AC2" w:rsidRPr="00DE03D2" w:rsidRDefault="00F07AC2" w:rsidP="001B35DD">
            <w:pPr>
              <w:pStyle w:val="TableParagraph"/>
              <w:spacing w:line="350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809" w:type="dxa"/>
            <w:shd w:val="clear" w:color="auto" w:fill="FF0000"/>
          </w:tcPr>
          <w:p w14:paraId="6FDD3BF0" w14:textId="77777777" w:rsidR="00F07AC2" w:rsidRPr="00DE03D2" w:rsidRDefault="00F07AC2" w:rsidP="001B35DD">
            <w:pPr>
              <w:pStyle w:val="TableParagraph"/>
              <w:spacing w:line="350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6F7D5105" w14:textId="0C781F33" w:rsidR="003822FE" w:rsidRPr="00DE03D2" w:rsidRDefault="003822FE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75192D5" w14:textId="77777777" w:rsidR="00102C64" w:rsidRPr="00DE03D2" w:rsidRDefault="00102C6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59A32A4" w14:textId="77777777" w:rsidR="00A21874" w:rsidRPr="00DE03D2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2</w:t>
      </w:r>
      <w:r w:rsidR="00BF275E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งานป้องกันปราบปราม</w:t>
      </w:r>
    </w:p>
    <w:p w14:paraId="779580F0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TableNormal"/>
        <w:tblW w:w="10890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695"/>
        <w:gridCol w:w="2977"/>
        <w:gridCol w:w="1135"/>
        <w:gridCol w:w="994"/>
        <w:gridCol w:w="1416"/>
        <w:gridCol w:w="1014"/>
      </w:tblGrid>
      <w:tr w:rsidR="00F07AC2" w:rsidRPr="00DE03D2" w14:paraId="12710ED9" w14:textId="77777777" w:rsidTr="00DE03D2">
        <w:trPr>
          <w:trHeight w:val="360"/>
        </w:trPr>
        <w:tc>
          <w:tcPr>
            <w:tcW w:w="659" w:type="dxa"/>
            <w:vMerge w:val="restart"/>
            <w:shd w:val="clear" w:color="auto" w:fill="BE8F00"/>
          </w:tcPr>
          <w:p w14:paraId="6F428948" w14:textId="77777777" w:rsidR="00F07AC2" w:rsidRPr="00DE03D2" w:rsidRDefault="00F07AC2" w:rsidP="001B35DD">
            <w:pPr>
              <w:pStyle w:val="TableParagraph"/>
              <w:spacing w:before="9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66999128" w14:textId="77777777" w:rsidR="00F07AC2" w:rsidRPr="00DE03D2" w:rsidRDefault="00F07AC2" w:rsidP="001B35DD">
            <w:pPr>
              <w:pStyle w:val="TableParagraph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2695" w:type="dxa"/>
            <w:vMerge w:val="restart"/>
            <w:shd w:val="clear" w:color="auto" w:fill="BE8F00"/>
          </w:tcPr>
          <w:p w14:paraId="2C628B11" w14:textId="77777777" w:rsidR="00F07AC2" w:rsidRPr="00DE03D2" w:rsidRDefault="00F07AC2" w:rsidP="001B35DD">
            <w:pPr>
              <w:pStyle w:val="TableParagraph"/>
              <w:spacing w:before="9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5B7DD55A" w14:textId="77777777" w:rsidR="00F07AC2" w:rsidRPr="00DE03D2" w:rsidRDefault="00F07AC2" w:rsidP="001B35DD">
            <w:pPr>
              <w:pStyle w:val="TableParagraph"/>
              <w:ind w:left="39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shd w:val="clear" w:color="auto" w:fill="BE8F00"/>
          </w:tcPr>
          <w:p w14:paraId="056ED728" w14:textId="77777777" w:rsidR="00F07AC2" w:rsidRPr="00DE03D2" w:rsidRDefault="00F07AC2" w:rsidP="001B35DD">
            <w:pPr>
              <w:pStyle w:val="TableParagraph"/>
              <w:spacing w:before="4"/>
              <w:ind w:left="0"/>
              <w:rPr>
                <w:rFonts w:ascii="TH SarabunIT๙" w:hAnsi="TH SarabunIT๙" w:cs="TH SarabunIT๙"/>
                <w:b/>
                <w:sz w:val="28"/>
              </w:rPr>
            </w:pPr>
          </w:p>
          <w:p w14:paraId="0840DDDF" w14:textId="77777777" w:rsidR="00F07AC2" w:rsidRPr="00DE03D2" w:rsidRDefault="00F07AC2" w:rsidP="001B35DD">
            <w:pPr>
              <w:pStyle w:val="TableParagraph"/>
              <w:spacing w:line="225" w:lineRule="auto"/>
              <w:ind w:left="1213" w:hanging="94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ประเด็นความเสี่ยงต่อการรับ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สินบน</w:t>
            </w:r>
          </w:p>
        </w:tc>
        <w:tc>
          <w:tcPr>
            <w:tcW w:w="4559" w:type="dxa"/>
            <w:gridSpan w:val="4"/>
            <w:shd w:val="clear" w:color="auto" w:fill="F4AF83"/>
          </w:tcPr>
          <w:p w14:paraId="3B8C5A4D" w14:textId="77777777" w:rsidR="00F07AC2" w:rsidRPr="00DE03D2" w:rsidRDefault="00F07AC2" w:rsidP="001B35DD">
            <w:pPr>
              <w:pStyle w:val="TableParagraph"/>
              <w:spacing w:line="341" w:lineRule="exact"/>
              <w:ind w:left="684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DE03D2" w14:paraId="09A16AA4" w14:textId="77777777" w:rsidTr="00DE03D2">
        <w:trPr>
          <w:trHeight w:val="1044"/>
        </w:trPr>
        <w:tc>
          <w:tcPr>
            <w:tcW w:w="659" w:type="dxa"/>
            <w:vMerge/>
            <w:tcBorders>
              <w:top w:val="nil"/>
            </w:tcBorders>
            <w:shd w:val="clear" w:color="auto" w:fill="BE8F00"/>
          </w:tcPr>
          <w:p w14:paraId="16534A44" w14:textId="77777777" w:rsidR="00F07AC2" w:rsidRPr="00DE03D2" w:rsidRDefault="00F07AC2" w:rsidP="001B35DD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BE8F00"/>
          </w:tcPr>
          <w:p w14:paraId="1454C55C" w14:textId="77777777" w:rsidR="00F07AC2" w:rsidRPr="00DE03D2" w:rsidRDefault="00F07AC2" w:rsidP="001B35DD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BE8F00"/>
          </w:tcPr>
          <w:p w14:paraId="132405CF" w14:textId="77777777" w:rsidR="00F07AC2" w:rsidRPr="00DE03D2" w:rsidRDefault="00F07AC2" w:rsidP="001B35DD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BDBDB"/>
          </w:tcPr>
          <w:p w14:paraId="67FF9031" w14:textId="77777777" w:rsidR="00F07AC2" w:rsidRPr="00DE03D2" w:rsidRDefault="00F07AC2" w:rsidP="001B35DD">
            <w:pPr>
              <w:pStyle w:val="TableParagraph"/>
              <w:spacing w:line="311" w:lineRule="exact"/>
              <w:ind w:left="84" w:right="7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โอกาส</w:t>
            </w:r>
          </w:p>
          <w:p w14:paraId="524B9844" w14:textId="77777777" w:rsidR="00F07AC2" w:rsidRPr="00DE03D2" w:rsidRDefault="00F07AC2" w:rsidP="001B35DD">
            <w:pPr>
              <w:pStyle w:val="TableParagraph"/>
              <w:spacing w:before="78"/>
              <w:ind w:left="84" w:right="83"/>
              <w:jc w:val="center"/>
              <w:rPr>
                <w:rFonts w:ascii="TH SarabunIT๙" w:hAnsi="TH SarabunIT๙" w:cs="TH SarabunIT๙"/>
              </w:rPr>
            </w:pPr>
            <w:r w:rsidRPr="00DE03D2">
              <w:rPr>
                <w:rFonts w:ascii="TH SarabunIT๙" w:hAnsi="TH SarabunIT๙" w:cs="TH SarabunIT๙"/>
              </w:rPr>
              <w:t>Likelihood</w:t>
            </w:r>
          </w:p>
        </w:tc>
        <w:tc>
          <w:tcPr>
            <w:tcW w:w="994" w:type="dxa"/>
            <w:shd w:val="clear" w:color="auto" w:fill="DBDBDB"/>
          </w:tcPr>
          <w:p w14:paraId="391D5B32" w14:textId="77777777" w:rsidR="00F07AC2" w:rsidRPr="00DE03D2" w:rsidRDefault="00F07AC2" w:rsidP="001B35DD">
            <w:pPr>
              <w:pStyle w:val="TableParagraph"/>
              <w:spacing w:line="311" w:lineRule="exact"/>
              <w:ind w:left="110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ผลกระทบ</w:t>
            </w:r>
          </w:p>
          <w:p w14:paraId="3640559F" w14:textId="77777777" w:rsidR="00F07AC2" w:rsidRPr="00DE03D2" w:rsidRDefault="00F07AC2" w:rsidP="001B35DD">
            <w:pPr>
              <w:pStyle w:val="TableParagraph"/>
              <w:spacing w:before="78"/>
              <w:ind w:left="184"/>
              <w:rPr>
                <w:rFonts w:ascii="TH SarabunIT๙" w:hAnsi="TH SarabunIT๙" w:cs="TH SarabunIT๙"/>
              </w:rPr>
            </w:pPr>
            <w:r w:rsidRPr="00DE03D2">
              <w:rPr>
                <w:rFonts w:ascii="TH SarabunIT๙" w:hAnsi="TH SarabunIT๙" w:cs="TH SarabunIT๙"/>
              </w:rPr>
              <w:t>Impact</w:t>
            </w:r>
          </w:p>
        </w:tc>
        <w:tc>
          <w:tcPr>
            <w:tcW w:w="1416" w:type="dxa"/>
            <w:shd w:val="clear" w:color="auto" w:fill="DBDBDB"/>
          </w:tcPr>
          <w:p w14:paraId="5D21810A" w14:textId="77777777" w:rsidR="00F07AC2" w:rsidRPr="00DE03D2" w:rsidRDefault="00F07AC2" w:rsidP="001B35DD">
            <w:pPr>
              <w:pStyle w:val="TableParagraph"/>
              <w:spacing w:line="311" w:lineRule="exact"/>
              <w:ind w:left="105" w:right="10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69603306" w14:textId="77777777" w:rsidR="00F07AC2" w:rsidRPr="00DE03D2" w:rsidRDefault="00F07AC2" w:rsidP="001B35DD">
            <w:pPr>
              <w:pStyle w:val="TableParagraph"/>
              <w:spacing w:before="34" w:line="340" w:lineRule="atLeast"/>
              <w:ind w:left="105" w:right="98"/>
              <w:jc w:val="center"/>
              <w:rPr>
                <w:rFonts w:ascii="TH SarabunIT๙" w:eastAsia="Calibri" w:hAnsi="TH SarabunIT๙" w:cs="TH SarabunIT๙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85"/>
                <w:sz w:val="28"/>
                <w:szCs w:val="28"/>
                <w:cs/>
                <w:lang w:bidi="th-TH"/>
              </w:rPr>
              <w:t xml:space="preserve">เสี่ยง </w:t>
            </w:r>
            <w:r w:rsidRPr="00DE03D2">
              <w:rPr>
                <w:rFonts w:ascii="TH SarabunIT๙" w:eastAsia="Calibri" w:hAnsi="TH SarabunIT๙" w:cs="TH SarabunIT๙"/>
                <w:spacing w:val="-1"/>
                <w:w w:val="85"/>
              </w:rPr>
              <w:t>Risk</w:t>
            </w:r>
            <w:r w:rsidRPr="00DE03D2">
              <w:rPr>
                <w:rFonts w:ascii="TH SarabunIT๙" w:eastAsia="Calibri" w:hAnsi="TH SarabunIT๙" w:cs="TH SarabunIT๙"/>
                <w:spacing w:val="-40"/>
                <w:w w:val="85"/>
              </w:rPr>
              <w:t xml:space="preserve"> </w:t>
            </w:r>
            <w:r w:rsidRPr="00DE03D2">
              <w:rPr>
                <w:rFonts w:ascii="TH SarabunIT๙" w:eastAsia="Calibri" w:hAnsi="TH SarabunIT๙" w:cs="TH SarabunIT๙"/>
              </w:rPr>
              <w:t>Score</w:t>
            </w:r>
          </w:p>
        </w:tc>
        <w:tc>
          <w:tcPr>
            <w:tcW w:w="1014" w:type="dxa"/>
            <w:shd w:val="clear" w:color="auto" w:fill="DBDBDB"/>
          </w:tcPr>
          <w:p w14:paraId="2A925794" w14:textId="77777777" w:rsidR="00F07AC2" w:rsidRPr="00DE03D2" w:rsidRDefault="00F07AC2" w:rsidP="001B35DD">
            <w:pPr>
              <w:pStyle w:val="TableParagraph"/>
              <w:spacing w:line="311" w:lineRule="exact"/>
              <w:ind w:left="350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DE03D2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ระด</w:t>
            </w:r>
            <w:r w:rsidRPr="00DE03D2">
              <w:rPr>
                <w:rFonts w:ascii="TH SarabunIT๙" w:hAnsi="TH SarabunIT๙" w:cs="TH SarabunIT๙"/>
                <w:spacing w:val="-119"/>
                <w:w w:val="76"/>
                <w:sz w:val="28"/>
                <w:szCs w:val="28"/>
                <w:cs/>
                <w:lang w:bidi="th-TH"/>
              </w:rPr>
              <w:t>บ</w:t>
            </w:r>
            <w:r w:rsidRPr="00DE03D2">
              <w:rPr>
                <w:rFonts w:ascii="TH SarabunIT๙" w:hAnsi="TH SarabunIT๙" w:cs="TH SarabunIT๙"/>
                <w:w w:val="99"/>
                <w:sz w:val="28"/>
                <w:szCs w:val="28"/>
                <w:cs/>
                <w:lang w:bidi="th-TH"/>
              </w:rPr>
              <w:t>ั</w:t>
            </w:r>
            <w:proofErr w:type="spellEnd"/>
          </w:p>
          <w:p w14:paraId="4B369FE8" w14:textId="77777777" w:rsidR="00F07AC2" w:rsidRPr="00DE03D2" w:rsidRDefault="00F07AC2" w:rsidP="001B35DD">
            <w:pPr>
              <w:pStyle w:val="TableParagraph"/>
              <w:spacing w:before="70"/>
              <w:ind w:left="162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DE03D2" w14:paraId="504D3954" w14:textId="77777777" w:rsidTr="00DE03D2">
        <w:trPr>
          <w:trHeight w:val="362"/>
        </w:trPr>
        <w:tc>
          <w:tcPr>
            <w:tcW w:w="10890" w:type="dxa"/>
            <w:gridSpan w:val="7"/>
          </w:tcPr>
          <w:p w14:paraId="1084C383" w14:textId="77777777" w:rsidR="00F07AC2" w:rsidRPr="00DE03D2" w:rsidRDefault="00F07AC2" w:rsidP="001B35DD">
            <w:pPr>
              <w:pStyle w:val="TableParagraph"/>
              <w:spacing w:line="342" w:lineRule="exact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การจับกุมและบังคับใช้กฎหมาย</w:t>
            </w:r>
          </w:p>
        </w:tc>
      </w:tr>
      <w:tr w:rsidR="00F07AC2" w:rsidRPr="00DE03D2" w14:paraId="3EB6A154" w14:textId="77777777" w:rsidTr="00DE03D2">
        <w:trPr>
          <w:trHeight w:val="948"/>
        </w:trPr>
        <w:tc>
          <w:tcPr>
            <w:tcW w:w="659" w:type="dxa"/>
          </w:tcPr>
          <w:p w14:paraId="3D9D22F5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2695" w:type="dxa"/>
          </w:tcPr>
          <w:p w14:paraId="5052E9DE" w14:textId="77777777" w:rsidR="00F07AC2" w:rsidRPr="00DE03D2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การใช้อำนาจหน้าที่ในการ</w:t>
            </w:r>
            <w:r w:rsidRPr="00DE03D2">
              <w:rPr>
                <w:rFonts w:ascii="TH SarabunIT๙" w:hAnsi="TH SarabunIT๙" w:cs="TH SarabunIT๙"/>
                <w:spacing w:val="1"/>
                <w:w w:val="8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ป้องกันปราบปรามอาชญากรรม</w:t>
            </w:r>
          </w:p>
        </w:tc>
        <w:tc>
          <w:tcPr>
            <w:tcW w:w="2977" w:type="dxa"/>
          </w:tcPr>
          <w:p w14:paraId="17E2D3D3" w14:textId="77777777" w:rsidR="00F07AC2" w:rsidRPr="00DE03D2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</w:t>
            </w:r>
            <w:r w:rsidRPr="00DE03D2">
              <w:rPr>
                <w:rFonts w:ascii="TH SarabunIT๙" w:hAnsi="TH SarabunIT๙" w:cs="TH SarabunIT๙"/>
                <w:spacing w:val="15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</w:t>
            </w:r>
          </w:p>
          <w:p w14:paraId="73E507E3" w14:textId="77777777" w:rsidR="00F07AC2" w:rsidRPr="00DE03D2" w:rsidRDefault="00F07AC2" w:rsidP="001B35DD">
            <w:pPr>
              <w:pStyle w:val="TableParagraph"/>
              <w:spacing w:line="316" w:lineRule="exact"/>
              <w:ind w:right="173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กับกา</w:t>
            </w:r>
            <w:r w:rsidRPr="00DE03D2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รไม่จับก</w:t>
            </w:r>
            <w:r w:rsidRPr="00DE03D2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ุม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9"/>
                <w:sz w:val="28"/>
                <w:szCs w:val="28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  <w:lang w:bidi="th-TH"/>
              </w:rPr>
              <w:t>หรื</w:t>
            </w:r>
            <w:r w:rsidRPr="00DE03D2">
              <w:rPr>
                <w:rFonts w:ascii="TH SarabunIT๙" w:hAnsi="TH SarabunIT๙" w:cs="TH SarabunIT๙"/>
                <w:spacing w:val="-2"/>
                <w:w w:val="74"/>
                <w:sz w:val="28"/>
                <w:szCs w:val="28"/>
                <w:cs/>
                <w:lang w:bidi="th-TH"/>
              </w:rPr>
              <w:t>อทำ</w:t>
            </w:r>
            <w:r w:rsidRPr="00DE03D2">
              <w:rPr>
                <w:rFonts w:ascii="TH SarabunIT๙" w:hAnsi="TH SarabunIT๙" w:cs="TH SarabunIT๙"/>
                <w:spacing w:val="-2"/>
                <w:w w:val="65"/>
                <w:sz w:val="28"/>
                <w:szCs w:val="28"/>
                <w:cs/>
                <w:lang w:bidi="th-TH"/>
              </w:rPr>
              <w:t>ใ</w:t>
            </w:r>
            <w:r w:rsidRPr="00DE03D2">
              <w:rPr>
                <w:rFonts w:ascii="TH SarabunIT๙" w:hAnsi="TH SarabunIT๙" w:cs="TH SarabunIT๙"/>
                <w:spacing w:val="-4"/>
                <w:w w:val="65"/>
                <w:sz w:val="28"/>
                <w:szCs w:val="28"/>
                <w:cs/>
                <w:lang w:bidi="th-TH"/>
              </w:rPr>
              <w:t>ห</w:t>
            </w:r>
            <w:r w:rsidRPr="00DE03D2">
              <w:rPr>
                <w:rFonts w:ascii="TH SarabunIT๙" w:hAnsi="TH SarabunIT๙" w:cs="TH SarabunIT๙"/>
                <w:spacing w:val="-2"/>
                <w:w w:val="99"/>
                <w:sz w:val="28"/>
                <w:szCs w:val="28"/>
                <w:cs/>
                <w:lang w:bidi="th-TH"/>
              </w:rPr>
              <w:t>้</w:t>
            </w:r>
            <w:r w:rsidRPr="00DE03D2">
              <w:rPr>
                <w:rFonts w:ascii="TH SarabunIT๙" w:hAnsi="TH SarabunIT๙" w:cs="TH SarabunIT๙"/>
                <w:w w:val="99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รับโทษ</w:t>
            </w:r>
            <w:r w:rsidRPr="00DE03D2">
              <w:rPr>
                <w:rFonts w:ascii="TH SarabunIT๙" w:hAnsi="TH SarabunIT๙" w:cs="TH SarabunIT๙"/>
                <w:spacing w:val="1"/>
                <w:w w:val="7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346C7F2F" w14:textId="77777777" w:rsidR="00F07AC2" w:rsidRPr="00DE03D2" w:rsidRDefault="00F07AC2" w:rsidP="001B35DD">
            <w:pPr>
              <w:pStyle w:val="TableParagraph"/>
              <w:spacing w:line="349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41580152" w14:textId="77777777" w:rsidR="00F07AC2" w:rsidRPr="00DE03D2" w:rsidRDefault="00F07AC2" w:rsidP="001B35DD">
            <w:pPr>
              <w:pStyle w:val="TableParagraph"/>
              <w:spacing w:line="349" w:lineRule="exact"/>
              <w:ind w:left="314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6837790F" w14:textId="77777777" w:rsidR="00F07AC2" w:rsidRPr="00DE03D2" w:rsidRDefault="00F07AC2" w:rsidP="001B35DD">
            <w:pPr>
              <w:pStyle w:val="TableParagraph"/>
              <w:spacing w:line="349" w:lineRule="exact"/>
              <w:ind w:left="658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332C1F39" w14:textId="77777777" w:rsidR="00F07AC2" w:rsidRPr="00DE03D2" w:rsidRDefault="00F07AC2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374267A0" w14:textId="77777777" w:rsidTr="00DE03D2">
        <w:trPr>
          <w:trHeight w:val="950"/>
        </w:trPr>
        <w:tc>
          <w:tcPr>
            <w:tcW w:w="659" w:type="dxa"/>
          </w:tcPr>
          <w:p w14:paraId="7F57E243" w14:textId="77777777" w:rsidR="00F07AC2" w:rsidRPr="00DE03D2" w:rsidRDefault="00F07AC2" w:rsidP="001B35DD">
            <w:pPr>
              <w:pStyle w:val="TableParagraph"/>
              <w:spacing w:line="350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2695" w:type="dxa"/>
          </w:tcPr>
          <w:p w14:paraId="699020DE" w14:textId="77777777" w:rsidR="00F07AC2" w:rsidRPr="00DE03D2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การออกตรวจค</w:t>
            </w:r>
            <w:r w:rsidRPr="00DE03D2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้น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เช่น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</w:t>
            </w:r>
          </w:p>
          <w:p w14:paraId="5949E0A7" w14:textId="77777777" w:rsidR="00F07AC2" w:rsidRPr="00DE03D2" w:rsidRDefault="00F07AC2" w:rsidP="001B35DD">
            <w:pPr>
              <w:pStyle w:val="TableParagraph"/>
              <w:spacing w:line="31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ลักลอบเล่นพนัน</w:t>
            </w:r>
            <w:r w:rsidRPr="00DE03D2">
              <w:rPr>
                <w:rFonts w:ascii="TH SarabunIT๙" w:hAnsi="TH SarabunIT๙" w:cs="TH SarabunIT๙"/>
                <w:spacing w:val="22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หรือตรวจ</w:t>
            </w:r>
            <w:r w:rsidRPr="00DE03D2">
              <w:rPr>
                <w:rFonts w:ascii="TH SarabunIT๙" w:hAnsi="TH SarabunIT๙" w:cs="TH SarabunIT๙"/>
                <w:spacing w:val="23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ค้นยา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เสพติด</w:t>
            </w:r>
          </w:p>
        </w:tc>
        <w:tc>
          <w:tcPr>
            <w:tcW w:w="2977" w:type="dxa"/>
          </w:tcPr>
          <w:p w14:paraId="023C581D" w14:textId="77777777" w:rsidR="00F07AC2" w:rsidRPr="00DE03D2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มีการเรียกรับสินบน</w:t>
            </w:r>
            <w:r w:rsidRPr="00DE03D2">
              <w:rPr>
                <w:rFonts w:ascii="TH SarabunIT๙" w:hAnsi="TH SarabunIT๙" w:cs="TH SarabunIT๙"/>
                <w:spacing w:val="17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เพื่อแลกกับการ</w:t>
            </w:r>
          </w:p>
          <w:p w14:paraId="600D0429" w14:textId="77777777" w:rsidR="00F07AC2" w:rsidRPr="00DE03D2" w:rsidRDefault="00F07AC2" w:rsidP="001B35DD">
            <w:pPr>
              <w:pStyle w:val="TableParagraph"/>
              <w:spacing w:line="310" w:lineRule="atLeas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ไม่จับกุม</w:t>
            </w:r>
            <w:r w:rsidRPr="00DE03D2">
              <w:rPr>
                <w:rFonts w:ascii="TH SarabunIT๙" w:hAnsi="TH SarabunIT๙" w:cs="TH SarabunIT๙"/>
                <w:spacing w:val="26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28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หรือทำให้รับโทษ</w:t>
            </w:r>
            <w:r w:rsidRPr="00DE03D2">
              <w:rPr>
                <w:rFonts w:ascii="TH SarabunIT๙" w:hAnsi="TH SarabunIT๙" w:cs="TH SarabunIT๙"/>
                <w:spacing w:val="-46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6E657881" w14:textId="77777777" w:rsidR="00F07AC2" w:rsidRPr="00DE03D2" w:rsidRDefault="00F07AC2" w:rsidP="001B35DD">
            <w:pPr>
              <w:pStyle w:val="TableParagraph"/>
              <w:spacing w:line="350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45CCD503" w14:textId="77777777" w:rsidR="00F07AC2" w:rsidRPr="00DE03D2" w:rsidRDefault="00F07AC2" w:rsidP="001B35DD">
            <w:pPr>
              <w:pStyle w:val="TableParagraph"/>
              <w:spacing w:line="350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5E14C082" w14:textId="77777777" w:rsidR="00F07AC2" w:rsidRPr="00DE03D2" w:rsidRDefault="00F07AC2" w:rsidP="001B35DD">
            <w:pPr>
              <w:pStyle w:val="TableParagraph"/>
              <w:spacing w:line="350" w:lineRule="exact"/>
              <w:ind w:left="0" w:right="388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5D2A350F" w14:textId="77777777" w:rsidR="00F07AC2" w:rsidRPr="00DE03D2" w:rsidRDefault="00F07AC2" w:rsidP="001B35DD">
            <w:pPr>
              <w:pStyle w:val="TableParagraph"/>
              <w:spacing w:line="350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17463EC0" w14:textId="77777777" w:rsidTr="00DE03D2">
        <w:trPr>
          <w:trHeight w:val="948"/>
        </w:trPr>
        <w:tc>
          <w:tcPr>
            <w:tcW w:w="659" w:type="dxa"/>
          </w:tcPr>
          <w:p w14:paraId="098E438A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2695" w:type="dxa"/>
          </w:tcPr>
          <w:p w14:paraId="31C1B384" w14:textId="77777777" w:rsidR="00F07AC2" w:rsidRPr="00DE03D2" w:rsidRDefault="00F07AC2" w:rsidP="001B35DD">
            <w:pPr>
              <w:pStyle w:val="TableParagraph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ลงบันทึกจับกุมและนำตัวส่ง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ร้อยเวรสอบสวน</w:t>
            </w:r>
          </w:p>
        </w:tc>
        <w:tc>
          <w:tcPr>
            <w:tcW w:w="2977" w:type="dxa"/>
          </w:tcPr>
          <w:p w14:paraId="6F109323" w14:textId="77777777" w:rsidR="00F07AC2" w:rsidRPr="00DE03D2" w:rsidRDefault="00F07AC2" w:rsidP="001B35DD">
            <w:pPr>
              <w:pStyle w:val="TableParagraph"/>
              <w:ind w:right="173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-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</w:t>
            </w:r>
            <w:r w:rsidRPr="00DE03D2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กับกา</w:t>
            </w:r>
            <w:r w:rsidRPr="00DE03D2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รไม่จับก</w:t>
            </w:r>
            <w:r w:rsidRPr="00DE03D2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ุม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9"/>
                <w:sz w:val="28"/>
                <w:szCs w:val="28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  <w:lang w:bidi="th-TH"/>
              </w:rPr>
              <w:t>หรื</w:t>
            </w:r>
            <w:r w:rsidRPr="00DE03D2">
              <w:rPr>
                <w:rFonts w:ascii="TH SarabunIT๙" w:hAnsi="TH SarabunIT๙" w:cs="TH SarabunIT๙"/>
                <w:spacing w:val="-2"/>
                <w:w w:val="74"/>
                <w:sz w:val="28"/>
                <w:szCs w:val="28"/>
                <w:cs/>
                <w:lang w:bidi="th-TH"/>
              </w:rPr>
              <w:t>อทำ</w:t>
            </w:r>
            <w:r w:rsidRPr="00DE03D2">
              <w:rPr>
                <w:rFonts w:ascii="TH SarabunIT๙" w:hAnsi="TH SarabunIT๙" w:cs="TH SarabunIT๙"/>
                <w:spacing w:val="-2"/>
                <w:w w:val="65"/>
                <w:sz w:val="28"/>
                <w:szCs w:val="28"/>
                <w:cs/>
                <w:lang w:bidi="th-TH"/>
              </w:rPr>
              <w:t>ใ</w:t>
            </w:r>
            <w:r w:rsidRPr="00DE03D2">
              <w:rPr>
                <w:rFonts w:ascii="TH SarabunIT๙" w:hAnsi="TH SarabunIT๙" w:cs="TH SarabunIT๙"/>
                <w:spacing w:val="-4"/>
                <w:w w:val="65"/>
                <w:sz w:val="28"/>
                <w:szCs w:val="28"/>
                <w:cs/>
                <w:lang w:bidi="th-TH"/>
              </w:rPr>
              <w:t>ห</w:t>
            </w:r>
            <w:r w:rsidRPr="00DE03D2">
              <w:rPr>
                <w:rFonts w:ascii="TH SarabunIT๙" w:hAnsi="TH SarabunIT๙" w:cs="TH SarabunIT๙"/>
                <w:spacing w:val="-2"/>
                <w:w w:val="99"/>
                <w:sz w:val="28"/>
                <w:szCs w:val="28"/>
                <w:cs/>
                <w:lang w:bidi="th-TH"/>
              </w:rPr>
              <w:t>้</w:t>
            </w:r>
          </w:p>
          <w:p w14:paraId="69E98ACA" w14:textId="77777777" w:rsidR="00F07AC2" w:rsidRPr="00DE03D2" w:rsidRDefault="00F07AC2" w:rsidP="001B35DD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รับโทษ</w:t>
            </w:r>
            <w:r w:rsidRPr="00DE03D2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3F7E68EF" w14:textId="77777777" w:rsidR="00F07AC2" w:rsidRPr="00DE03D2" w:rsidRDefault="00F07AC2" w:rsidP="001B35DD">
            <w:pPr>
              <w:pStyle w:val="TableParagraph"/>
              <w:spacing w:line="349" w:lineRule="exact"/>
              <w:ind w:left="521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6F8C74D5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85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7A6B11AD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88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78921540" w14:textId="77777777" w:rsidR="00F07AC2" w:rsidRPr="00DE03D2" w:rsidRDefault="00F07AC2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2791233B" w14:textId="77777777" w:rsidTr="00DE03D2">
        <w:trPr>
          <w:trHeight w:val="1582"/>
        </w:trPr>
        <w:tc>
          <w:tcPr>
            <w:tcW w:w="659" w:type="dxa"/>
          </w:tcPr>
          <w:p w14:paraId="7CE20105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2695" w:type="dxa"/>
          </w:tcPr>
          <w:p w14:paraId="054E22A4" w14:textId="77777777" w:rsidR="00F07AC2" w:rsidRPr="00DE03D2" w:rsidRDefault="00F07AC2" w:rsidP="001B35DD">
            <w:pPr>
              <w:pStyle w:val="TableParagraph"/>
              <w:ind w:right="252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การตรวจสอบแรงงานต่างด้าว</w:t>
            </w:r>
            <w:r w:rsidRPr="00DE03D2">
              <w:rPr>
                <w:rFonts w:ascii="TH SarabunIT๙" w:hAnsi="TH SarabunIT๙" w:cs="TH SarabunIT๙"/>
                <w:spacing w:val="4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ล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ะ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</w:t>
            </w:r>
            <w:r w:rsidRPr="00DE03D2">
              <w:rPr>
                <w:rFonts w:ascii="TH SarabunIT๙" w:hAnsi="TH SarabunIT๙" w:cs="TH SarabunIT๙"/>
                <w:spacing w:val="8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า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ย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จ้างหรือไม่มี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28"/>
                <w:szCs w:val="28"/>
                <w:cs/>
                <w:lang w:bidi="th-TH"/>
              </w:rPr>
              <w:t>ใบอนุญาตว่ามีการลักลอบเข้า</w:t>
            </w:r>
          </w:p>
          <w:p w14:paraId="2193B0F1" w14:textId="77777777" w:rsidR="00F07AC2" w:rsidRPr="00DE03D2" w:rsidRDefault="00F07AC2" w:rsidP="001B35DD">
            <w:pPr>
              <w:pStyle w:val="TableParagraph"/>
              <w:spacing w:line="316" w:lineRule="exact"/>
              <w:ind w:right="252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เมืองทำงานตรงตาม</w:t>
            </w:r>
            <w:r w:rsidRPr="00DE03D2">
              <w:rPr>
                <w:rFonts w:ascii="TH SarabunIT๙" w:hAnsi="TH SarabunIT๙" w:cs="TH SarabunIT๙"/>
                <w:spacing w:val="15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ทำงาน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หรือไม่</w:t>
            </w:r>
            <w:r w:rsidRPr="00DE03D2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หรือใบอนุญาต</w:t>
            </w:r>
            <w:r w:rsidRPr="00DE03D2">
              <w:rPr>
                <w:rFonts w:ascii="TH SarabunIT๙" w:hAnsi="TH SarabunIT๙" w:cs="TH SarabunIT๙"/>
                <w:spacing w:val="3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หรือไม่</w:t>
            </w:r>
          </w:p>
        </w:tc>
        <w:tc>
          <w:tcPr>
            <w:tcW w:w="2977" w:type="dxa"/>
          </w:tcPr>
          <w:p w14:paraId="39F7CC57" w14:textId="77777777" w:rsidR="00F07AC2" w:rsidRPr="00DE03D2" w:rsidRDefault="00F07AC2" w:rsidP="001B35DD">
            <w:pPr>
              <w:pStyle w:val="TableParagraph"/>
              <w:ind w:right="173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</w:rPr>
              <w:t>-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</w:t>
            </w:r>
            <w:r w:rsidRPr="00DE03D2">
              <w:rPr>
                <w:rFonts w:ascii="TH SarabunIT๙" w:hAnsi="TH SarabunIT๙" w:cs="TH SarabunIT๙"/>
                <w:spacing w:val="1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เพื่อแลก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2"/>
                <w:sz w:val="28"/>
                <w:szCs w:val="28"/>
                <w:cs/>
                <w:lang w:bidi="th-TH"/>
              </w:rPr>
              <w:t>กับกา</w:t>
            </w:r>
            <w:r w:rsidRPr="00DE03D2">
              <w:rPr>
                <w:rFonts w:ascii="TH SarabunIT๙" w:hAnsi="TH SarabunIT๙" w:cs="TH SarabunIT๙"/>
                <w:w w:val="67"/>
                <w:sz w:val="28"/>
                <w:szCs w:val="28"/>
                <w:cs/>
                <w:lang w:bidi="th-TH"/>
              </w:rPr>
              <w:t>รไม่จับก</w:t>
            </w:r>
            <w:r w:rsidRPr="00DE03D2">
              <w:rPr>
                <w:rFonts w:ascii="TH SarabunIT๙" w:hAnsi="TH SarabunIT๙" w:cs="TH SarabunIT๙"/>
                <w:w w:val="68"/>
                <w:sz w:val="28"/>
                <w:szCs w:val="28"/>
                <w:cs/>
                <w:lang w:bidi="th-TH"/>
              </w:rPr>
              <w:t>ุม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9"/>
                <w:sz w:val="28"/>
                <w:szCs w:val="28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  <w:lang w:bidi="th-TH"/>
              </w:rPr>
              <w:t>หรื</w:t>
            </w:r>
            <w:r w:rsidRPr="00DE03D2">
              <w:rPr>
                <w:rFonts w:ascii="TH SarabunIT๙" w:hAnsi="TH SarabunIT๙" w:cs="TH SarabunIT๙"/>
                <w:spacing w:val="-2"/>
                <w:w w:val="74"/>
                <w:sz w:val="28"/>
                <w:szCs w:val="28"/>
                <w:cs/>
                <w:lang w:bidi="th-TH"/>
              </w:rPr>
              <w:t>อทำ</w:t>
            </w:r>
            <w:r w:rsidRPr="00DE03D2">
              <w:rPr>
                <w:rFonts w:ascii="TH SarabunIT๙" w:hAnsi="TH SarabunIT๙" w:cs="TH SarabunIT๙"/>
                <w:spacing w:val="-2"/>
                <w:w w:val="65"/>
                <w:sz w:val="28"/>
                <w:szCs w:val="28"/>
                <w:cs/>
                <w:lang w:bidi="th-TH"/>
              </w:rPr>
              <w:t>ใ</w:t>
            </w:r>
            <w:r w:rsidRPr="00DE03D2">
              <w:rPr>
                <w:rFonts w:ascii="TH SarabunIT๙" w:hAnsi="TH SarabunIT๙" w:cs="TH SarabunIT๙"/>
                <w:spacing w:val="-4"/>
                <w:w w:val="65"/>
                <w:sz w:val="28"/>
                <w:szCs w:val="28"/>
                <w:cs/>
                <w:lang w:bidi="th-TH"/>
              </w:rPr>
              <w:t>ห</w:t>
            </w:r>
            <w:r w:rsidRPr="00DE03D2">
              <w:rPr>
                <w:rFonts w:ascii="TH SarabunIT๙" w:hAnsi="TH SarabunIT๙" w:cs="TH SarabunIT๙"/>
                <w:spacing w:val="-2"/>
                <w:w w:val="99"/>
                <w:sz w:val="28"/>
                <w:szCs w:val="28"/>
                <w:cs/>
                <w:lang w:bidi="th-TH"/>
              </w:rPr>
              <w:t>้</w:t>
            </w:r>
            <w:r w:rsidRPr="00DE03D2">
              <w:rPr>
                <w:rFonts w:ascii="TH SarabunIT๙" w:hAnsi="TH SarabunIT๙" w:cs="TH SarabunIT๙"/>
                <w:w w:val="99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รับโทษ</w:t>
            </w:r>
            <w:r w:rsidRPr="00DE03D2">
              <w:rPr>
                <w:rFonts w:ascii="TH SarabunIT๙" w:hAnsi="TH SarabunIT๙" w:cs="TH SarabunIT๙"/>
                <w:spacing w:val="4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น้อยลง</w:t>
            </w:r>
            <w:r w:rsidRPr="00DE03D2">
              <w:rPr>
                <w:rFonts w:ascii="TH SarabunIT๙" w:hAnsi="TH SarabunIT๙" w:cs="TH SarabunIT๙"/>
                <w:spacing w:val="4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หรือต่อรองไม่ส่งตัว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คนต่างด้าวฯ</w:t>
            </w:r>
            <w:r w:rsidRPr="00DE03D2">
              <w:rPr>
                <w:rFonts w:ascii="TH SarabunIT๙" w:hAnsi="TH SarabunIT๙" w:cs="TH SarabunIT๙"/>
                <w:spacing w:val="1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กลับประเทศ</w:t>
            </w:r>
            <w:r w:rsidRPr="00DE03D2">
              <w:rPr>
                <w:rFonts w:ascii="TH SarabunIT๙" w:hAnsi="TH SarabunIT๙" w:cs="TH SarabunIT๙"/>
                <w:spacing w:val="2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ต้นทาง</w:t>
            </w:r>
          </w:p>
        </w:tc>
        <w:tc>
          <w:tcPr>
            <w:tcW w:w="1135" w:type="dxa"/>
          </w:tcPr>
          <w:p w14:paraId="726707AF" w14:textId="77777777" w:rsidR="00F07AC2" w:rsidRPr="00DE03D2" w:rsidRDefault="00F07AC2" w:rsidP="001B35DD">
            <w:pPr>
              <w:pStyle w:val="TableParagraph"/>
              <w:spacing w:line="349" w:lineRule="exact"/>
              <w:ind w:left="201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759EBBDB" w14:textId="77777777" w:rsidR="00F07AC2" w:rsidRPr="00DE03D2" w:rsidRDefault="00F07AC2" w:rsidP="001B35DD">
            <w:pPr>
              <w:pStyle w:val="TableParagraph"/>
              <w:spacing w:line="349" w:lineRule="exact"/>
              <w:ind w:left="382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6" w:type="dxa"/>
          </w:tcPr>
          <w:p w14:paraId="6599C75A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88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1014" w:type="dxa"/>
            <w:shd w:val="clear" w:color="auto" w:fill="FF0000"/>
          </w:tcPr>
          <w:p w14:paraId="5781BF34" w14:textId="77777777" w:rsidR="00F07AC2" w:rsidRPr="00DE03D2" w:rsidRDefault="00F07AC2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6F508144" w14:textId="77777777" w:rsidR="00D25179" w:rsidRPr="00DE03D2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0483F36" w14:textId="77777777" w:rsidR="00A21874" w:rsidRPr="00DE03D2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BF275E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งานจราจร</w:t>
      </w:r>
    </w:p>
    <w:p w14:paraId="4EADF74C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TableNormal"/>
        <w:tblW w:w="10890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403"/>
        <w:gridCol w:w="2269"/>
        <w:gridCol w:w="1135"/>
        <w:gridCol w:w="994"/>
        <w:gridCol w:w="1275"/>
        <w:gridCol w:w="1088"/>
      </w:tblGrid>
      <w:tr w:rsidR="00F07AC2" w:rsidRPr="00DE03D2" w14:paraId="16675B72" w14:textId="77777777" w:rsidTr="00DE03D2">
        <w:trPr>
          <w:trHeight w:val="362"/>
        </w:trPr>
        <w:tc>
          <w:tcPr>
            <w:tcW w:w="726" w:type="dxa"/>
            <w:vMerge w:val="restart"/>
            <w:shd w:val="clear" w:color="auto" w:fill="BE8F00"/>
            <w:vAlign w:val="center"/>
          </w:tcPr>
          <w:p w14:paraId="5D3B54DD" w14:textId="77777777" w:rsidR="00F07AC2" w:rsidRPr="00DE03D2" w:rsidRDefault="00F07AC2" w:rsidP="00102C64">
            <w:pPr>
              <w:pStyle w:val="TableParagraph"/>
              <w:spacing w:before="10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483385CA" w14:textId="77777777" w:rsidR="00F07AC2" w:rsidRPr="00DE03D2" w:rsidRDefault="00F07AC2" w:rsidP="00102C64">
            <w:pPr>
              <w:pStyle w:val="TableParagraph"/>
              <w:ind w:left="17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403" w:type="dxa"/>
            <w:vMerge w:val="restart"/>
            <w:shd w:val="clear" w:color="auto" w:fill="BE8F00"/>
            <w:vAlign w:val="center"/>
          </w:tcPr>
          <w:p w14:paraId="7BA0789C" w14:textId="77777777" w:rsidR="00F07AC2" w:rsidRPr="00DE03D2" w:rsidRDefault="00F07AC2" w:rsidP="00102C64">
            <w:pPr>
              <w:pStyle w:val="TableParagraph"/>
              <w:spacing w:before="10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563FFDE5" w14:textId="77777777" w:rsidR="00F07AC2" w:rsidRPr="00DE03D2" w:rsidRDefault="00F07AC2" w:rsidP="00102C64">
            <w:pPr>
              <w:pStyle w:val="TableParagraph"/>
              <w:ind w:left="74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269" w:type="dxa"/>
            <w:vMerge w:val="restart"/>
            <w:shd w:val="clear" w:color="auto" w:fill="BE8F00"/>
            <w:vAlign w:val="center"/>
          </w:tcPr>
          <w:p w14:paraId="6FFC1287" w14:textId="77777777" w:rsidR="00F07AC2" w:rsidRPr="00DE03D2" w:rsidRDefault="00F07AC2" w:rsidP="00102C64">
            <w:pPr>
              <w:pStyle w:val="TableParagraph"/>
              <w:spacing w:before="5"/>
              <w:ind w:left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</w:p>
          <w:p w14:paraId="345FCB2A" w14:textId="77777777" w:rsidR="00F07AC2" w:rsidRPr="00DE03D2" w:rsidRDefault="00F07AC2" w:rsidP="00102C64">
            <w:pPr>
              <w:pStyle w:val="TableParagraph"/>
              <w:spacing w:line="225" w:lineRule="auto"/>
              <w:ind w:left="566" w:hanging="36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การรับสินบน</w:t>
            </w:r>
          </w:p>
        </w:tc>
        <w:tc>
          <w:tcPr>
            <w:tcW w:w="4492" w:type="dxa"/>
            <w:gridSpan w:val="4"/>
            <w:shd w:val="clear" w:color="auto" w:fill="F4AF83"/>
            <w:vAlign w:val="center"/>
          </w:tcPr>
          <w:p w14:paraId="5A01E97E" w14:textId="77777777" w:rsidR="00F07AC2" w:rsidRPr="00DE03D2" w:rsidRDefault="00F07AC2" w:rsidP="00102C64">
            <w:pPr>
              <w:pStyle w:val="TableParagraph"/>
              <w:spacing w:line="342" w:lineRule="exact"/>
              <w:ind w:left="68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DE03D2" w14:paraId="5B0555EB" w14:textId="77777777" w:rsidTr="00DE03D2">
        <w:trPr>
          <w:trHeight w:val="1044"/>
        </w:trPr>
        <w:tc>
          <w:tcPr>
            <w:tcW w:w="726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162BE1A2" w14:textId="77777777" w:rsidR="00F07AC2" w:rsidRPr="00DE03D2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2C7BC6B0" w14:textId="77777777" w:rsidR="00F07AC2" w:rsidRPr="00DE03D2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238228AD" w14:textId="77777777" w:rsidR="00F07AC2" w:rsidRPr="00DE03D2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BDBDB"/>
            <w:vAlign w:val="center"/>
          </w:tcPr>
          <w:p w14:paraId="535F4D69" w14:textId="77777777" w:rsidR="00F07AC2" w:rsidRPr="00DE03D2" w:rsidRDefault="00F07AC2" w:rsidP="00102C64">
            <w:pPr>
              <w:pStyle w:val="TableParagraph"/>
              <w:spacing w:line="309" w:lineRule="exact"/>
              <w:ind w:left="84" w:right="7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โอกาส</w:t>
            </w:r>
          </w:p>
          <w:p w14:paraId="0A29A9D0" w14:textId="77777777" w:rsidR="00F07AC2" w:rsidRPr="00DE03D2" w:rsidRDefault="00F07AC2" w:rsidP="00102C64">
            <w:pPr>
              <w:pStyle w:val="TableParagraph"/>
              <w:spacing w:before="78"/>
              <w:ind w:left="84" w:right="83"/>
              <w:jc w:val="center"/>
              <w:rPr>
                <w:rFonts w:ascii="TH SarabunIT๙" w:hAnsi="TH SarabunIT๙" w:cs="TH SarabunIT๙"/>
              </w:rPr>
            </w:pPr>
            <w:r w:rsidRPr="00DE03D2">
              <w:rPr>
                <w:rFonts w:ascii="TH SarabunIT๙" w:hAnsi="TH SarabunIT๙" w:cs="TH SarabunIT๙"/>
              </w:rPr>
              <w:t>Likelihood</w:t>
            </w:r>
          </w:p>
        </w:tc>
        <w:tc>
          <w:tcPr>
            <w:tcW w:w="994" w:type="dxa"/>
            <w:shd w:val="clear" w:color="auto" w:fill="DBDBDB"/>
            <w:vAlign w:val="center"/>
          </w:tcPr>
          <w:p w14:paraId="7B643CEB" w14:textId="77777777" w:rsidR="00F07AC2" w:rsidRPr="00DE03D2" w:rsidRDefault="00F07AC2" w:rsidP="00102C64">
            <w:pPr>
              <w:pStyle w:val="TableParagraph"/>
              <w:spacing w:line="309" w:lineRule="exact"/>
              <w:ind w:left="1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ผลกระทบ</w:t>
            </w:r>
          </w:p>
          <w:p w14:paraId="4F81F197" w14:textId="77777777" w:rsidR="00F07AC2" w:rsidRPr="00DE03D2" w:rsidRDefault="00F07AC2" w:rsidP="00102C64">
            <w:pPr>
              <w:pStyle w:val="TableParagraph"/>
              <w:spacing w:before="78"/>
              <w:ind w:left="184"/>
              <w:jc w:val="center"/>
              <w:rPr>
                <w:rFonts w:ascii="TH SarabunIT๙" w:hAnsi="TH SarabunIT๙" w:cs="TH SarabunIT๙"/>
              </w:rPr>
            </w:pPr>
            <w:r w:rsidRPr="00DE03D2">
              <w:rPr>
                <w:rFonts w:ascii="TH SarabunIT๙" w:hAnsi="TH SarabunIT๙" w:cs="TH SarabunIT๙"/>
              </w:rPr>
              <w:t>Impact</w:t>
            </w:r>
          </w:p>
        </w:tc>
        <w:tc>
          <w:tcPr>
            <w:tcW w:w="1275" w:type="dxa"/>
            <w:shd w:val="clear" w:color="auto" w:fill="DBDBDB"/>
            <w:vAlign w:val="center"/>
          </w:tcPr>
          <w:p w14:paraId="471E0F30" w14:textId="77777777" w:rsidR="00F07AC2" w:rsidRPr="00DE03D2" w:rsidRDefault="00F07AC2" w:rsidP="00102C64">
            <w:pPr>
              <w:pStyle w:val="TableParagraph"/>
              <w:spacing w:line="309" w:lineRule="exact"/>
              <w:ind w:left="33" w:right="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67397C67" w14:textId="77777777" w:rsidR="00F07AC2" w:rsidRPr="00DE03D2" w:rsidRDefault="00F07AC2" w:rsidP="00102C64">
            <w:pPr>
              <w:pStyle w:val="TableParagraph"/>
              <w:spacing w:before="35" w:line="340" w:lineRule="atLeast"/>
              <w:ind w:left="246" w:right="242"/>
              <w:jc w:val="center"/>
              <w:rPr>
                <w:rFonts w:ascii="TH SarabunIT๙" w:eastAsia="Calibri" w:hAnsi="TH SarabunIT๙" w:cs="TH SarabunIT๙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85"/>
                <w:sz w:val="28"/>
                <w:szCs w:val="28"/>
                <w:cs/>
                <w:lang w:bidi="th-TH"/>
              </w:rPr>
              <w:t xml:space="preserve">เสี่ยง </w:t>
            </w:r>
            <w:r w:rsidRPr="00DE03D2">
              <w:rPr>
                <w:rFonts w:ascii="TH SarabunIT๙" w:eastAsia="Calibri" w:hAnsi="TH SarabunIT๙" w:cs="TH SarabunIT๙"/>
                <w:spacing w:val="-1"/>
                <w:w w:val="85"/>
              </w:rPr>
              <w:t>Risk</w:t>
            </w:r>
            <w:r w:rsidRPr="00DE03D2">
              <w:rPr>
                <w:rFonts w:ascii="TH SarabunIT๙" w:eastAsia="Calibri" w:hAnsi="TH SarabunIT๙" w:cs="TH SarabunIT๙"/>
                <w:spacing w:val="-40"/>
                <w:w w:val="85"/>
              </w:rPr>
              <w:t xml:space="preserve"> </w:t>
            </w:r>
            <w:r w:rsidRPr="00DE03D2">
              <w:rPr>
                <w:rFonts w:ascii="TH SarabunIT๙" w:eastAsia="Calibri" w:hAnsi="TH SarabunIT๙" w:cs="TH SarabunIT๙"/>
              </w:rPr>
              <w:t>Score</w:t>
            </w:r>
          </w:p>
        </w:tc>
        <w:tc>
          <w:tcPr>
            <w:tcW w:w="1088" w:type="dxa"/>
            <w:shd w:val="clear" w:color="auto" w:fill="DBDBDB"/>
            <w:vAlign w:val="center"/>
          </w:tcPr>
          <w:p w14:paraId="23665EB3" w14:textId="77777777" w:rsidR="00F07AC2" w:rsidRPr="00DE03D2" w:rsidRDefault="00F07AC2" w:rsidP="00102C64">
            <w:pPr>
              <w:pStyle w:val="TableParagraph"/>
              <w:spacing w:line="309" w:lineRule="exact"/>
              <w:ind w:left="35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DE03D2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ระด</w:t>
            </w:r>
            <w:r w:rsidRPr="00DE03D2">
              <w:rPr>
                <w:rFonts w:ascii="TH SarabunIT๙" w:hAnsi="TH SarabunIT๙" w:cs="TH SarabunIT๙"/>
                <w:spacing w:val="-119"/>
                <w:w w:val="76"/>
                <w:sz w:val="28"/>
                <w:szCs w:val="28"/>
                <w:cs/>
                <w:lang w:bidi="th-TH"/>
              </w:rPr>
              <w:t>บ</w:t>
            </w:r>
            <w:r w:rsidRPr="00DE03D2">
              <w:rPr>
                <w:rFonts w:ascii="TH SarabunIT๙" w:hAnsi="TH SarabunIT๙" w:cs="TH SarabunIT๙"/>
                <w:w w:val="99"/>
                <w:sz w:val="28"/>
                <w:szCs w:val="28"/>
                <w:cs/>
                <w:lang w:bidi="th-TH"/>
              </w:rPr>
              <w:t>ั</w:t>
            </w:r>
            <w:proofErr w:type="spellEnd"/>
          </w:p>
          <w:p w14:paraId="294BC65B" w14:textId="77777777" w:rsidR="00F07AC2" w:rsidRPr="00DE03D2" w:rsidRDefault="00F07AC2" w:rsidP="00102C64">
            <w:pPr>
              <w:pStyle w:val="TableParagraph"/>
              <w:spacing w:before="72"/>
              <w:ind w:left="16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DE03D2" w14:paraId="6F977812" w14:textId="77777777" w:rsidTr="00DE03D2">
        <w:trPr>
          <w:trHeight w:val="362"/>
        </w:trPr>
        <w:tc>
          <w:tcPr>
            <w:tcW w:w="10890" w:type="dxa"/>
            <w:gridSpan w:val="7"/>
          </w:tcPr>
          <w:p w14:paraId="76BDEF6F" w14:textId="77777777" w:rsidR="00F07AC2" w:rsidRPr="00DE03D2" w:rsidRDefault="00F07AC2" w:rsidP="001B35DD">
            <w:pPr>
              <w:pStyle w:val="TableParagraph"/>
              <w:spacing w:line="342" w:lineRule="exact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8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การจับกุมผู้กระทำความผิดตามกฎหมายจราจร</w:t>
            </w:r>
          </w:p>
        </w:tc>
      </w:tr>
      <w:tr w:rsidR="00F07AC2" w:rsidRPr="00DE03D2" w14:paraId="208428B1" w14:textId="77777777" w:rsidTr="00DE03D2">
        <w:trPr>
          <w:trHeight w:val="1808"/>
        </w:trPr>
        <w:tc>
          <w:tcPr>
            <w:tcW w:w="726" w:type="dxa"/>
          </w:tcPr>
          <w:p w14:paraId="20E64965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403" w:type="dxa"/>
          </w:tcPr>
          <w:p w14:paraId="3D9A6F19" w14:textId="77777777" w:rsidR="00F07AC2" w:rsidRPr="00DE03D2" w:rsidRDefault="00F07AC2" w:rsidP="001B35DD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ตรวจพบการกระทำ</w:t>
            </w:r>
            <w:r w:rsidRPr="00DE03D2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ความผิด</w:t>
            </w:r>
          </w:p>
        </w:tc>
        <w:tc>
          <w:tcPr>
            <w:tcW w:w="2269" w:type="dxa"/>
          </w:tcPr>
          <w:p w14:paraId="68A4EFE4" w14:textId="77777777" w:rsidR="00F07AC2" w:rsidRPr="00DE03D2" w:rsidRDefault="00F07AC2" w:rsidP="001B35DD">
            <w:pPr>
              <w:pStyle w:val="TableParagraph"/>
              <w:spacing w:line="348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</w:t>
            </w:r>
          </w:p>
          <w:p w14:paraId="1A93E78E" w14:textId="77777777" w:rsidR="00F07AC2" w:rsidRPr="00DE03D2" w:rsidRDefault="00F07AC2" w:rsidP="001B35DD">
            <w:pPr>
              <w:pStyle w:val="TableParagraph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ผลประโยชน์</w:t>
            </w:r>
            <w:r w:rsidRPr="00DE03D2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เพื่อแลก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กับการไม่จับกุม</w:t>
            </w:r>
          </w:p>
          <w:p w14:paraId="3726F160" w14:textId="77777777" w:rsidR="00F07AC2" w:rsidRPr="00DE03D2" w:rsidRDefault="00F07AC2" w:rsidP="001B35DD">
            <w:pPr>
              <w:pStyle w:val="TableParagraph"/>
              <w:spacing w:line="362" w:lineRule="exact"/>
              <w:ind w:left="106" w:right="2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หรือทำให้รับ</w:t>
            </w:r>
            <w:r w:rsidRPr="00DE03D2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โทษ</w:t>
            </w:r>
            <w:r w:rsidRPr="00DE03D2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6C06D1F4" w14:textId="77777777" w:rsidR="00F07AC2" w:rsidRPr="00DE03D2" w:rsidRDefault="00F07AC2" w:rsidP="001B35DD">
            <w:pPr>
              <w:pStyle w:val="TableParagraph"/>
              <w:spacing w:line="349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5CB174ED" w14:textId="77777777" w:rsidR="00F07AC2" w:rsidRPr="00DE03D2" w:rsidRDefault="00F07AC2" w:rsidP="001B35DD">
            <w:pPr>
              <w:pStyle w:val="TableParagraph"/>
              <w:spacing w:line="349" w:lineRule="exact"/>
              <w:ind w:left="314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275" w:type="dxa"/>
          </w:tcPr>
          <w:p w14:paraId="1EDF8888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16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88" w:type="dxa"/>
            <w:shd w:val="clear" w:color="auto" w:fill="FF0000"/>
          </w:tcPr>
          <w:p w14:paraId="00859A7C" w14:textId="77777777" w:rsidR="00F07AC2" w:rsidRPr="00DE03D2" w:rsidRDefault="00F07AC2" w:rsidP="001B35DD">
            <w:pPr>
              <w:pStyle w:val="TableParagraph"/>
              <w:spacing w:line="349" w:lineRule="exact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330CDF77" w14:textId="77777777" w:rsidTr="00DE03D2">
        <w:trPr>
          <w:trHeight w:val="1807"/>
        </w:trPr>
        <w:tc>
          <w:tcPr>
            <w:tcW w:w="726" w:type="dxa"/>
          </w:tcPr>
          <w:p w14:paraId="0919D723" w14:textId="77777777" w:rsidR="00F07AC2" w:rsidRPr="00DE03D2" w:rsidRDefault="00F07AC2" w:rsidP="001B35DD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403" w:type="dxa"/>
          </w:tcPr>
          <w:p w14:paraId="3F5F079C" w14:textId="77777777" w:rsidR="00F07AC2" w:rsidRPr="00DE03D2" w:rsidRDefault="00F07AC2" w:rsidP="001B35DD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ออกใบสั่ง</w:t>
            </w:r>
          </w:p>
        </w:tc>
        <w:tc>
          <w:tcPr>
            <w:tcW w:w="2269" w:type="dxa"/>
          </w:tcPr>
          <w:p w14:paraId="3BB3BC1C" w14:textId="77777777" w:rsidR="00F07AC2" w:rsidRPr="00DE03D2" w:rsidRDefault="00F07AC2" w:rsidP="001B35DD">
            <w:pPr>
              <w:pStyle w:val="TableParagraph"/>
              <w:spacing w:line="348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</w:t>
            </w:r>
          </w:p>
          <w:p w14:paraId="79444474" w14:textId="77777777" w:rsidR="00F07AC2" w:rsidRPr="00DE03D2" w:rsidRDefault="00F07AC2" w:rsidP="001B35DD">
            <w:pPr>
              <w:pStyle w:val="TableParagraph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ผลประโยชน์</w:t>
            </w:r>
            <w:r w:rsidRPr="00DE03D2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เพื่อแลก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กับการไม่จับกุม</w:t>
            </w:r>
          </w:p>
          <w:p w14:paraId="4B02FE84" w14:textId="77777777" w:rsidR="00F07AC2" w:rsidRPr="00DE03D2" w:rsidRDefault="00F07AC2" w:rsidP="001B35DD">
            <w:pPr>
              <w:pStyle w:val="TableParagraph"/>
              <w:spacing w:line="362" w:lineRule="exact"/>
              <w:ind w:left="106" w:right="2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หรือทำให้รับ</w:t>
            </w:r>
            <w:r w:rsidRPr="00DE03D2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โทษ</w:t>
            </w:r>
            <w:r w:rsidRPr="00DE03D2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น้อยลง</w:t>
            </w:r>
          </w:p>
        </w:tc>
        <w:tc>
          <w:tcPr>
            <w:tcW w:w="1135" w:type="dxa"/>
          </w:tcPr>
          <w:p w14:paraId="4CEAE8D7" w14:textId="77777777" w:rsidR="00F07AC2" w:rsidRPr="00DE03D2" w:rsidRDefault="00F07AC2" w:rsidP="001B35DD">
            <w:pPr>
              <w:pStyle w:val="TableParagraph"/>
              <w:spacing w:line="349" w:lineRule="exact"/>
              <w:ind w:left="453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4" w:type="dxa"/>
          </w:tcPr>
          <w:p w14:paraId="6AF3669B" w14:textId="77777777" w:rsidR="00F07AC2" w:rsidRPr="00DE03D2" w:rsidRDefault="00F07AC2" w:rsidP="001B35DD">
            <w:pPr>
              <w:pStyle w:val="TableParagraph"/>
              <w:spacing w:line="349" w:lineRule="exact"/>
              <w:ind w:left="64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275" w:type="dxa"/>
          </w:tcPr>
          <w:p w14:paraId="16B434BC" w14:textId="77777777" w:rsidR="00F07AC2" w:rsidRPr="00DE03D2" w:rsidRDefault="00F07AC2" w:rsidP="001B35DD">
            <w:pPr>
              <w:pStyle w:val="TableParagraph"/>
              <w:spacing w:line="349" w:lineRule="exact"/>
              <w:ind w:left="0" w:right="247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88" w:type="dxa"/>
            <w:shd w:val="clear" w:color="auto" w:fill="FF0000"/>
          </w:tcPr>
          <w:p w14:paraId="1A57BD7B" w14:textId="77777777" w:rsidR="00F07AC2" w:rsidRPr="00DE03D2" w:rsidRDefault="00F07AC2" w:rsidP="001B35DD">
            <w:pPr>
              <w:pStyle w:val="TableParagraph"/>
              <w:spacing w:line="349" w:lineRule="exact"/>
              <w:ind w:left="104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72276C17" w14:textId="77777777" w:rsidR="00A21874" w:rsidRPr="00DE03D2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4</w:t>
      </w:r>
      <w:r w:rsidR="00BF275E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งานสืบสวน</w:t>
      </w:r>
    </w:p>
    <w:tbl>
      <w:tblPr>
        <w:tblStyle w:val="TableNormal"/>
        <w:tblpPr w:leftFromText="180" w:rightFromText="180" w:vertAnchor="text" w:horzAnchor="margin" w:tblpXSpec="center" w:tblpY="159"/>
        <w:tblW w:w="10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2"/>
        <w:gridCol w:w="2550"/>
        <w:gridCol w:w="992"/>
        <w:gridCol w:w="993"/>
        <w:gridCol w:w="1274"/>
        <w:gridCol w:w="1063"/>
      </w:tblGrid>
      <w:tr w:rsidR="00F07AC2" w:rsidRPr="00DE03D2" w14:paraId="29C940EF" w14:textId="77777777" w:rsidTr="00DE03D2">
        <w:trPr>
          <w:trHeight w:val="360"/>
        </w:trPr>
        <w:tc>
          <w:tcPr>
            <w:tcW w:w="851" w:type="dxa"/>
            <w:vMerge w:val="restart"/>
            <w:shd w:val="clear" w:color="auto" w:fill="BE8F00"/>
            <w:vAlign w:val="center"/>
          </w:tcPr>
          <w:p w14:paraId="593B8C20" w14:textId="77777777" w:rsidR="00F07AC2" w:rsidRPr="00DE03D2" w:rsidRDefault="00F07AC2" w:rsidP="00102C64">
            <w:pPr>
              <w:pStyle w:val="TableParagraph"/>
              <w:spacing w:before="9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5C7B92EC" w14:textId="77777777" w:rsidR="00F07AC2" w:rsidRPr="00DE03D2" w:rsidRDefault="00F07AC2" w:rsidP="00102C64">
            <w:pPr>
              <w:pStyle w:val="TableParagraph"/>
              <w:ind w:left="17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262" w:type="dxa"/>
            <w:vMerge w:val="restart"/>
            <w:shd w:val="clear" w:color="auto" w:fill="BE8F00"/>
            <w:vAlign w:val="center"/>
          </w:tcPr>
          <w:p w14:paraId="0BC045C6" w14:textId="77777777" w:rsidR="00F07AC2" w:rsidRPr="00DE03D2" w:rsidRDefault="00F07AC2" w:rsidP="00102C64">
            <w:pPr>
              <w:pStyle w:val="TableParagraph"/>
              <w:spacing w:before="9"/>
              <w:ind w:left="0"/>
              <w:jc w:val="center"/>
              <w:rPr>
                <w:rFonts w:ascii="TH SarabunIT๙" w:hAnsi="TH SarabunIT๙" w:cs="TH SarabunIT๙"/>
                <w:b/>
                <w:sz w:val="26"/>
              </w:rPr>
            </w:pPr>
          </w:p>
          <w:p w14:paraId="6A416ED4" w14:textId="77777777" w:rsidR="00F07AC2" w:rsidRPr="00DE03D2" w:rsidRDefault="00F07AC2" w:rsidP="00102C64">
            <w:pPr>
              <w:pStyle w:val="TableParagraph"/>
              <w:ind w:left="6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550" w:type="dxa"/>
            <w:vMerge w:val="restart"/>
            <w:shd w:val="clear" w:color="auto" w:fill="BE8F00"/>
            <w:vAlign w:val="center"/>
          </w:tcPr>
          <w:p w14:paraId="6B45BA2B" w14:textId="77777777" w:rsidR="00F07AC2" w:rsidRPr="00DE03D2" w:rsidRDefault="00F07AC2" w:rsidP="00102C64">
            <w:pPr>
              <w:pStyle w:val="TableParagraph"/>
              <w:spacing w:before="4"/>
              <w:ind w:left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</w:p>
          <w:p w14:paraId="6D03E6D3" w14:textId="77777777" w:rsidR="00F07AC2" w:rsidRPr="00DE03D2" w:rsidRDefault="00F07AC2" w:rsidP="00102C64">
            <w:pPr>
              <w:pStyle w:val="TableParagraph"/>
              <w:spacing w:line="225" w:lineRule="auto"/>
              <w:ind w:left="876" w:hanging="70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รับสินบน</w:t>
            </w:r>
          </w:p>
        </w:tc>
        <w:tc>
          <w:tcPr>
            <w:tcW w:w="4322" w:type="dxa"/>
            <w:gridSpan w:val="4"/>
            <w:shd w:val="clear" w:color="auto" w:fill="F4AF83"/>
            <w:vAlign w:val="center"/>
          </w:tcPr>
          <w:p w14:paraId="49BB195F" w14:textId="77777777" w:rsidR="00F07AC2" w:rsidRPr="00DE03D2" w:rsidRDefault="00F07AC2" w:rsidP="00102C64">
            <w:pPr>
              <w:pStyle w:val="TableParagraph"/>
              <w:spacing w:line="341" w:lineRule="exact"/>
              <w:ind w:left="68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DE03D2" w14:paraId="421DB995" w14:textId="77777777" w:rsidTr="00DE03D2">
        <w:trPr>
          <w:trHeight w:val="1044"/>
        </w:trPr>
        <w:tc>
          <w:tcPr>
            <w:tcW w:w="851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28CCC81F" w14:textId="77777777" w:rsidR="00F07AC2" w:rsidRPr="00DE03D2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5326290C" w14:textId="77777777" w:rsidR="00F07AC2" w:rsidRPr="00DE03D2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BE8F00"/>
            <w:vAlign w:val="center"/>
          </w:tcPr>
          <w:p w14:paraId="7A019EC0" w14:textId="77777777" w:rsidR="00F07AC2" w:rsidRPr="00DE03D2" w:rsidRDefault="00F07AC2" w:rsidP="00102C64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DBDBDB"/>
            <w:vAlign w:val="center"/>
          </w:tcPr>
          <w:p w14:paraId="2B343372" w14:textId="77777777" w:rsidR="00F07AC2" w:rsidRPr="00DE03D2" w:rsidRDefault="00F07AC2" w:rsidP="00102C64">
            <w:pPr>
              <w:pStyle w:val="TableParagraph"/>
              <w:spacing w:line="262" w:lineRule="exact"/>
              <w:ind w:left="36" w:right="2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โอกาส</w:t>
            </w:r>
          </w:p>
          <w:p w14:paraId="0CA67475" w14:textId="77777777" w:rsidR="00F07AC2" w:rsidRPr="00DE03D2" w:rsidRDefault="00F07AC2" w:rsidP="00102C64">
            <w:pPr>
              <w:pStyle w:val="TableParagraph"/>
              <w:spacing w:line="271" w:lineRule="exact"/>
              <w:ind w:left="37" w:right="26"/>
              <w:jc w:val="center"/>
              <w:rPr>
                <w:rFonts w:ascii="TH SarabunIT๙" w:hAnsi="TH SarabunIT๙" w:cs="TH SarabunIT๙"/>
                <w:sz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</w:rPr>
              <w:t>Likelihood</w:t>
            </w:r>
          </w:p>
        </w:tc>
        <w:tc>
          <w:tcPr>
            <w:tcW w:w="993" w:type="dxa"/>
            <w:shd w:val="clear" w:color="auto" w:fill="DBDBDB"/>
            <w:vAlign w:val="center"/>
          </w:tcPr>
          <w:p w14:paraId="68CE7063" w14:textId="77777777" w:rsidR="00F07AC2" w:rsidRPr="00DE03D2" w:rsidRDefault="00F07AC2" w:rsidP="00102C64">
            <w:pPr>
              <w:pStyle w:val="TableParagraph"/>
              <w:spacing w:line="311" w:lineRule="exact"/>
              <w:ind w:lef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ผลกระทบ</w:t>
            </w:r>
          </w:p>
          <w:p w14:paraId="52BA7588" w14:textId="77777777" w:rsidR="00F07AC2" w:rsidRPr="00DE03D2" w:rsidRDefault="00F07AC2" w:rsidP="00102C64">
            <w:pPr>
              <w:pStyle w:val="TableParagraph"/>
              <w:spacing w:before="78"/>
              <w:ind w:left="187"/>
              <w:jc w:val="center"/>
              <w:rPr>
                <w:rFonts w:ascii="TH SarabunIT๙" w:hAnsi="TH SarabunIT๙" w:cs="TH SarabunIT๙"/>
              </w:rPr>
            </w:pPr>
            <w:r w:rsidRPr="00DE03D2">
              <w:rPr>
                <w:rFonts w:ascii="TH SarabunIT๙" w:hAnsi="TH SarabunIT๙" w:cs="TH SarabunIT๙"/>
              </w:rPr>
              <w:t>Impact</w:t>
            </w:r>
          </w:p>
        </w:tc>
        <w:tc>
          <w:tcPr>
            <w:tcW w:w="1274" w:type="dxa"/>
            <w:shd w:val="clear" w:color="auto" w:fill="DBDBDB"/>
            <w:vAlign w:val="center"/>
          </w:tcPr>
          <w:p w14:paraId="563BCE01" w14:textId="77777777" w:rsidR="00F07AC2" w:rsidRPr="00DE03D2" w:rsidRDefault="00F07AC2" w:rsidP="00102C64">
            <w:pPr>
              <w:pStyle w:val="TableParagraph"/>
              <w:spacing w:line="311" w:lineRule="exact"/>
              <w:ind w:left="37" w:right="27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คะแนนความ</w:t>
            </w:r>
          </w:p>
          <w:p w14:paraId="4F5ACFE8" w14:textId="77777777" w:rsidR="00F07AC2" w:rsidRPr="00DE03D2" w:rsidRDefault="00F07AC2" w:rsidP="00102C64">
            <w:pPr>
              <w:pStyle w:val="TableParagraph"/>
              <w:spacing w:before="34" w:line="340" w:lineRule="atLeast"/>
              <w:ind w:left="37" w:right="24"/>
              <w:jc w:val="center"/>
              <w:rPr>
                <w:rFonts w:ascii="TH SarabunIT๙" w:eastAsia="Calibri" w:hAnsi="TH SarabunIT๙" w:cs="TH SarabunIT๙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85"/>
                <w:sz w:val="28"/>
                <w:szCs w:val="28"/>
                <w:cs/>
                <w:lang w:bidi="th-TH"/>
              </w:rPr>
              <w:t xml:space="preserve">เสี่ยง </w:t>
            </w:r>
            <w:r w:rsidRPr="00DE03D2">
              <w:rPr>
                <w:rFonts w:ascii="TH SarabunIT๙" w:eastAsia="Calibri" w:hAnsi="TH SarabunIT๙" w:cs="TH SarabunIT๙"/>
                <w:spacing w:val="-1"/>
                <w:w w:val="85"/>
              </w:rPr>
              <w:t>Risk</w:t>
            </w:r>
            <w:r w:rsidRPr="00DE03D2">
              <w:rPr>
                <w:rFonts w:ascii="TH SarabunIT๙" w:eastAsia="Calibri" w:hAnsi="TH SarabunIT๙" w:cs="TH SarabunIT๙"/>
                <w:spacing w:val="-40"/>
                <w:w w:val="85"/>
              </w:rPr>
              <w:t xml:space="preserve"> </w:t>
            </w:r>
            <w:r w:rsidRPr="00DE03D2">
              <w:rPr>
                <w:rFonts w:ascii="TH SarabunIT๙" w:eastAsia="Calibri" w:hAnsi="TH SarabunIT๙" w:cs="TH SarabunIT๙"/>
              </w:rPr>
              <w:t>Score</w:t>
            </w:r>
          </w:p>
        </w:tc>
        <w:tc>
          <w:tcPr>
            <w:tcW w:w="1063" w:type="dxa"/>
            <w:shd w:val="clear" w:color="auto" w:fill="DBDBDB"/>
            <w:vAlign w:val="center"/>
          </w:tcPr>
          <w:p w14:paraId="69E6E56C" w14:textId="77777777" w:rsidR="00F07AC2" w:rsidRPr="00DE03D2" w:rsidRDefault="00F07AC2" w:rsidP="00102C64">
            <w:pPr>
              <w:pStyle w:val="TableParagraph"/>
              <w:spacing w:line="311" w:lineRule="exact"/>
              <w:ind w:left="35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DE03D2">
              <w:rPr>
                <w:rFonts w:ascii="TH SarabunIT๙" w:hAnsi="TH SarabunIT๙" w:cs="TH SarabunIT๙"/>
                <w:w w:val="71"/>
                <w:sz w:val="28"/>
                <w:szCs w:val="28"/>
                <w:cs/>
                <w:lang w:bidi="th-TH"/>
              </w:rPr>
              <w:t>ระด</w:t>
            </w:r>
            <w:r w:rsidRPr="00DE03D2">
              <w:rPr>
                <w:rFonts w:ascii="TH SarabunIT๙" w:hAnsi="TH SarabunIT๙" w:cs="TH SarabunIT๙"/>
                <w:spacing w:val="-119"/>
                <w:w w:val="76"/>
                <w:sz w:val="28"/>
                <w:szCs w:val="28"/>
                <w:cs/>
                <w:lang w:bidi="th-TH"/>
              </w:rPr>
              <w:t>บ</w:t>
            </w:r>
            <w:r w:rsidRPr="00DE03D2">
              <w:rPr>
                <w:rFonts w:ascii="TH SarabunIT๙" w:hAnsi="TH SarabunIT๙" w:cs="TH SarabunIT๙"/>
                <w:w w:val="99"/>
                <w:sz w:val="28"/>
                <w:szCs w:val="28"/>
                <w:cs/>
                <w:lang w:bidi="th-TH"/>
              </w:rPr>
              <w:t>ั</w:t>
            </w:r>
            <w:proofErr w:type="spellEnd"/>
          </w:p>
          <w:p w14:paraId="59FC60E3" w14:textId="77777777" w:rsidR="00F07AC2" w:rsidRPr="00DE03D2" w:rsidRDefault="00F07AC2" w:rsidP="00102C64">
            <w:pPr>
              <w:pStyle w:val="TableParagraph"/>
              <w:spacing w:before="70"/>
              <w:ind w:left="166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5"/>
                <w:sz w:val="28"/>
                <w:szCs w:val="28"/>
                <w:cs/>
                <w:lang w:bidi="th-TH"/>
              </w:rPr>
              <w:t>ความเสี่ยง</w:t>
            </w:r>
          </w:p>
        </w:tc>
      </w:tr>
      <w:tr w:rsidR="00F07AC2" w:rsidRPr="00DE03D2" w14:paraId="138C7F02" w14:textId="77777777" w:rsidTr="00DE03D2">
        <w:trPr>
          <w:trHeight w:val="362"/>
        </w:trPr>
        <w:tc>
          <w:tcPr>
            <w:tcW w:w="10985" w:type="dxa"/>
            <w:gridSpan w:val="7"/>
          </w:tcPr>
          <w:p w14:paraId="09657029" w14:textId="77777777" w:rsidR="00F07AC2" w:rsidRPr="00DE03D2" w:rsidRDefault="00F07AC2" w:rsidP="00F07AC2">
            <w:pPr>
              <w:pStyle w:val="TableParagraph"/>
              <w:spacing w:line="342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กระบวนการ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3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การจับกุมผู้กระทำความผิดตามกฎหมายอาญา</w:t>
            </w:r>
          </w:p>
        </w:tc>
      </w:tr>
      <w:tr w:rsidR="00F07AC2" w:rsidRPr="00DE03D2" w14:paraId="72B77BA2" w14:textId="77777777" w:rsidTr="00DE03D2">
        <w:trPr>
          <w:trHeight w:val="1265"/>
        </w:trPr>
        <w:tc>
          <w:tcPr>
            <w:tcW w:w="851" w:type="dxa"/>
          </w:tcPr>
          <w:p w14:paraId="0FF1265A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262" w:type="dxa"/>
          </w:tcPr>
          <w:p w14:paraId="31590E22" w14:textId="77777777" w:rsidR="00F07AC2" w:rsidRPr="00DE03D2" w:rsidRDefault="00F07AC2" w:rsidP="00F07AC2">
            <w:pPr>
              <w:pStyle w:val="TableParagraph"/>
              <w:ind w:right="18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การจับกุมความผิดซึ่งหน้า</w:t>
            </w:r>
            <w:r w:rsidRPr="00DE03D2">
              <w:rPr>
                <w:rFonts w:ascii="TH SarabunIT๙" w:hAnsi="TH SarabunIT๙" w:cs="TH SarabunIT๙"/>
                <w:spacing w:val="12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และตาม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หมายจับ</w:t>
            </w:r>
            <w:r w:rsidRPr="00DE03D2">
              <w:rPr>
                <w:rFonts w:ascii="TH SarabunIT๙" w:hAnsi="TH SarabunIT๙" w:cs="TH SarabunIT๙"/>
                <w:spacing w:val="23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ต้องแจ้ง</w:t>
            </w:r>
            <w:r w:rsidRPr="00DE03D2">
              <w:rPr>
                <w:rFonts w:ascii="TH SarabunIT๙" w:hAnsi="TH SarabunIT๙" w:cs="TH SarabunIT๙"/>
                <w:spacing w:val="24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ข้อหาและแจ้งสิทธิให้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กฎหมายกำหนด</w:t>
            </w:r>
            <w:r w:rsidRPr="00DE03D2">
              <w:rPr>
                <w:rFonts w:ascii="TH SarabunIT๙" w:hAnsi="TH SarabunIT๙" w:cs="TH SarabunIT๙"/>
                <w:spacing w:val="21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ผู้ถูกจับทราบถึงสิทธิ</w:t>
            </w:r>
          </w:p>
          <w:p w14:paraId="407FF41C" w14:textId="77777777" w:rsidR="00F07AC2" w:rsidRPr="00DE03D2" w:rsidRDefault="00F07AC2" w:rsidP="00F07AC2">
            <w:pPr>
              <w:pStyle w:val="TableParagraph"/>
              <w:spacing w:line="306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80"/>
                <w:sz w:val="28"/>
                <w:szCs w:val="28"/>
                <w:cs/>
                <w:lang w:bidi="th-TH"/>
              </w:rPr>
              <w:t>ตามที่</w:t>
            </w:r>
          </w:p>
        </w:tc>
        <w:tc>
          <w:tcPr>
            <w:tcW w:w="2550" w:type="dxa"/>
          </w:tcPr>
          <w:p w14:paraId="07C4B423" w14:textId="77777777" w:rsidR="00F07AC2" w:rsidRPr="00DE03D2" w:rsidRDefault="00F07AC2" w:rsidP="00F07AC2">
            <w:pPr>
              <w:pStyle w:val="TableParagraph"/>
              <w:ind w:left="106" w:right="194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มีการเรียกรับผลประโยชน์ เพื่อ</w:t>
            </w:r>
            <w:r w:rsidRPr="00DE03D2">
              <w:rPr>
                <w:rFonts w:ascii="TH SarabunIT๙" w:hAnsi="TH SarabunIT๙" w:cs="TH SarabunIT๙"/>
                <w:spacing w:val="-50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แลกกับการไม่จับกุม</w:t>
            </w:r>
            <w:r w:rsidRPr="00DE03D2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28"/>
                <w:szCs w:val="28"/>
                <w:cs/>
                <w:lang w:bidi="th-TH"/>
              </w:rPr>
              <w:t>ดำเนินคดี</w:t>
            </w:r>
            <w:r w:rsidRPr="00DE03D2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หรือทำให้รับโทษ</w:t>
            </w:r>
            <w:r w:rsidRPr="00DE03D2">
              <w:rPr>
                <w:rFonts w:ascii="TH SarabunIT๙" w:hAnsi="TH SarabunIT๙" w:cs="TH SarabunIT๙"/>
                <w:spacing w:val="9"/>
                <w:w w:val="70"/>
                <w:sz w:val="28"/>
                <w:szCs w:val="28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8"/>
                <w:szCs w:val="28"/>
                <w:cs/>
                <w:lang w:bidi="th-TH"/>
              </w:rPr>
              <w:t>น้อยลง</w:t>
            </w:r>
          </w:p>
        </w:tc>
        <w:tc>
          <w:tcPr>
            <w:tcW w:w="992" w:type="dxa"/>
          </w:tcPr>
          <w:p w14:paraId="203F4DA7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3" w:type="dxa"/>
          </w:tcPr>
          <w:p w14:paraId="3792B637" w14:textId="77777777" w:rsidR="00F07AC2" w:rsidRPr="00DE03D2" w:rsidRDefault="00F07AC2" w:rsidP="00F07AC2">
            <w:pPr>
              <w:pStyle w:val="TableParagraph"/>
              <w:spacing w:line="349" w:lineRule="exact"/>
              <w:ind w:left="317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274" w:type="dxa"/>
          </w:tcPr>
          <w:p w14:paraId="12653ED0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1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63" w:type="dxa"/>
            <w:shd w:val="clear" w:color="auto" w:fill="FF0000"/>
          </w:tcPr>
          <w:p w14:paraId="51277B71" w14:textId="77777777" w:rsidR="00F07AC2" w:rsidRPr="00DE03D2" w:rsidRDefault="00F07AC2" w:rsidP="00F07AC2">
            <w:pPr>
              <w:pStyle w:val="TableParagraph"/>
              <w:spacing w:line="34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77A2EE84" w14:textId="77777777" w:rsidTr="00DE03D2">
        <w:trPr>
          <w:trHeight w:val="1084"/>
        </w:trPr>
        <w:tc>
          <w:tcPr>
            <w:tcW w:w="851" w:type="dxa"/>
          </w:tcPr>
          <w:p w14:paraId="040EF10A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262" w:type="dxa"/>
          </w:tcPr>
          <w:p w14:paraId="4C41B16C" w14:textId="77777777" w:rsidR="00F07AC2" w:rsidRPr="00DE03D2" w:rsidRDefault="00F07AC2" w:rsidP="00F07AC2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ลงบันทึกการจับกุม</w:t>
            </w:r>
          </w:p>
        </w:tc>
        <w:tc>
          <w:tcPr>
            <w:tcW w:w="2550" w:type="dxa"/>
          </w:tcPr>
          <w:p w14:paraId="0F405D32" w14:textId="77777777" w:rsidR="00F07AC2" w:rsidRPr="00DE03D2" w:rsidRDefault="00F07AC2" w:rsidP="00F07AC2">
            <w:pPr>
              <w:pStyle w:val="TableParagraph"/>
              <w:spacing w:line="349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เรียกทรัพย์สินหรือ</w:t>
            </w:r>
          </w:p>
          <w:p w14:paraId="3343FC4A" w14:textId="77777777" w:rsidR="00F07AC2" w:rsidRPr="00DE03D2" w:rsidRDefault="00F07AC2" w:rsidP="00F07AC2">
            <w:pPr>
              <w:pStyle w:val="TableParagraph"/>
              <w:spacing w:line="362" w:lineRule="exact"/>
              <w:ind w:left="106" w:right="11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ประ</w:t>
            </w:r>
            <w:r w:rsidRPr="00DE03D2">
              <w:rPr>
                <w:rFonts w:ascii="TH SarabunIT๙" w:hAnsi="TH SarabunIT๙" w:cs="TH SarabunIT๙"/>
                <w:spacing w:val="-1"/>
                <w:w w:val="69"/>
                <w:sz w:val="32"/>
                <w:szCs w:val="32"/>
                <w:cs/>
                <w:lang w:bidi="th-TH"/>
              </w:rPr>
              <w:t>โ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ยชน์</w:t>
            </w:r>
            <w:r w:rsidRPr="00DE03D2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อ</w:t>
            </w:r>
            <w:r w:rsidRPr="00DE03D2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ื่น</w:t>
            </w:r>
            <w:r w:rsidRPr="00DE03D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ใดเพื่อแลกกับ </w:t>
            </w:r>
            <w:r w:rsidRPr="00DE03D2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การไม่ให้ถูกจับกุมดำเนินคดี</w:t>
            </w:r>
          </w:p>
        </w:tc>
        <w:tc>
          <w:tcPr>
            <w:tcW w:w="992" w:type="dxa"/>
          </w:tcPr>
          <w:p w14:paraId="52327467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3" w:type="dxa"/>
          </w:tcPr>
          <w:p w14:paraId="74A8853B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274" w:type="dxa"/>
          </w:tcPr>
          <w:p w14:paraId="000C2545" w14:textId="77777777" w:rsidR="00F07AC2" w:rsidRPr="00DE03D2" w:rsidRDefault="00F07AC2" w:rsidP="00F07AC2">
            <w:pPr>
              <w:pStyle w:val="TableParagraph"/>
              <w:spacing w:line="349" w:lineRule="exact"/>
              <w:ind w:left="0" w:right="242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20</w:t>
            </w:r>
          </w:p>
        </w:tc>
        <w:tc>
          <w:tcPr>
            <w:tcW w:w="1063" w:type="dxa"/>
            <w:shd w:val="clear" w:color="auto" w:fill="FF0000"/>
          </w:tcPr>
          <w:p w14:paraId="6CFE6CDB" w14:textId="77777777" w:rsidR="00F07AC2" w:rsidRPr="00DE03D2" w:rsidRDefault="00F07AC2" w:rsidP="00F07AC2">
            <w:pPr>
              <w:pStyle w:val="TableParagraph"/>
              <w:spacing w:line="349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28F9519C" w14:textId="77777777" w:rsidTr="00DE03D2">
        <w:trPr>
          <w:trHeight w:val="1086"/>
        </w:trPr>
        <w:tc>
          <w:tcPr>
            <w:tcW w:w="851" w:type="dxa"/>
          </w:tcPr>
          <w:p w14:paraId="40A5273A" w14:textId="77777777" w:rsidR="00F07AC2" w:rsidRPr="00DE03D2" w:rsidRDefault="00F07AC2" w:rsidP="00F07AC2">
            <w:pPr>
              <w:pStyle w:val="TableParagraph"/>
              <w:spacing w:line="350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3</w:t>
            </w:r>
          </w:p>
        </w:tc>
        <w:tc>
          <w:tcPr>
            <w:tcW w:w="3262" w:type="dxa"/>
          </w:tcPr>
          <w:p w14:paraId="1ADEBDDB" w14:textId="77777777" w:rsidR="00F07AC2" w:rsidRPr="00DE03D2" w:rsidRDefault="00F07AC2" w:rsidP="00F07AC2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นำส่งพนักงานสอบสวน</w:t>
            </w:r>
          </w:p>
        </w:tc>
        <w:tc>
          <w:tcPr>
            <w:tcW w:w="2550" w:type="dxa"/>
          </w:tcPr>
          <w:p w14:paraId="6E262F9B" w14:textId="77777777" w:rsidR="00F07AC2" w:rsidRPr="00DE03D2" w:rsidRDefault="00F07AC2" w:rsidP="00F07AC2">
            <w:pPr>
              <w:pStyle w:val="TableParagraph"/>
              <w:ind w:left="106" w:right="131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spacing w:val="22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มีการเรียกรับผลประโยชน์</w:t>
            </w:r>
            <w:r w:rsidRPr="00DE03D2">
              <w:rPr>
                <w:rFonts w:ascii="TH SarabunIT๙" w:hAnsi="TH SarabunIT๙" w:cs="TH SarabunIT๙"/>
                <w:spacing w:val="-56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เพื่อแลกดำเนินคดี</w:t>
            </w:r>
            <w:r w:rsidRPr="00DE03D2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หรือทำ</w:t>
            </w:r>
          </w:p>
          <w:p w14:paraId="49FD3E3A" w14:textId="77777777" w:rsidR="00F07AC2" w:rsidRPr="00DE03D2" w:rsidRDefault="00F07AC2" w:rsidP="00F07AC2">
            <w:pPr>
              <w:pStyle w:val="TableParagraph"/>
              <w:spacing w:line="354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ให้รับโทษน้อยลง</w:t>
            </w:r>
          </w:p>
        </w:tc>
        <w:tc>
          <w:tcPr>
            <w:tcW w:w="992" w:type="dxa"/>
          </w:tcPr>
          <w:p w14:paraId="134906B9" w14:textId="77777777" w:rsidR="00F07AC2" w:rsidRPr="00DE03D2" w:rsidRDefault="00F07AC2" w:rsidP="00F07AC2">
            <w:pPr>
              <w:pStyle w:val="TableParagraph"/>
              <w:spacing w:line="350" w:lineRule="exact"/>
              <w:ind w:left="0" w:right="312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993" w:type="dxa"/>
          </w:tcPr>
          <w:p w14:paraId="73939DE7" w14:textId="77777777" w:rsidR="00F07AC2" w:rsidRPr="00DE03D2" w:rsidRDefault="00F07AC2" w:rsidP="00F07AC2">
            <w:pPr>
              <w:pStyle w:val="TableParagraph"/>
              <w:spacing w:line="350" w:lineRule="exact"/>
              <w:ind w:left="0" w:right="38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274" w:type="dxa"/>
          </w:tcPr>
          <w:p w14:paraId="011D97B0" w14:textId="77777777" w:rsidR="00F07AC2" w:rsidRPr="00DE03D2" w:rsidRDefault="00F07AC2" w:rsidP="00F07AC2">
            <w:pPr>
              <w:pStyle w:val="TableParagraph"/>
              <w:spacing w:line="350" w:lineRule="exact"/>
              <w:ind w:left="0" w:right="311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16</w:t>
            </w:r>
          </w:p>
        </w:tc>
        <w:tc>
          <w:tcPr>
            <w:tcW w:w="1063" w:type="dxa"/>
            <w:shd w:val="clear" w:color="auto" w:fill="FF0000"/>
          </w:tcPr>
          <w:p w14:paraId="6750FCA6" w14:textId="77777777" w:rsidR="00F07AC2" w:rsidRPr="00DE03D2" w:rsidRDefault="00F07AC2" w:rsidP="00F07AC2">
            <w:pPr>
              <w:pStyle w:val="TableParagraph"/>
              <w:spacing w:line="350" w:lineRule="exact"/>
              <w:ind w:left="1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336C67CF" w14:textId="4F08BAB1" w:rsidR="00BC0304" w:rsidRPr="00DE03D2" w:rsidRDefault="00BC0304" w:rsidP="00F07AC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0D7464A" w14:textId="77777777" w:rsidR="00A21874" w:rsidRPr="00DE03D2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5</w:t>
      </w:r>
      <w:r w:rsidR="00BF275E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งานสอบสวน</w:t>
      </w:r>
    </w:p>
    <w:tbl>
      <w:tblPr>
        <w:tblStyle w:val="TableNormal"/>
        <w:tblpPr w:leftFromText="180" w:rightFromText="180" w:vertAnchor="text" w:horzAnchor="margin" w:tblpXSpec="center" w:tblpY="188"/>
        <w:tblW w:w="1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2"/>
        <w:gridCol w:w="2408"/>
        <w:gridCol w:w="1134"/>
        <w:gridCol w:w="993"/>
        <w:gridCol w:w="1415"/>
        <w:gridCol w:w="991"/>
      </w:tblGrid>
      <w:tr w:rsidR="00F07AC2" w:rsidRPr="00DE03D2" w14:paraId="37F0D6F4" w14:textId="77777777" w:rsidTr="00F07AC2">
        <w:trPr>
          <w:trHeight w:val="362"/>
        </w:trPr>
        <w:tc>
          <w:tcPr>
            <w:tcW w:w="851" w:type="dxa"/>
            <w:vMerge w:val="restart"/>
            <w:shd w:val="clear" w:color="auto" w:fill="BE8F00"/>
          </w:tcPr>
          <w:p w14:paraId="2B71470E" w14:textId="77777777" w:rsidR="00F07AC2" w:rsidRPr="00DE03D2" w:rsidRDefault="00F07AC2" w:rsidP="00F07AC2">
            <w:pPr>
              <w:pStyle w:val="TableParagraph"/>
              <w:spacing w:before="10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33BFB768" w14:textId="77777777" w:rsidR="00F07AC2" w:rsidRPr="00DE03D2" w:rsidRDefault="00F07AC2" w:rsidP="00F07AC2">
            <w:pPr>
              <w:pStyle w:val="TableParagraph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262" w:type="dxa"/>
            <w:vMerge w:val="restart"/>
            <w:shd w:val="clear" w:color="auto" w:fill="BE8F00"/>
          </w:tcPr>
          <w:p w14:paraId="5CEBEA05" w14:textId="77777777" w:rsidR="00F07AC2" w:rsidRPr="00DE03D2" w:rsidRDefault="00F07AC2" w:rsidP="00F07AC2">
            <w:pPr>
              <w:pStyle w:val="TableParagraph"/>
              <w:spacing w:before="10"/>
              <w:ind w:left="0"/>
              <w:rPr>
                <w:rFonts w:ascii="TH SarabunIT๙" w:hAnsi="TH SarabunIT๙" w:cs="TH SarabunIT๙"/>
                <w:b/>
                <w:sz w:val="26"/>
              </w:rPr>
            </w:pPr>
          </w:p>
          <w:p w14:paraId="617DA877" w14:textId="77777777" w:rsidR="00F07AC2" w:rsidRPr="00DE03D2" w:rsidRDefault="00F07AC2" w:rsidP="00F07AC2">
            <w:pPr>
              <w:pStyle w:val="TableParagraph"/>
              <w:ind w:left="67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ขั้นตอนการปฏิบัติงาน</w:t>
            </w:r>
          </w:p>
        </w:tc>
        <w:tc>
          <w:tcPr>
            <w:tcW w:w="2408" w:type="dxa"/>
            <w:vMerge w:val="restart"/>
            <w:shd w:val="clear" w:color="auto" w:fill="BE8F00"/>
          </w:tcPr>
          <w:p w14:paraId="2CB4D797" w14:textId="77777777" w:rsidR="00F07AC2" w:rsidRPr="00DE03D2" w:rsidRDefault="00F07AC2" w:rsidP="00F07AC2">
            <w:pPr>
              <w:pStyle w:val="TableParagraph"/>
              <w:spacing w:before="2"/>
              <w:ind w:left="0"/>
              <w:rPr>
                <w:rFonts w:ascii="TH SarabunIT๙" w:hAnsi="TH SarabunIT๙" w:cs="TH SarabunIT๙"/>
                <w:b/>
                <w:sz w:val="28"/>
              </w:rPr>
            </w:pPr>
          </w:p>
          <w:p w14:paraId="30BF8716" w14:textId="77777777" w:rsidR="00F07AC2" w:rsidRPr="00DE03D2" w:rsidRDefault="00F07AC2" w:rsidP="00F07AC2">
            <w:pPr>
              <w:pStyle w:val="TableParagraph"/>
              <w:spacing w:line="362" w:lineRule="exact"/>
              <w:ind w:left="635" w:hanging="36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ประเด็นความเสี่ยงต่อ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75"/>
                <w:sz w:val="32"/>
                <w:szCs w:val="32"/>
                <w:cs/>
                <w:lang w:bidi="th-TH"/>
              </w:rPr>
              <w:t>การรับสินบน</w:t>
            </w:r>
          </w:p>
        </w:tc>
        <w:tc>
          <w:tcPr>
            <w:tcW w:w="4533" w:type="dxa"/>
            <w:gridSpan w:val="4"/>
            <w:shd w:val="clear" w:color="auto" w:fill="F4AF83"/>
          </w:tcPr>
          <w:p w14:paraId="3EAE188E" w14:textId="77777777" w:rsidR="00F07AC2" w:rsidRPr="00DE03D2" w:rsidRDefault="00F07AC2" w:rsidP="00F07AC2">
            <w:pPr>
              <w:pStyle w:val="TableParagraph"/>
              <w:spacing w:line="342" w:lineRule="exact"/>
              <w:ind w:left="6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ระดับความเสี่ยง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Risk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Score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(L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x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31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I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</w:rPr>
              <w:t>)</w:t>
            </w:r>
          </w:p>
        </w:tc>
      </w:tr>
      <w:tr w:rsidR="00F07AC2" w:rsidRPr="00DE03D2" w14:paraId="49A08EDA" w14:textId="77777777" w:rsidTr="00F07AC2">
        <w:trPr>
          <w:trHeight w:val="712"/>
        </w:trPr>
        <w:tc>
          <w:tcPr>
            <w:tcW w:w="851" w:type="dxa"/>
            <w:vMerge/>
            <w:tcBorders>
              <w:top w:val="nil"/>
            </w:tcBorders>
            <w:shd w:val="clear" w:color="auto" w:fill="BE8F00"/>
          </w:tcPr>
          <w:p w14:paraId="2D73208A" w14:textId="77777777" w:rsidR="00F07AC2" w:rsidRPr="00DE03D2" w:rsidRDefault="00F07AC2" w:rsidP="00F07AC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  <w:shd w:val="clear" w:color="auto" w:fill="BE8F00"/>
          </w:tcPr>
          <w:p w14:paraId="34B41611" w14:textId="77777777" w:rsidR="00F07AC2" w:rsidRPr="00DE03D2" w:rsidRDefault="00F07AC2" w:rsidP="00F07AC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BE8F00"/>
          </w:tcPr>
          <w:p w14:paraId="7BBF4C09" w14:textId="77777777" w:rsidR="00F07AC2" w:rsidRPr="00DE03D2" w:rsidRDefault="00F07AC2" w:rsidP="00F07AC2">
            <w:pPr>
              <w:rPr>
                <w:rFonts w:ascii="TH SarabunIT๙" w:hAnsi="TH SarabunIT๙" w:cs="TH SarabunIT๙"/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BDBDB"/>
          </w:tcPr>
          <w:p w14:paraId="74D4E882" w14:textId="77777777" w:rsidR="00F07AC2" w:rsidRPr="00DE03D2" w:rsidRDefault="00F07AC2" w:rsidP="00F07AC2">
            <w:pPr>
              <w:pStyle w:val="TableParagraph"/>
              <w:spacing w:line="261" w:lineRule="exact"/>
              <w:ind w:left="112" w:right="102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โอกาส</w:t>
            </w:r>
          </w:p>
          <w:p w14:paraId="26E8AB27" w14:textId="77777777" w:rsidR="00F07AC2" w:rsidRPr="00DE03D2" w:rsidRDefault="00F07AC2" w:rsidP="00F07AC2">
            <w:pPr>
              <w:pStyle w:val="TableParagraph"/>
              <w:spacing w:line="271" w:lineRule="exact"/>
              <w:ind w:left="113" w:right="102"/>
              <w:jc w:val="center"/>
              <w:rPr>
                <w:rFonts w:ascii="TH SarabunIT๙" w:hAnsi="TH SarabunIT๙" w:cs="TH SarabunIT๙"/>
                <w:sz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</w:rPr>
              <w:t>Likelihood</w:t>
            </w:r>
          </w:p>
        </w:tc>
        <w:tc>
          <w:tcPr>
            <w:tcW w:w="993" w:type="dxa"/>
            <w:shd w:val="clear" w:color="auto" w:fill="DBDBDB"/>
          </w:tcPr>
          <w:p w14:paraId="46FACE9C" w14:textId="77777777" w:rsidR="00F07AC2" w:rsidRPr="00DE03D2" w:rsidRDefault="00F07AC2" w:rsidP="00F07AC2">
            <w:pPr>
              <w:pStyle w:val="TableParagraph"/>
              <w:spacing w:line="261" w:lineRule="exact"/>
              <w:ind w:left="175"/>
              <w:rPr>
                <w:rFonts w:ascii="TH SarabunIT๙" w:hAnsi="TH SarabunIT๙" w:cs="TH SarabunIT๙"/>
                <w:sz w:val="24"/>
                <w:szCs w:val="24"/>
              </w:rPr>
            </w:pPr>
            <w:r w:rsidRPr="00DE03D2">
              <w:rPr>
                <w:rFonts w:ascii="TH SarabunIT๙" w:hAnsi="TH SarabunIT๙" w:cs="TH SarabunIT๙"/>
                <w:w w:val="85"/>
                <w:sz w:val="24"/>
                <w:szCs w:val="24"/>
                <w:cs/>
                <w:lang w:bidi="th-TH"/>
              </w:rPr>
              <w:t>ผลกระทบ</w:t>
            </w:r>
          </w:p>
          <w:p w14:paraId="1ED50F8A" w14:textId="77777777" w:rsidR="00F07AC2" w:rsidRPr="00DE03D2" w:rsidRDefault="00F07AC2" w:rsidP="00F07AC2">
            <w:pPr>
              <w:pStyle w:val="TableParagraph"/>
              <w:spacing w:line="271" w:lineRule="exact"/>
              <w:ind w:left="250"/>
              <w:rPr>
                <w:rFonts w:ascii="TH SarabunIT๙" w:hAnsi="TH SarabunIT๙" w:cs="TH SarabunIT๙"/>
                <w:sz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</w:rPr>
              <w:t>Impact</w:t>
            </w:r>
          </w:p>
        </w:tc>
        <w:tc>
          <w:tcPr>
            <w:tcW w:w="1415" w:type="dxa"/>
            <w:shd w:val="clear" w:color="auto" w:fill="DBDBDB"/>
          </w:tcPr>
          <w:p w14:paraId="6EC1E4F1" w14:textId="77777777" w:rsidR="00F07AC2" w:rsidRPr="00DE03D2" w:rsidRDefault="00F07AC2" w:rsidP="00F07AC2">
            <w:pPr>
              <w:pStyle w:val="TableParagraph"/>
              <w:spacing w:line="261" w:lineRule="exact"/>
              <w:ind w:left="54" w:right="41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คะแนนความเสี่ยง</w:t>
            </w:r>
          </w:p>
          <w:p w14:paraId="1F78DA27" w14:textId="77777777" w:rsidR="00F07AC2" w:rsidRPr="00DE03D2" w:rsidRDefault="00F07AC2" w:rsidP="00F07AC2">
            <w:pPr>
              <w:pStyle w:val="TableParagraph"/>
              <w:spacing w:line="271" w:lineRule="exact"/>
              <w:ind w:left="52" w:right="41"/>
              <w:jc w:val="center"/>
              <w:rPr>
                <w:rFonts w:ascii="TH SarabunIT๙" w:hAnsi="TH SarabunIT๙" w:cs="TH SarabunIT๙"/>
                <w:sz w:val="24"/>
              </w:rPr>
            </w:pPr>
            <w:r w:rsidRPr="00DE03D2">
              <w:rPr>
                <w:rFonts w:ascii="TH SarabunIT๙" w:hAnsi="TH SarabunIT๙" w:cs="TH SarabunIT๙"/>
                <w:w w:val="60"/>
                <w:sz w:val="24"/>
              </w:rPr>
              <w:t>Risk</w:t>
            </w:r>
            <w:r w:rsidRPr="00DE03D2">
              <w:rPr>
                <w:rFonts w:ascii="TH SarabunIT๙" w:hAnsi="TH SarabunIT๙" w:cs="TH SarabunIT๙"/>
                <w:spacing w:val="18"/>
                <w:w w:val="60"/>
                <w:sz w:val="24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0"/>
                <w:sz w:val="24"/>
              </w:rPr>
              <w:t>Score</w:t>
            </w:r>
          </w:p>
        </w:tc>
        <w:tc>
          <w:tcPr>
            <w:tcW w:w="991" w:type="dxa"/>
            <w:shd w:val="clear" w:color="auto" w:fill="DBDBDB"/>
          </w:tcPr>
          <w:p w14:paraId="7A55D385" w14:textId="77777777" w:rsidR="00F07AC2" w:rsidRPr="00DE03D2" w:rsidRDefault="00F07AC2" w:rsidP="00F07AC2">
            <w:pPr>
              <w:pStyle w:val="TableParagraph"/>
              <w:ind w:left="174" w:right="151" w:firstLine="144"/>
              <w:rPr>
                <w:rFonts w:ascii="TH SarabunIT๙" w:hAnsi="TH SarabunIT๙" w:cs="TH SarabunIT๙"/>
                <w:sz w:val="24"/>
                <w:szCs w:val="24"/>
              </w:rPr>
            </w:pPr>
            <w:r w:rsidRPr="00DE03D2">
              <w:rPr>
                <w:rFonts w:ascii="TH SarabunIT๙" w:hAnsi="TH SarabunIT๙" w:cs="TH SarabunIT๙"/>
                <w:w w:val="80"/>
                <w:sz w:val="24"/>
                <w:szCs w:val="24"/>
                <w:cs/>
                <w:lang w:bidi="th-TH"/>
              </w:rPr>
              <w:t>ระดับ</w:t>
            </w:r>
            <w:r w:rsidRPr="00DE03D2">
              <w:rPr>
                <w:rFonts w:ascii="TH SarabunIT๙" w:hAnsi="TH SarabunIT๙" w:cs="TH SarabunIT๙"/>
                <w:spacing w:val="1"/>
                <w:w w:val="80"/>
                <w:sz w:val="24"/>
                <w:szCs w:val="24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24"/>
                <w:szCs w:val="24"/>
                <w:cs/>
                <w:lang w:bidi="th-TH"/>
              </w:rPr>
              <w:t>ความเสี่ยง</w:t>
            </w:r>
          </w:p>
        </w:tc>
      </w:tr>
      <w:tr w:rsidR="00F07AC2" w:rsidRPr="00DE03D2" w14:paraId="041312C7" w14:textId="77777777" w:rsidTr="00F07AC2">
        <w:trPr>
          <w:trHeight w:val="361"/>
        </w:trPr>
        <w:tc>
          <w:tcPr>
            <w:tcW w:w="11054" w:type="dxa"/>
            <w:gridSpan w:val="7"/>
          </w:tcPr>
          <w:p w14:paraId="2F950CA6" w14:textId="77777777" w:rsidR="00F07AC2" w:rsidRPr="00DE03D2" w:rsidRDefault="00F07AC2" w:rsidP="00F07AC2">
            <w:pPr>
              <w:pStyle w:val="TableParagraph"/>
              <w:spacing w:line="342" w:lineRule="exact"/>
              <w:ind w:left="17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การอำนวยความยุติธรรมในคดี</w:t>
            </w:r>
          </w:p>
        </w:tc>
      </w:tr>
      <w:tr w:rsidR="00F07AC2" w:rsidRPr="00DE03D2" w14:paraId="47B06E41" w14:textId="77777777" w:rsidTr="00F07AC2">
        <w:trPr>
          <w:trHeight w:val="1084"/>
        </w:trPr>
        <w:tc>
          <w:tcPr>
            <w:tcW w:w="851" w:type="dxa"/>
          </w:tcPr>
          <w:p w14:paraId="6AC400EE" w14:textId="77777777" w:rsidR="00F07AC2" w:rsidRPr="00DE03D2" w:rsidRDefault="00F07AC2" w:rsidP="00F07AC2">
            <w:pPr>
              <w:pStyle w:val="TableParagraph"/>
              <w:spacing w:line="349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1</w:t>
            </w:r>
          </w:p>
        </w:tc>
        <w:tc>
          <w:tcPr>
            <w:tcW w:w="3262" w:type="dxa"/>
          </w:tcPr>
          <w:p w14:paraId="7C64A3D7" w14:textId="77777777" w:rsidR="00F07AC2" w:rsidRPr="00DE03D2" w:rsidRDefault="00F07AC2" w:rsidP="00F07AC2">
            <w:pPr>
              <w:pStyle w:val="TableParagraph"/>
              <w:spacing w:line="349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การทำสำนวนในคดีอาญา</w:t>
            </w:r>
            <w:r w:rsidRPr="00DE03D2">
              <w:rPr>
                <w:rFonts w:ascii="TH SarabunIT๙" w:hAnsi="TH SarabunIT๙" w:cs="TH SarabunIT๙"/>
                <w:spacing w:val="2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จราจร</w:t>
            </w:r>
          </w:p>
        </w:tc>
        <w:tc>
          <w:tcPr>
            <w:tcW w:w="2408" w:type="dxa"/>
          </w:tcPr>
          <w:p w14:paraId="3BEE7933" w14:textId="77777777" w:rsidR="00F07AC2" w:rsidRPr="00DE03D2" w:rsidRDefault="00F07AC2" w:rsidP="00F07AC2">
            <w:pPr>
              <w:pStyle w:val="TableParagraph"/>
              <w:spacing w:line="349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มีการเรียกรับสินบน</w:t>
            </w:r>
            <w:r w:rsidRPr="00DE03D2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</w:t>
            </w:r>
          </w:p>
          <w:p w14:paraId="46AC6A60" w14:textId="77777777" w:rsidR="00F07AC2" w:rsidRPr="00DE03D2" w:rsidRDefault="00F07AC2" w:rsidP="00F07AC2">
            <w:pPr>
              <w:pStyle w:val="TableParagraph"/>
              <w:spacing w:line="362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บิดเบือนข้อเท็จจริง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1"/>
                <w:w w:val="75"/>
                <w:sz w:val="32"/>
                <w:szCs w:val="32"/>
                <w:cs/>
                <w:lang w:bidi="th-TH"/>
              </w:rPr>
              <w:t>ช่วยเหลือผู้ต้องหา</w:t>
            </w:r>
          </w:p>
        </w:tc>
        <w:tc>
          <w:tcPr>
            <w:tcW w:w="1134" w:type="dxa"/>
          </w:tcPr>
          <w:p w14:paraId="5F79BE56" w14:textId="77777777" w:rsidR="00F07AC2" w:rsidRPr="00DE03D2" w:rsidRDefault="00F07AC2" w:rsidP="00F07AC2">
            <w:pPr>
              <w:pStyle w:val="TableParagraph"/>
              <w:spacing w:line="349" w:lineRule="exact"/>
              <w:ind w:left="455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3" w:type="dxa"/>
          </w:tcPr>
          <w:p w14:paraId="5C87E4CC" w14:textId="77777777" w:rsidR="00F07AC2" w:rsidRPr="00DE03D2" w:rsidRDefault="00F07AC2" w:rsidP="00F07AC2">
            <w:pPr>
              <w:pStyle w:val="TableParagraph"/>
              <w:spacing w:line="349" w:lineRule="exact"/>
              <w:ind w:left="317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1415" w:type="dxa"/>
          </w:tcPr>
          <w:p w14:paraId="6461541A" w14:textId="77777777" w:rsidR="00F07AC2" w:rsidRPr="00DE03D2" w:rsidRDefault="00F07AC2" w:rsidP="00F07AC2">
            <w:pPr>
              <w:pStyle w:val="TableParagraph"/>
              <w:spacing w:line="349" w:lineRule="exact"/>
              <w:ind w:left="662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991" w:type="dxa"/>
            <w:shd w:val="clear" w:color="auto" w:fill="FF0000"/>
          </w:tcPr>
          <w:p w14:paraId="04E45C2A" w14:textId="77777777" w:rsidR="00F07AC2" w:rsidRPr="00DE03D2" w:rsidRDefault="00F07AC2" w:rsidP="00F07AC2">
            <w:pPr>
              <w:pStyle w:val="TableParagraph"/>
              <w:spacing w:line="349" w:lineRule="exact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F07AC2" w:rsidRPr="00DE03D2" w14:paraId="5217B717" w14:textId="77777777" w:rsidTr="00F07AC2">
        <w:trPr>
          <w:trHeight w:val="1446"/>
        </w:trPr>
        <w:tc>
          <w:tcPr>
            <w:tcW w:w="851" w:type="dxa"/>
          </w:tcPr>
          <w:p w14:paraId="568299E4" w14:textId="77777777" w:rsidR="00F07AC2" w:rsidRPr="00DE03D2" w:rsidRDefault="00F07AC2" w:rsidP="00F07AC2">
            <w:pPr>
              <w:pStyle w:val="TableParagraph"/>
              <w:spacing w:line="350" w:lineRule="exact"/>
              <w:ind w:left="0" w:right="310"/>
              <w:jc w:val="right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2</w:t>
            </w:r>
          </w:p>
        </w:tc>
        <w:tc>
          <w:tcPr>
            <w:tcW w:w="3262" w:type="dxa"/>
          </w:tcPr>
          <w:p w14:paraId="6B569758" w14:textId="77777777" w:rsidR="00F07AC2" w:rsidRPr="00DE03D2" w:rsidRDefault="00F07AC2" w:rsidP="00F07AC2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ยื่นคำร้องขอปล่อยตัวชั่วคราว</w:t>
            </w:r>
            <w:r w:rsidRPr="00DE03D2">
              <w:rPr>
                <w:rFonts w:ascii="TH SarabunIT๙" w:hAnsi="TH SarabunIT๙" w:cs="TH SarabunIT๙"/>
                <w:spacing w:val="38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ต่อ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proofErr w:type="spellStart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พงส</w:t>
            </w:r>
            <w:proofErr w:type="spellEnd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14:paraId="73F8EACD" w14:textId="77777777" w:rsidR="00F07AC2" w:rsidRPr="00DE03D2" w:rsidRDefault="00F07AC2" w:rsidP="00F07AC2">
            <w:pPr>
              <w:pStyle w:val="TableParagraph"/>
              <w:ind w:left="106" w:right="131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มีการเรียกรับผลประโยชน์</w:t>
            </w:r>
            <w:r w:rsidRPr="00DE03D2">
              <w:rPr>
                <w:rFonts w:ascii="TH SarabunIT๙" w:hAnsi="TH SarabunIT๙" w:cs="TH SarabunIT๙"/>
                <w:spacing w:val="-58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เพื่ออำนวยความสะดวกมี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การเรียกรับในการ</w:t>
            </w:r>
          </w:p>
          <w:p w14:paraId="2F54A09A" w14:textId="77777777" w:rsidR="00F07AC2" w:rsidRPr="00DE03D2" w:rsidRDefault="00F07AC2" w:rsidP="00F07AC2">
            <w:pPr>
              <w:pStyle w:val="TableParagraph"/>
              <w:spacing w:line="352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ให้บริการ</w:t>
            </w:r>
          </w:p>
        </w:tc>
        <w:tc>
          <w:tcPr>
            <w:tcW w:w="1134" w:type="dxa"/>
          </w:tcPr>
          <w:p w14:paraId="5CA1FD99" w14:textId="77777777" w:rsidR="00F07AC2" w:rsidRPr="00DE03D2" w:rsidRDefault="00F07AC2" w:rsidP="00F07AC2">
            <w:pPr>
              <w:pStyle w:val="TableParagraph"/>
              <w:spacing w:line="350" w:lineRule="exact"/>
              <w:ind w:left="455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5</w:t>
            </w:r>
          </w:p>
        </w:tc>
        <w:tc>
          <w:tcPr>
            <w:tcW w:w="993" w:type="dxa"/>
          </w:tcPr>
          <w:p w14:paraId="4D8AC5A0" w14:textId="77777777" w:rsidR="00F07AC2" w:rsidRPr="00DE03D2" w:rsidRDefault="00F07AC2" w:rsidP="00F07AC2">
            <w:pPr>
              <w:pStyle w:val="TableParagraph"/>
              <w:spacing w:line="350" w:lineRule="exact"/>
              <w:ind w:left="71"/>
              <w:jc w:val="center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</w:rPr>
              <w:t>4</w:t>
            </w:r>
          </w:p>
        </w:tc>
        <w:tc>
          <w:tcPr>
            <w:tcW w:w="1415" w:type="dxa"/>
          </w:tcPr>
          <w:p w14:paraId="5FCC6C4E" w14:textId="77777777" w:rsidR="00F07AC2" w:rsidRPr="00DE03D2" w:rsidRDefault="00F07AC2" w:rsidP="00F07AC2">
            <w:pPr>
              <w:pStyle w:val="TableParagraph"/>
              <w:spacing w:line="350" w:lineRule="exact"/>
              <w:ind w:left="731"/>
              <w:rPr>
                <w:rFonts w:ascii="TH SarabunIT๙" w:hAnsi="TH SarabunIT๙" w:cs="TH SarabunIT๙"/>
                <w:sz w:val="32"/>
              </w:rPr>
            </w:pPr>
            <w:r w:rsidRPr="00DE03D2">
              <w:rPr>
                <w:rFonts w:ascii="TH SarabunIT๙" w:hAnsi="TH SarabunIT๙" w:cs="TH SarabunIT๙"/>
                <w:w w:val="90"/>
                <w:sz w:val="32"/>
              </w:rPr>
              <w:t>25</w:t>
            </w:r>
          </w:p>
        </w:tc>
        <w:tc>
          <w:tcPr>
            <w:tcW w:w="991" w:type="dxa"/>
            <w:shd w:val="clear" w:color="auto" w:fill="FF0000"/>
          </w:tcPr>
          <w:p w14:paraId="4063DCBB" w14:textId="77777777" w:rsidR="00F07AC2" w:rsidRPr="00DE03D2" w:rsidRDefault="00F07AC2" w:rsidP="00F07AC2">
            <w:pPr>
              <w:pStyle w:val="TableParagraph"/>
              <w:spacing w:line="350" w:lineRule="exact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</w:tc>
      </w:tr>
    </w:tbl>
    <w:p w14:paraId="3DB079C5" w14:textId="77777777" w:rsidR="00A21874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F9B7460" w14:textId="78A3C348" w:rsidR="000470ED" w:rsidRPr="00AF009D" w:rsidRDefault="00AF009D" w:rsidP="00AF009D">
      <w:pPr>
        <w:spacing w:after="280" w:line="240" w:lineRule="auto"/>
        <w:rPr>
          <w:rFonts w:ascii="TH SarabunIT๙" w:eastAsia="Times New Roman" w:hAnsi="TH SarabunIT๙" w:cs="TH SarabunIT๙"/>
          <w:sz w:val="28"/>
          <w:cs/>
        </w:rPr>
      </w:pPr>
      <w:r>
        <w:rPr>
          <w:rFonts w:ascii="TH SarabunIT๙" w:eastAsia="Times New Roman" w:hAnsi="TH SarabunIT๙" w:cs="TH SarabunIT๙"/>
          <w:sz w:val="28"/>
        </w:rPr>
        <w:br/>
      </w:r>
    </w:p>
    <w:p w14:paraId="533D387B" w14:textId="77777777" w:rsidR="00A21874" w:rsidRPr="00DE03D2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ส่วนที่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6EACA0AC" w14:textId="0B0AC346" w:rsidR="00A21874" w:rsidRPr="00DE03D2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F07AC2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ภูธรโชคชัย</w:t>
      </w:r>
    </w:p>
    <w:p w14:paraId="3504214E" w14:textId="77777777" w:rsidR="00F07AC2" w:rsidRPr="00DE03D2" w:rsidRDefault="00A21874" w:rsidP="00F07AC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F07AC2"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 สินบน ที่อยู่ในโชน สีแดง (</w:t>
      </w:r>
      <w:r w:rsidR="00F07AC2"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="00F07AC2"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 รับสินบน ส่วนลำดับความเสี่ยงที่อยู่ในโซน สีส้ม สีเหลือง จะถูกเลือกในลำดับต่อมา มาตรการควบคุมความ เสี่ยงการทุจริตอาจมีหลากหลายวิธีการ หน่วยงานควร ทำการ คัดเลือกวิธีที่ดีที่สุด และประเมินความคุ้มค่า เหมาะสมกับระดับความเสี่ยงการทุจริตที่ได้จากการประเมินมา ประกอบด้วย การจัดทำแผนบริหาร</w:t>
      </w:r>
    </w:p>
    <w:p w14:paraId="79FFAEB2" w14:textId="71D81E2E" w:rsidR="00A21874" w:rsidRPr="00DE03D2" w:rsidRDefault="00F07AC2" w:rsidP="00F07A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จัดการความเสี่ยงต่อการรับสินบน ให้นำมาตรการควบคุมความเสี่ยงต่อการรับสินบน ของ กระบวนงานหรือโครงการที่ทำ การประเมินของหน่วยงานที่มีอยู่ในปัจจุบัน (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 ใด ดี พอใช้ หรืออ่อน (ดูคำอธิบายเพิ่มเติม) เพื่อพิจารณา จัดทำมาตรการ ควบคุมความเสี่ยงการรับสินบนเพิ่มเติม</w:t>
      </w:r>
    </w:p>
    <w:p w14:paraId="26E33E5C" w14:textId="77777777" w:rsidR="00F07AC2" w:rsidRPr="00DE03D2" w:rsidRDefault="00F07AC2" w:rsidP="00F07AC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446"/>
      </w:tblGrid>
      <w:tr w:rsidR="00A21874" w:rsidRPr="00DE03D2" w14:paraId="7AF59DB4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DD4C7" w14:textId="77777777" w:rsidR="00A21874" w:rsidRPr="00DE03D2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8C8B6" w14:textId="77777777" w:rsidR="00A21874" w:rsidRPr="00DE03D2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คำอธิบาย</w:t>
            </w:r>
          </w:p>
          <w:p w14:paraId="5278AF9B" w14:textId="77777777" w:rsidR="00A21874" w:rsidRPr="00DE03D2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การประเมินประสิทธิภาพมาตรการควบคุมความเสี่ยง</w:t>
            </w:r>
            <w:r w:rsidR="002242C8"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ต่อการรับสินบน</w:t>
            </w:r>
            <w:r w:rsidR="002242C8"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  <w:t xml:space="preserve"> 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ที่หน่วยงานมีในปัจจุบัน</w:t>
            </w:r>
          </w:p>
        </w:tc>
      </w:tr>
      <w:tr w:rsidR="00A21874" w:rsidRPr="00DE03D2" w14:paraId="1451B5CC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FFEC6" w14:textId="77777777" w:rsidR="00A21874" w:rsidRPr="00DE03D2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DB97C" w14:textId="77777777" w:rsidR="00A21874" w:rsidRPr="00DE03D2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Cs w:val="22"/>
              </w:rPr>
            </w:pP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การควบคุมมีความ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เข้มแข็ง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และดำเนินไปได้อย่าง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เหมาะสม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ซึ่งช่วยให้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เกิดความมั่นใจ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ต่อการรับสินบน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ได้</w:t>
            </w:r>
          </w:p>
        </w:tc>
      </w:tr>
      <w:tr w:rsidR="00A21874" w:rsidRPr="00DE03D2" w14:paraId="5026A77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80E3B" w14:textId="77777777" w:rsidR="00A21874" w:rsidRPr="00DE03D2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ACF9" w14:textId="77777777" w:rsidR="00A21874" w:rsidRPr="00DE03D2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Cs w:val="22"/>
              </w:rPr>
            </w:pP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การควบคุมยัง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ขาดประสิทธิภาพ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ถึงแม้ว่าจะไม่ทำให้เกิดผลเสีย</w:t>
            </w:r>
            <w:r w:rsidR="002242C8"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หายจากความเสี่ยงอย่างมีนัยสำคัญ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แต่ก็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ควรมีการปรับปรุง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เพื่อให้มั่นใจว่าจะสามารถลดความเสี่ยง</w:t>
            </w:r>
            <w:r w:rsidR="00F271DC"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ต่อการรับสินบนไ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ด้</w:t>
            </w:r>
          </w:p>
        </w:tc>
      </w:tr>
      <w:tr w:rsidR="00A21874" w:rsidRPr="00DE03D2" w14:paraId="6E42DE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48136" w14:textId="77777777" w:rsidR="00A21874" w:rsidRPr="00DE03D2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DD8CC" w14:textId="77777777" w:rsidR="00A21874" w:rsidRPr="00DE03D2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Cs w:val="22"/>
              </w:rPr>
            </w:pP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ไม่ได้มาตรฐาน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ที่ยอมรับได้เนื่องจาก</w:t>
            </w:r>
            <w:r w:rsidRPr="00DE03D2"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  <w:t>มีความหละหลวมและไม่มีประสิทธิผล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การควบคุมไม่ทำให้มั่นใจอย่างสมเหตุสมผลว่าจะสามารถ</w:t>
            </w:r>
            <w:r w:rsidR="00F271DC"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 xml:space="preserve">           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ลดความเสี่ยง</w:t>
            </w:r>
            <w:r w:rsidR="002242C8"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ต่อการรับสินบน</w:t>
            </w:r>
            <w:r w:rsidRPr="00DE03D2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ได้</w:t>
            </w:r>
          </w:p>
        </w:tc>
      </w:tr>
    </w:tbl>
    <w:p w14:paraId="5260A0D7" w14:textId="77777777" w:rsidR="000470ED" w:rsidRPr="00DE03D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sz w:val="28"/>
        </w:rPr>
        <w:br/>
      </w:r>
      <w:r w:rsidRPr="00DE03D2">
        <w:rPr>
          <w:rFonts w:ascii="TH SarabunIT๙" w:eastAsia="Times New Roman" w:hAnsi="TH SarabunIT๙" w:cs="TH SarabunIT๙"/>
          <w:sz w:val="28"/>
        </w:rPr>
        <w:br/>
      </w:r>
      <w:r w:rsidRPr="00DE03D2">
        <w:rPr>
          <w:rFonts w:ascii="TH SarabunIT๙" w:eastAsia="Times New Roman" w:hAnsi="TH SarabunIT๙" w:cs="TH SarabunIT๙"/>
          <w:sz w:val="28"/>
        </w:rPr>
        <w:br/>
      </w:r>
      <w:r w:rsidRPr="00DE03D2">
        <w:rPr>
          <w:rFonts w:ascii="TH SarabunIT๙" w:eastAsia="Times New Roman" w:hAnsi="TH SarabunIT๙" w:cs="TH SarabunIT๙"/>
          <w:sz w:val="28"/>
        </w:rPr>
        <w:br/>
      </w:r>
    </w:p>
    <w:p w14:paraId="10D44E6A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A4D24F5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F7FAF74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B7E5442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E200215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1A9D8B7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6AB594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2EBC17D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B200BA0" w14:textId="77777777" w:rsidR="000470ED" w:rsidRPr="00DE03D2" w:rsidRDefault="000470ED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65AFC86" w14:textId="696AA3F0" w:rsidR="00020072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sz w:val="28"/>
        </w:rPr>
        <w:br/>
      </w:r>
    </w:p>
    <w:p w14:paraId="70B0AF15" w14:textId="77777777" w:rsidR="00724188" w:rsidRDefault="00724188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539B5D6" w14:textId="77777777" w:rsidR="00724188" w:rsidRDefault="00724188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2019A4C" w14:textId="77777777" w:rsidR="00724188" w:rsidRPr="00DE03D2" w:rsidRDefault="00724188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D3E9E61" w14:textId="064EB66D" w:rsidR="00F07AC2" w:rsidRPr="00DE03D2" w:rsidRDefault="00F07AC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3EF414B" w14:textId="77777777" w:rsidR="00F07AC2" w:rsidRPr="00DE03D2" w:rsidRDefault="00F07AC2" w:rsidP="000470ED">
      <w:pPr>
        <w:pStyle w:val="a5"/>
        <w:ind w:left="3708"/>
        <w:rPr>
          <w:rFonts w:ascii="TH SarabunIT๙" w:hAnsi="TH SarabunIT๙" w:cs="TH SarabunIT๙"/>
          <w:sz w:val="20"/>
        </w:rPr>
      </w:pPr>
      <w:r w:rsidRPr="00DE03D2">
        <w:rPr>
          <w:rFonts w:ascii="TH SarabunIT๙" w:hAnsi="TH SarabunIT๙" w:cs="TH SarabunIT๙"/>
          <w:noProof/>
          <w:sz w:val="20"/>
          <w:lang w:bidi="th-TH"/>
        </w:rPr>
        <w:lastRenderedPageBreak/>
        <w:drawing>
          <wp:inline distT="0" distB="0" distL="0" distR="0" wp14:anchorId="79DFE35D" wp14:editId="1D226484">
            <wp:extent cx="950690" cy="933830"/>
            <wp:effectExtent l="0" t="0" r="0" b="0"/>
            <wp:docPr id="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90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9776" w14:textId="77777777" w:rsidR="00F07AC2" w:rsidRPr="00DE03D2" w:rsidRDefault="00F07AC2" w:rsidP="00F07AC2">
      <w:pPr>
        <w:pStyle w:val="a5"/>
        <w:spacing w:before="5"/>
        <w:rPr>
          <w:rFonts w:ascii="TH SarabunIT๙" w:hAnsi="TH SarabunIT๙" w:cs="TH SarabunIT๙"/>
          <w:sz w:val="13"/>
        </w:rPr>
      </w:pPr>
    </w:p>
    <w:p w14:paraId="4AC77311" w14:textId="247461C7" w:rsidR="00F07AC2" w:rsidRPr="00DE03D2" w:rsidRDefault="00F07AC2" w:rsidP="000470ED">
      <w:pPr>
        <w:pStyle w:val="a5"/>
        <w:jc w:val="center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61"/>
          <w:cs/>
          <w:lang w:bidi="th-TH"/>
        </w:rPr>
        <w:t>คำ</w:t>
      </w:r>
      <w:r w:rsidR="000470ED" w:rsidRPr="00DE03D2">
        <w:rPr>
          <w:rFonts w:ascii="TH SarabunIT๙" w:hAnsi="TH SarabunIT๙" w:cs="TH SarabunIT๙"/>
          <w:w w:val="61"/>
          <w:cs/>
          <w:lang w:bidi="th-TH"/>
        </w:rPr>
        <w:t>สั่ง</w:t>
      </w:r>
      <w:r w:rsidRPr="00DE03D2">
        <w:rPr>
          <w:rFonts w:ascii="TH SarabunIT๙" w:hAnsi="TH SarabunIT๙" w:cs="TH SarabunIT๙"/>
          <w:spacing w:val="-1"/>
          <w:w w:val="59"/>
          <w:cs/>
          <w:lang w:bidi="th-TH"/>
        </w:rPr>
        <w:t>ส</w:t>
      </w:r>
      <w:r w:rsidRPr="00DE03D2">
        <w:rPr>
          <w:rFonts w:ascii="TH SarabunIT๙" w:hAnsi="TH SarabunIT๙" w:cs="TH SarabunIT๙"/>
          <w:spacing w:val="-3"/>
          <w:w w:val="59"/>
          <w:cs/>
          <w:lang w:bidi="th-TH"/>
        </w:rPr>
        <w:t>ถ</w:t>
      </w:r>
      <w:r w:rsidRPr="00DE03D2">
        <w:rPr>
          <w:rFonts w:ascii="TH SarabunIT๙" w:hAnsi="TH SarabunIT๙" w:cs="TH SarabunIT๙"/>
          <w:spacing w:val="-1"/>
          <w:w w:val="63"/>
          <w:cs/>
          <w:lang w:bidi="th-TH"/>
        </w:rPr>
        <w:t>านีตำรว</w:t>
      </w:r>
      <w:r w:rsidRPr="00DE03D2">
        <w:rPr>
          <w:rFonts w:ascii="TH SarabunIT๙" w:hAnsi="TH SarabunIT๙" w:cs="TH SarabunIT๙"/>
          <w:spacing w:val="-2"/>
          <w:w w:val="63"/>
          <w:cs/>
          <w:lang w:bidi="th-TH"/>
        </w:rPr>
        <w:t>จ</w:t>
      </w:r>
      <w:r w:rsidRPr="00DE03D2">
        <w:rPr>
          <w:rFonts w:ascii="TH SarabunIT๙" w:hAnsi="TH SarabunIT๙" w:cs="TH SarabunIT๙"/>
          <w:spacing w:val="-1"/>
          <w:w w:val="61"/>
          <w:cs/>
          <w:lang w:bidi="th-TH"/>
        </w:rPr>
        <w:t>ภูธ</w:t>
      </w:r>
      <w:r w:rsidRPr="00DE03D2">
        <w:rPr>
          <w:rFonts w:ascii="TH SarabunIT๙" w:hAnsi="TH SarabunIT๙" w:cs="TH SarabunIT๙"/>
          <w:spacing w:val="-2"/>
          <w:w w:val="61"/>
          <w:cs/>
          <w:lang w:bidi="th-TH"/>
        </w:rPr>
        <w:t>ร</w:t>
      </w:r>
      <w:r w:rsidR="000470ED" w:rsidRPr="00DE03D2">
        <w:rPr>
          <w:rFonts w:ascii="TH SarabunIT๙" w:hAnsi="TH SarabunIT๙" w:cs="TH SarabunIT๙"/>
          <w:spacing w:val="-1"/>
          <w:w w:val="60"/>
          <w:cs/>
          <w:lang w:bidi="th-TH"/>
        </w:rPr>
        <w:t>โชคชัย</w:t>
      </w:r>
      <w:r w:rsidRPr="00DE03D2">
        <w:rPr>
          <w:rFonts w:ascii="TH SarabunIT๙" w:hAnsi="TH SarabunIT๙" w:cs="TH SarabunIT๙"/>
          <w:w w:val="65"/>
          <w:cs/>
          <w:lang w:bidi="th-TH"/>
        </w:rPr>
        <w:t>ที่</w:t>
      </w:r>
      <w:r w:rsidRPr="00DE03D2">
        <w:rPr>
          <w:rFonts w:ascii="TH SarabunIT๙" w:hAnsi="TH SarabunIT๙" w:cs="TH SarabunIT๙"/>
          <w:spacing w:val="9"/>
          <w:w w:val="65"/>
        </w:rPr>
        <w:t xml:space="preserve"> </w:t>
      </w:r>
      <w:r w:rsidR="00724188">
        <w:rPr>
          <w:rFonts w:ascii="TH SarabunIT๙" w:hAnsi="TH SarabunIT๙" w:cs="TH SarabunIT๙"/>
          <w:w w:val="65"/>
        </w:rPr>
        <w:t>504</w:t>
      </w:r>
      <w:r w:rsidR="000470ED" w:rsidRPr="00DE03D2">
        <w:rPr>
          <w:rFonts w:ascii="TH SarabunIT๙" w:hAnsi="TH SarabunIT๙" w:cs="TH SarabunIT๙"/>
          <w:w w:val="65"/>
        </w:rPr>
        <w:t xml:space="preserve">  / 2566</w:t>
      </w:r>
    </w:p>
    <w:p w14:paraId="7C6C4292" w14:textId="3374D4B5" w:rsidR="00F07AC2" w:rsidRPr="00DE03D2" w:rsidRDefault="00F07AC2" w:rsidP="000470ED">
      <w:pPr>
        <w:pStyle w:val="a5"/>
        <w:spacing w:before="183" w:line="276" w:lineRule="auto"/>
        <w:ind w:left="1014" w:firstLine="410"/>
        <w:rPr>
          <w:rFonts w:ascii="TH SarabunIT๙" w:hAnsi="TH SarabunIT๙" w:cs="TH SarabunIT๙"/>
          <w:w w:val="65"/>
          <w:rtl/>
          <w:cs/>
        </w:rPr>
      </w:pPr>
      <w:r w:rsidRPr="00DE03D2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DE03D2">
        <w:rPr>
          <w:rFonts w:ascii="TH SarabunIT๙" w:hAnsi="TH SarabunIT๙" w:cs="TH SarabunIT๙"/>
          <w:spacing w:val="12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แต่งตั้งคณะกรรมการดำเนินการประเมินความเสี่ยงต่อการรับสินบน</w:t>
      </w:r>
      <w:r w:rsidRPr="00DE03D2">
        <w:rPr>
          <w:rFonts w:ascii="TH SarabunIT๙" w:hAnsi="TH SarabunIT๙" w:cs="TH SarabunIT๙"/>
          <w:spacing w:val="14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ในการประเมินคุณธรรมและ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ความโปร่งใสในการการดำเนินงานของหน่วยงานภาครัฐ</w:t>
      </w:r>
      <w:r w:rsidR="000470ED" w:rsidRPr="00DE03D2">
        <w:rPr>
          <w:rFonts w:ascii="TH SarabunIT๙" w:hAnsi="TH SarabunIT๙" w:cs="TH SarabunIT๙"/>
          <w:w w:val="65"/>
        </w:rPr>
        <w:t xml:space="preserve"> </w:t>
      </w:r>
      <w:r w:rsidRPr="00DE03D2">
        <w:rPr>
          <w:rFonts w:ascii="TH SarabunIT๙" w:hAnsi="TH SarabunIT๙" w:cs="TH SarabunIT๙"/>
          <w:spacing w:val="1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(Integrity</w:t>
      </w:r>
      <w:r w:rsidRPr="00DE03D2">
        <w:rPr>
          <w:rFonts w:ascii="TH SarabunIT๙" w:hAnsi="TH SarabunIT๙" w:cs="TH SarabunIT๙"/>
          <w:spacing w:val="1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and</w:t>
      </w:r>
      <w:r w:rsidRPr="00DE03D2">
        <w:rPr>
          <w:rFonts w:ascii="TH SarabunIT๙" w:hAnsi="TH SarabunIT๙" w:cs="TH SarabunIT๙"/>
          <w:spacing w:val="7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Transparency</w:t>
      </w:r>
      <w:r w:rsidRPr="00DE03D2">
        <w:rPr>
          <w:rFonts w:ascii="TH SarabunIT๙" w:hAnsi="TH SarabunIT๙" w:cs="TH SarabunIT๙"/>
          <w:spacing w:val="1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Assessment:</w:t>
      </w:r>
      <w:r w:rsidRPr="00DE03D2">
        <w:rPr>
          <w:rFonts w:ascii="TH SarabunIT๙" w:hAnsi="TH SarabunIT๙" w:cs="TH SarabunIT๙"/>
          <w:spacing w:val="1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ITA)</w:t>
      </w:r>
      <w:r w:rsidR="000470ED" w:rsidRPr="00DE03D2">
        <w:rPr>
          <w:rFonts w:ascii="TH SarabunIT๙" w:hAnsi="TH SarabunIT๙" w:cs="TH SarabunIT๙"/>
        </w:rPr>
        <w:t xml:space="preserve"> </w:t>
      </w:r>
      <w:r w:rsidRPr="00DE03D2">
        <w:rPr>
          <w:rFonts w:ascii="TH SarabunIT๙" w:hAnsi="TH SarabunIT๙" w:cs="TH SarabunIT๙"/>
          <w:w w:val="75"/>
          <w:cs/>
          <w:lang w:bidi="th-TH"/>
        </w:rPr>
        <w:t>ของสถานีตำรวจภูธร</w:t>
      </w:r>
      <w:r w:rsidR="000470ED" w:rsidRPr="00DE03D2">
        <w:rPr>
          <w:rFonts w:ascii="TH SarabunIT๙" w:hAnsi="TH SarabunIT๙" w:cs="TH SarabunIT๙"/>
          <w:w w:val="75"/>
          <w:cs/>
          <w:lang w:bidi="th-TH"/>
        </w:rPr>
        <w:t>โชคชัย</w:t>
      </w:r>
    </w:p>
    <w:p w14:paraId="6042CFB3" w14:textId="77777777" w:rsidR="00F07AC2" w:rsidRPr="00DE03D2" w:rsidRDefault="00F07AC2" w:rsidP="00AF009D">
      <w:pPr>
        <w:pStyle w:val="a5"/>
        <w:spacing w:before="53"/>
        <w:ind w:left="3261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85"/>
        </w:rPr>
        <w:t>******************************</w:t>
      </w:r>
    </w:p>
    <w:p w14:paraId="7E26FF2F" w14:textId="4032B772" w:rsidR="00F07AC2" w:rsidRPr="00DE03D2" w:rsidRDefault="00F07AC2" w:rsidP="00BA4EDD">
      <w:pPr>
        <w:pStyle w:val="a5"/>
        <w:spacing w:before="55" w:line="276" w:lineRule="auto"/>
        <w:ind w:right="120" w:firstLine="1422"/>
        <w:jc w:val="both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70"/>
          <w:cs/>
          <w:lang w:bidi="th-TH"/>
        </w:rPr>
        <w:t>ตามที่ประธานกรรมการป้องกันและปราบปรามการทุจริตแห่งชาติ</w:t>
      </w:r>
      <w:r w:rsidRPr="00DE03D2">
        <w:rPr>
          <w:rFonts w:ascii="TH SarabunIT๙" w:hAnsi="TH SarabunIT๙" w:cs="TH SarabunIT๙"/>
          <w:spacing w:val="35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มอบหมายให้สำนัก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ประเมิน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คุณธรรม และความโปร่งใส ศึกษาแนวทางและหารือกับสำนักงานตำรวจแห่งชาติ ในการขยาย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spacing w:val="9"/>
          <w:w w:val="65"/>
          <w:cs/>
          <w:lang w:bidi="th-TH"/>
        </w:rPr>
        <w:t>การประเมินคุณธรรม</w:t>
      </w:r>
      <w:r w:rsidRPr="00DE03D2">
        <w:rPr>
          <w:rFonts w:ascii="TH SarabunIT๙" w:hAnsi="TH SarabunIT๙" w:cs="TH SarabunIT๙"/>
          <w:spacing w:val="10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และ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spacing w:val="10"/>
          <w:w w:val="65"/>
          <w:cs/>
          <w:lang w:bidi="th-TH"/>
        </w:rPr>
        <w:t>ความโปร่งใสในการการดำเนินงานของหน่วยงานภาครัฐ</w:t>
      </w:r>
      <w:r w:rsidR="00AF009D">
        <w:rPr>
          <w:rFonts w:ascii="TH SarabunIT๙" w:hAnsi="TH SarabunIT๙" w:cs="TH SarabunIT๙" w:hint="cs"/>
          <w:spacing w:val="10"/>
          <w:w w:val="65"/>
          <w:cs/>
          <w:lang w:bidi="th-TH"/>
        </w:rPr>
        <w:t xml:space="preserve">            </w:t>
      </w:r>
      <w:r w:rsidRPr="00DE03D2">
        <w:rPr>
          <w:rFonts w:ascii="TH SarabunIT๙" w:hAnsi="TH SarabunIT๙" w:cs="TH SarabunIT๙"/>
          <w:spacing w:val="1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( Integrity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and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Transparency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Assessment: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ITA)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ลงสู่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“</w:t>
      </w:r>
      <w:r w:rsidRPr="00DE03D2">
        <w:rPr>
          <w:rFonts w:ascii="TH SarabunIT๙" w:hAnsi="TH SarabunIT๙" w:cs="TH SarabunIT๙"/>
          <w:w w:val="65"/>
          <w:cs/>
          <w:lang w:bidi="th-TH"/>
        </w:rPr>
        <w:t>สถานีตำรวจภูธร</w:t>
      </w:r>
      <w:r w:rsidR="000470ED" w:rsidRPr="00DE03D2">
        <w:rPr>
          <w:rFonts w:ascii="TH SarabunIT๙" w:hAnsi="TH SarabunIT๙" w:cs="TH SarabunIT๙"/>
          <w:w w:val="65"/>
          <w:cs/>
          <w:lang w:bidi="th-TH"/>
        </w:rPr>
        <w:t>โชคชัย</w:t>
      </w:r>
      <w:r w:rsidRPr="00DE03D2">
        <w:rPr>
          <w:rFonts w:ascii="TH SarabunIT๙" w:hAnsi="TH SarabunIT๙" w:cs="TH SarabunIT๙"/>
          <w:w w:val="65"/>
        </w:rPr>
        <w:t>”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เพื่อให้เกิดกลไกการมีส่วนร่วมและ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71"/>
          <w:cs/>
          <w:lang w:bidi="th-TH"/>
        </w:rPr>
        <w:t>เกิดก</w:t>
      </w:r>
      <w:r w:rsidRPr="00DE03D2">
        <w:rPr>
          <w:rFonts w:ascii="TH SarabunIT๙" w:hAnsi="TH SarabunIT๙" w:cs="TH SarabunIT๙"/>
          <w:spacing w:val="-2"/>
          <w:w w:val="71"/>
          <w:cs/>
          <w:lang w:bidi="th-TH"/>
        </w:rPr>
        <w:t>า</w:t>
      </w:r>
      <w:r w:rsidRPr="00DE03D2">
        <w:rPr>
          <w:rFonts w:ascii="TH SarabunIT๙" w:hAnsi="TH SarabunIT๙" w:cs="TH SarabunIT๙"/>
          <w:w w:val="71"/>
          <w:cs/>
          <w:lang w:bidi="th-TH"/>
        </w:rPr>
        <w:t>รป้อ</w:t>
      </w:r>
      <w:r w:rsidRPr="00DE03D2">
        <w:rPr>
          <w:rFonts w:ascii="TH SarabunIT๙" w:hAnsi="TH SarabunIT๙" w:cs="TH SarabunIT๙"/>
          <w:spacing w:val="-2"/>
          <w:w w:val="71"/>
          <w:cs/>
          <w:lang w:bidi="th-TH"/>
        </w:rPr>
        <w:t>ง</w:t>
      </w:r>
      <w:r w:rsidRPr="00DE03D2">
        <w:rPr>
          <w:rFonts w:ascii="TH SarabunIT๙" w:hAnsi="TH SarabunIT๙" w:cs="TH SarabunIT๙"/>
          <w:w w:val="69"/>
          <w:cs/>
          <w:lang w:bidi="th-TH"/>
        </w:rPr>
        <w:t>กันการทุจริตในเ</w:t>
      </w:r>
      <w:r w:rsidRPr="00DE03D2">
        <w:rPr>
          <w:rFonts w:ascii="TH SarabunIT๙" w:hAnsi="TH SarabunIT๙" w:cs="TH SarabunIT๙"/>
          <w:spacing w:val="-2"/>
          <w:w w:val="69"/>
          <w:cs/>
          <w:lang w:bidi="th-TH"/>
        </w:rPr>
        <w:t>ช</w:t>
      </w:r>
      <w:r w:rsidRPr="00DE03D2">
        <w:rPr>
          <w:rFonts w:ascii="TH SarabunIT๙" w:hAnsi="TH SarabunIT๙" w:cs="TH SarabunIT๙"/>
          <w:w w:val="68"/>
          <w:cs/>
          <w:lang w:bidi="th-TH"/>
        </w:rPr>
        <w:t>ิง</w:t>
      </w:r>
      <w:r w:rsidRPr="00DE03D2">
        <w:rPr>
          <w:rFonts w:ascii="TH SarabunIT๙" w:hAnsi="TH SarabunIT๙" w:cs="TH SarabunIT๙"/>
          <w:spacing w:val="-1"/>
          <w:w w:val="68"/>
          <w:cs/>
          <w:lang w:bidi="th-TH"/>
        </w:rPr>
        <w:t>พ</w:t>
      </w:r>
      <w:r w:rsidRPr="00DE03D2">
        <w:rPr>
          <w:rFonts w:ascii="TH SarabunIT๙" w:hAnsi="TH SarabunIT๙" w:cs="TH SarabunIT๙"/>
          <w:w w:val="71"/>
          <w:cs/>
          <w:lang w:bidi="th-TH"/>
        </w:rPr>
        <w:t>ื้นที่</w:t>
      </w:r>
      <w:r w:rsidRPr="00DE03D2">
        <w:rPr>
          <w:rFonts w:ascii="TH SarabunIT๙" w:hAnsi="TH SarabunIT๙" w:cs="TH SarabunIT๙"/>
          <w:spacing w:val="-14"/>
        </w:rPr>
        <w:t xml:space="preserve"> </w:t>
      </w:r>
      <w:r w:rsidRPr="00DE03D2">
        <w:rPr>
          <w:rFonts w:ascii="TH SarabunIT๙" w:hAnsi="TH SarabunIT๙" w:cs="TH SarabunIT๙"/>
          <w:w w:val="74"/>
          <w:cs/>
          <w:lang w:bidi="th-TH"/>
        </w:rPr>
        <w:t>อย่</w:t>
      </w:r>
      <w:r w:rsidRPr="00DE03D2">
        <w:rPr>
          <w:rFonts w:ascii="TH SarabunIT๙" w:hAnsi="TH SarabunIT๙" w:cs="TH SarabunIT๙"/>
          <w:spacing w:val="-1"/>
          <w:w w:val="74"/>
          <w:cs/>
          <w:lang w:bidi="th-TH"/>
        </w:rPr>
        <w:t>า</w:t>
      </w:r>
      <w:r w:rsidRPr="00DE03D2">
        <w:rPr>
          <w:rFonts w:ascii="TH SarabunIT๙" w:hAnsi="TH SarabunIT๙" w:cs="TH SarabunIT๙"/>
          <w:w w:val="71"/>
          <w:cs/>
          <w:lang w:bidi="th-TH"/>
        </w:rPr>
        <w:t>งเ</w:t>
      </w:r>
      <w:r w:rsidRPr="00DE03D2">
        <w:rPr>
          <w:rFonts w:ascii="TH SarabunIT๙" w:hAnsi="TH SarabunIT๙" w:cs="TH SarabunIT๙"/>
          <w:spacing w:val="-2"/>
          <w:w w:val="71"/>
          <w:cs/>
          <w:lang w:bidi="th-TH"/>
        </w:rPr>
        <w:t>ป</w:t>
      </w:r>
      <w:r w:rsidRPr="00DE03D2">
        <w:rPr>
          <w:rFonts w:ascii="TH SarabunIT๙" w:hAnsi="TH SarabunIT๙" w:cs="TH SarabunIT๙"/>
          <w:w w:val="68"/>
          <w:cs/>
          <w:lang w:bidi="th-TH"/>
        </w:rPr>
        <w:t>็นรูป</w:t>
      </w:r>
      <w:r w:rsidRPr="00DE03D2">
        <w:rPr>
          <w:rFonts w:ascii="TH SarabunIT๙" w:hAnsi="TH SarabunIT๙" w:cs="TH SarabunIT๙"/>
          <w:spacing w:val="-1"/>
          <w:w w:val="68"/>
          <w:cs/>
          <w:lang w:bidi="th-TH"/>
        </w:rPr>
        <w:t>ธ</w:t>
      </w:r>
      <w:r w:rsidRPr="00DE03D2">
        <w:rPr>
          <w:rFonts w:ascii="TH SarabunIT๙" w:hAnsi="TH SarabunIT๙" w:cs="TH SarabunIT๙"/>
          <w:w w:val="69"/>
          <w:cs/>
          <w:lang w:bidi="th-TH"/>
        </w:rPr>
        <w:t>รรมที่ชัดเจน</w:t>
      </w:r>
      <w:r w:rsidRPr="00DE03D2">
        <w:rPr>
          <w:rFonts w:ascii="TH SarabunIT๙" w:hAnsi="TH SarabunIT๙" w:cs="TH SarabunIT๙"/>
          <w:spacing w:val="-16"/>
        </w:rPr>
        <w:t xml:space="preserve"> </w:t>
      </w:r>
      <w:r w:rsidRPr="00DE03D2">
        <w:rPr>
          <w:rFonts w:ascii="TH SarabunIT๙" w:hAnsi="TH SarabunIT๙" w:cs="TH SarabunIT๙"/>
          <w:w w:val="67"/>
          <w:cs/>
          <w:lang w:bidi="th-TH"/>
        </w:rPr>
        <w:t>นั้น</w:t>
      </w:r>
    </w:p>
    <w:p w14:paraId="3918A343" w14:textId="4920887E" w:rsidR="00F07AC2" w:rsidRPr="00DE03D2" w:rsidRDefault="00F07AC2" w:rsidP="00BA4EDD">
      <w:pPr>
        <w:pStyle w:val="a5"/>
        <w:spacing w:before="157" w:line="276" w:lineRule="auto"/>
        <w:ind w:left="18" w:right="75" w:firstLine="1452"/>
        <w:jc w:val="both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65"/>
          <w:cs/>
          <w:lang w:bidi="th-TH"/>
        </w:rPr>
        <w:t>เพื่อให้การดำเนินงานการประเมินคุณธรรมและความโปร่งใส</w:t>
      </w:r>
      <w:r w:rsidRPr="00DE03D2">
        <w:rPr>
          <w:rFonts w:ascii="TH SarabunIT๙" w:hAnsi="TH SarabunIT๙" w:cs="TH SarabunIT๙"/>
          <w:spacing w:val="25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ในการดำเนินงานเป็นไปด้วย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ความ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เรียบร้อย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บรรลุเป้าหมายที่กำหนดไว้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จึงแต่งตั้งคณะกรรมการดำเนินการในการความเสี่ยงการทุจริต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spacing w:val="9"/>
          <w:w w:val="65"/>
          <w:cs/>
          <w:lang w:bidi="th-TH"/>
        </w:rPr>
        <w:t>การประเมิน</w:t>
      </w:r>
      <w:r w:rsidRPr="00DE03D2">
        <w:rPr>
          <w:rFonts w:ascii="TH SarabunIT๙" w:hAnsi="TH SarabunIT๙" w:cs="TH SarabunIT๙"/>
          <w:spacing w:val="10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คุณธรรม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spacing w:val="10"/>
          <w:w w:val="65"/>
          <w:cs/>
          <w:lang w:bidi="th-TH"/>
        </w:rPr>
        <w:t>และความโปร่งใสในการการดำเนินงานของหน่วยงานภาครัฐ</w:t>
      </w:r>
      <w:r w:rsidRPr="00DE03D2">
        <w:rPr>
          <w:rFonts w:ascii="TH SarabunIT๙" w:hAnsi="TH SarabunIT๙" w:cs="TH SarabunIT๙"/>
          <w:spacing w:val="11"/>
          <w:w w:val="65"/>
        </w:rPr>
        <w:t xml:space="preserve"> </w:t>
      </w:r>
      <w:r w:rsidR="00AF009D">
        <w:rPr>
          <w:rFonts w:ascii="TH SarabunIT๙" w:hAnsi="TH SarabunIT๙" w:cs="TH SarabunIT๙"/>
          <w:spacing w:val="11"/>
          <w:w w:val="65"/>
        </w:rPr>
        <w:t xml:space="preserve">            (</w:t>
      </w:r>
      <w:r w:rsidRPr="00DE03D2">
        <w:rPr>
          <w:rFonts w:ascii="TH SarabunIT๙" w:hAnsi="TH SarabunIT๙" w:cs="TH SarabunIT๙"/>
          <w:w w:val="65"/>
        </w:rPr>
        <w:t xml:space="preserve"> Integrity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and</w:t>
      </w:r>
      <w:r w:rsidRPr="00DE03D2">
        <w:rPr>
          <w:rFonts w:ascii="TH SarabunIT๙" w:hAnsi="TH SarabunIT๙" w:cs="TH SarabunIT๙"/>
          <w:spacing w:val="1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Transparency</w:t>
      </w:r>
      <w:r w:rsidRPr="00DE03D2">
        <w:rPr>
          <w:rFonts w:ascii="TH SarabunIT๙" w:hAnsi="TH SarabunIT๙" w:cs="TH SarabunIT๙"/>
          <w:spacing w:val="18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Assessment:</w:t>
      </w:r>
      <w:r w:rsidRPr="00DE03D2">
        <w:rPr>
          <w:rFonts w:ascii="TH SarabunIT๙" w:hAnsi="TH SarabunIT๙" w:cs="TH SarabunIT๙"/>
          <w:spacing w:val="18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</w:rPr>
        <w:t>ITA)</w:t>
      </w:r>
      <w:r w:rsidRPr="00DE03D2">
        <w:rPr>
          <w:rFonts w:ascii="TH SarabunIT๙" w:hAnsi="TH SarabunIT๙" w:cs="TH SarabunIT๙"/>
          <w:spacing w:val="19"/>
          <w:w w:val="65"/>
        </w:rPr>
        <w:t xml:space="preserve"> </w:t>
      </w:r>
      <w:r w:rsidRPr="00DE03D2">
        <w:rPr>
          <w:rFonts w:ascii="TH SarabunIT๙" w:hAnsi="TH SarabunIT๙" w:cs="TH SarabunIT๙"/>
          <w:w w:val="65"/>
          <w:cs/>
          <w:lang w:bidi="th-TH"/>
        </w:rPr>
        <w:t>ของสถานีตำรวจภูธร</w:t>
      </w:r>
      <w:r w:rsidR="000470ED" w:rsidRPr="00DE03D2">
        <w:rPr>
          <w:rFonts w:ascii="TH SarabunIT๙" w:hAnsi="TH SarabunIT๙" w:cs="TH SarabunIT๙"/>
          <w:w w:val="65"/>
          <w:cs/>
          <w:lang w:bidi="th-TH"/>
        </w:rPr>
        <w:t>โชคชัย</w:t>
      </w:r>
      <w:r w:rsidR="00BA4EDD" w:rsidRPr="00DE03D2">
        <w:rPr>
          <w:rFonts w:ascii="TH SarabunIT๙" w:hAnsi="TH SarabunIT๙" w:cs="TH SarabunIT๙"/>
          <w:w w:val="65"/>
          <w:cs/>
          <w:lang w:bidi="th-TH"/>
        </w:rPr>
        <w:t xml:space="preserve">  </w:t>
      </w:r>
      <w:r w:rsidRPr="00DE03D2">
        <w:rPr>
          <w:rFonts w:ascii="TH SarabunIT๙" w:hAnsi="TH SarabunIT๙" w:cs="TH SarabunIT๙"/>
          <w:w w:val="65"/>
          <w:cs/>
          <w:lang w:bidi="th-TH"/>
        </w:rPr>
        <w:t>ดังนี้</w:t>
      </w:r>
    </w:p>
    <w:p w14:paraId="013C1E7B" w14:textId="068DA4F5" w:rsidR="00F07AC2" w:rsidRPr="00AF009D" w:rsidRDefault="00F07AC2" w:rsidP="00AF009D">
      <w:pPr>
        <w:tabs>
          <w:tab w:val="left" w:pos="7492"/>
        </w:tabs>
        <w:spacing w:before="157" w:after="120" w:line="240" w:lineRule="auto"/>
        <w:rPr>
          <w:rFonts w:ascii="TH SarabunIT๙" w:hAnsi="TH SarabunIT๙" w:cs="TH SarabunIT๙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</w:rPr>
        <w:t>1.</w:t>
      </w:r>
      <w:r w:rsidRPr="00AF009D">
        <w:rPr>
          <w:rFonts w:ascii="TH SarabunIT๙" w:hAnsi="TH SarabunIT๙" w:cs="TH SarabunIT๙"/>
          <w:spacing w:val="15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ผู้กำกับการ</w:t>
      </w:r>
      <w:r w:rsidRPr="00AF009D">
        <w:rPr>
          <w:rFonts w:ascii="TH SarabunIT๙" w:hAnsi="TH SarabunIT๙" w:cs="TH SarabunIT๙"/>
          <w:spacing w:val="18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</w:rPr>
        <w:tab/>
        <w:t xml:space="preserve"> </w:t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เป็นประธานกรรมการ</w:t>
      </w:r>
    </w:p>
    <w:p w14:paraId="4F830D2E" w14:textId="300C271E" w:rsidR="00F07AC2" w:rsidRPr="00AF009D" w:rsidRDefault="00F07AC2" w:rsidP="00AF009D">
      <w:pPr>
        <w:tabs>
          <w:tab w:val="left" w:pos="8118"/>
        </w:tabs>
        <w:spacing w:before="48" w:after="120" w:line="240" w:lineRule="auto"/>
        <w:rPr>
          <w:rFonts w:ascii="TH SarabunIT๙" w:hAnsi="TH SarabunIT๙" w:cs="TH SarabunIT๙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</w:rPr>
        <w:t>2.</w:t>
      </w:r>
      <w:r w:rsidRPr="00AF009D">
        <w:rPr>
          <w:rFonts w:ascii="TH SarabunIT๙" w:hAnsi="TH SarabunIT๙" w:cs="TH SarabunIT๙"/>
          <w:spacing w:val="20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รองผู้กำกับการป้องกันปราบปราม</w:t>
      </w:r>
      <w:r w:rsidRPr="00AF009D">
        <w:rPr>
          <w:rFonts w:ascii="TH SarabunIT๙" w:hAnsi="TH SarabunIT๙" w:cs="TH SarabunIT๙"/>
          <w:spacing w:val="23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ab/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เป็นกรรมการ</w:t>
      </w:r>
      <w:r w:rsidR="00AF009D" w:rsidRPr="00AF009D">
        <w:rPr>
          <w:rFonts w:ascii="TH SarabunIT๙" w:hAnsi="TH SarabunIT๙" w:cs="TH SarabunIT๙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>3.</w:t>
      </w:r>
      <w:r w:rsidRPr="00AF009D">
        <w:rPr>
          <w:rFonts w:ascii="TH SarabunIT๙" w:hAnsi="TH SarabunIT๙" w:cs="TH SarabunIT๙"/>
          <w:spacing w:val="17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รองผู้กำกับการสืบสวน</w:t>
      </w:r>
      <w:r w:rsidRPr="00AF009D">
        <w:rPr>
          <w:rFonts w:ascii="TH SarabunIT๙" w:hAnsi="TH SarabunIT๙" w:cs="TH SarabunIT๙"/>
          <w:spacing w:val="19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ab/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เป็นกรรมการ</w:t>
      </w:r>
    </w:p>
    <w:p w14:paraId="719D8808" w14:textId="410656C6" w:rsidR="00F07AC2" w:rsidRPr="00AF009D" w:rsidRDefault="00F07AC2" w:rsidP="00AF009D">
      <w:pPr>
        <w:tabs>
          <w:tab w:val="left" w:pos="8117"/>
        </w:tabs>
        <w:spacing w:before="47" w:after="120" w:line="240" w:lineRule="auto"/>
        <w:rPr>
          <w:rFonts w:ascii="TH SarabunIT๙" w:hAnsi="TH SarabunIT๙" w:cs="TH SarabunIT๙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</w:rPr>
        <w:t>4.</w:t>
      </w:r>
      <w:r w:rsidRPr="00AF009D">
        <w:rPr>
          <w:rFonts w:ascii="TH SarabunIT๙" w:hAnsi="TH SarabunIT๙" w:cs="TH SarabunIT๙"/>
          <w:spacing w:val="13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รองผู้กำกับการ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>(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สอบสวน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>)</w:t>
      </w:r>
      <w:r w:rsidRPr="00AF009D">
        <w:rPr>
          <w:rFonts w:ascii="TH SarabunIT๙" w:hAnsi="TH SarabunIT๙" w:cs="TH SarabunIT๙"/>
          <w:spacing w:val="15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ab/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เป็นกรรมการ</w:t>
      </w:r>
    </w:p>
    <w:p w14:paraId="43789171" w14:textId="347D4075" w:rsidR="00F07AC2" w:rsidRPr="00AF009D" w:rsidRDefault="00F07AC2" w:rsidP="00AF009D">
      <w:pPr>
        <w:tabs>
          <w:tab w:val="left" w:pos="8038"/>
        </w:tabs>
        <w:spacing w:before="46" w:after="120" w:line="240" w:lineRule="auto"/>
        <w:rPr>
          <w:rFonts w:ascii="TH SarabunIT๙" w:hAnsi="TH SarabunIT๙" w:cs="TH SarabunIT๙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</w:rPr>
        <w:t>5.</w:t>
      </w:r>
      <w:r w:rsidRPr="00AF009D">
        <w:rPr>
          <w:rFonts w:ascii="TH SarabunIT๙" w:hAnsi="TH SarabunIT๙" w:cs="TH SarabunIT๙"/>
          <w:spacing w:val="18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สารวัตร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ป้องกันปราบปราม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ab/>
      </w:r>
      <w:r w:rsidR="00AF009D">
        <w:rPr>
          <w:rFonts w:ascii="TH SarabunIT๙" w:hAnsi="TH SarabunIT๙" w:cs="TH SarabunIT๙"/>
          <w:w w:val="70"/>
          <w:sz w:val="32"/>
          <w:szCs w:val="32"/>
        </w:rPr>
        <w:t xml:space="preserve">  </w:t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เป็นกรรมการ</w:t>
      </w:r>
    </w:p>
    <w:p w14:paraId="037083AE" w14:textId="031C59A4" w:rsidR="00F07AC2" w:rsidRPr="00AF009D" w:rsidRDefault="00F07AC2" w:rsidP="00AF009D">
      <w:pPr>
        <w:tabs>
          <w:tab w:val="left" w:pos="7093"/>
        </w:tabs>
        <w:spacing w:before="48" w:after="120" w:line="240" w:lineRule="auto"/>
        <w:rPr>
          <w:rFonts w:ascii="TH SarabunIT๙" w:hAnsi="TH SarabunIT๙" w:cs="TH SarabunIT๙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</w:rPr>
        <w:t>6.</w:t>
      </w:r>
      <w:r w:rsidRPr="00AF009D">
        <w:rPr>
          <w:rFonts w:ascii="TH SarabunIT๙" w:hAnsi="TH SarabunIT๙" w:cs="TH SarabunIT๙"/>
          <w:spacing w:val="16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สารวัตรอำนวยการ</w:t>
      </w:r>
      <w:r w:rsidRPr="00AF009D">
        <w:rPr>
          <w:rFonts w:ascii="TH SarabunIT๙" w:hAnsi="TH SarabunIT๙" w:cs="TH SarabunIT๙"/>
          <w:spacing w:val="18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  <w:r w:rsidR="00AF009D">
        <w:rPr>
          <w:rFonts w:ascii="TH SarabunIT๙" w:hAnsi="TH SarabunIT๙" w:cs="TH SarabunIT๙"/>
          <w:w w:val="70"/>
          <w:sz w:val="32"/>
          <w:szCs w:val="32"/>
        </w:rPr>
        <w:tab/>
      </w:r>
      <w:r w:rsidR="00AF009D">
        <w:rPr>
          <w:rFonts w:ascii="TH SarabunIT๙" w:hAnsi="TH SarabunIT๙" w:cs="TH SarabunIT๙"/>
          <w:w w:val="70"/>
          <w:sz w:val="32"/>
          <w:szCs w:val="32"/>
        </w:rPr>
        <w:tab/>
        <w:t xml:space="preserve">  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เป็นกรรมการ</w:t>
      </w:r>
      <w:r w:rsidRPr="00AF009D">
        <w:rPr>
          <w:rFonts w:ascii="TH SarabunIT๙" w:hAnsi="TH SarabunIT๙" w:cs="TH SarabunIT๙"/>
          <w:w w:val="80"/>
          <w:sz w:val="32"/>
          <w:szCs w:val="32"/>
        </w:rPr>
        <w:t>/</w:t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>เลขานุการ</w:t>
      </w:r>
    </w:p>
    <w:p w14:paraId="0E7865B5" w14:textId="77777777" w:rsidR="00F07AC2" w:rsidRPr="00DE03D2" w:rsidRDefault="00F07AC2" w:rsidP="000470ED">
      <w:pPr>
        <w:spacing w:before="25"/>
        <w:ind w:left="2262" w:hanging="810"/>
        <w:rPr>
          <w:rFonts w:ascii="TH SarabunIT๙" w:eastAsia="Tahoma" w:hAnsi="TH SarabunIT๙" w:cs="TH SarabunIT๙"/>
          <w:b/>
          <w:bCs/>
          <w:sz w:val="28"/>
        </w:rPr>
      </w:pPr>
      <w:r w:rsidRPr="00DE03D2">
        <w:rPr>
          <w:rFonts w:ascii="TH SarabunIT๙" w:eastAsia="Tahoma" w:hAnsi="TH SarabunIT๙" w:cs="TH SarabunIT๙"/>
          <w:b/>
          <w:bCs/>
          <w:w w:val="70"/>
          <w:sz w:val="28"/>
          <w:cs/>
        </w:rPr>
        <w:t>หน้าที่ความรับผิดชอบ</w:t>
      </w:r>
    </w:p>
    <w:p w14:paraId="3BE28CC6" w14:textId="35979ECD" w:rsidR="00F07AC2" w:rsidRPr="00AF009D" w:rsidRDefault="00F07AC2" w:rsidP="00BA4EDD">
      <w:pPr>
        <w:spacing w:before="47" w:after="0"/>
        <w:ind w:left="965" w:right="210" w:firstLine="1015"/>
        <w:jc w:val="both"/>
        <w:rPr>
          <w:rFonts w:ascii="TH SarabunIT๙" w:hAnsi="TH SarabunIT๙" w:cs="TH SarabunIT๙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วิเคราะห์ความเสี่ยงการทุจริตตามแนวทางการดำเนินงานการประเมินคุณธรรมและความโปร่งใสใน</w:t>
      </w:r>
      <w:r w:rsidR="000470ED" w:rsidRPr="00AF009D">
        <w:rPr>
          <w:rFonts w:ascii="TH SarabunIT๙" w:hAnsi="TH SarabunIT๙" w:cs="TH SarabunIT๙"/>
          <w:spacing w:val="1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การ</w:t>
      </w:r>
      <w:r w:rsidRPr="00AF009D">
        <w:rPr>
          <w:rFonts w:ascii="TH SarabunIT๙" w:hAnsi="TH SarabunIT๙" w:cs="TH SarabunIT๙"/>
          <w:w w:val="65"/>
          <w:sz w:val="32"/>
          <w:szCs w:val="32"/>
          <w:cs/>
        </w:rPr>
        <w:t>ดำเนินงานของหน่วยงานภาครัฐ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65"/>
          <w:sz w:val="32"/>
          <w:szCs w:val="32"/>
        </w:rPr>
        <w:t>(Integrity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65"/>
          <w:sz w:val="32"/>
          <w:szCs w:val="32"/>
        </w:rPr>
        <w:t>&amp;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65"/>
          <w:sz w:val="32"/>
          <w:szCs w:val="32"/>
        </w:rPr>
        <w:t>Transparency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65"/>
          <w:sz w:val="32"/>
          <w:szCs w:val="32"/>
        </w:rPr>
        <w:t>Assessment: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65"/>
          <w:sz w:val="32"/>
          <w:szCs w:val="32"/>
        </w:rPr>
        <w:t>ITA)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65"/>
          <w:sz w:val="32"/>
          <w:szCs w:val="32"/>
          <w:cs/>
        </w:rPr>
        <w:t>ของสถานีตำรวจภูธร</w:t>
      </w:r>
      <w:r w:rsidR="000470ED" w:rsidRPr="00AF009D">
        <w:rPr>
          <w:rFonts w:ascii="TH SarabunIT๙" w:hAnsi="TH SarabunIT๙" w:cs="TH SarabunIT๙"/>
          <w:w w:val="65"/>
          <w:sz w:val="32"/>
          <w:szCs w:val="32"/>
          <w:cs/>
        </w:rPr>
        <w:t>โชคชัย</w:t>
      </w:r>
      <w:r w:rsidRPr="00AF009D">
        <w:rPr>
          <w:rFonts w:ascii="TH SarabunIT๙" w:hAnsi="TH SarabunIT๙" w:cs="TH SarabunIT๙"/>
          <w:w w:val="65"/>
          <w:sz w:val="32"/>
          <w:szCs w:val="32"/>
          <w:cs/>
        </w:rPr>
        <w:t>ประจำปี</w:t>
      </w:r>
      <w:r w:rsidRPr="00AF009D">
        <w:rPr>
          <w:rFonts w:ascii="TH SarabunIT๙" w:hAnsi="TH SarabunIT๙" w:cs="TH SarabunIT๙"/>
          <w:spacing w:val="1"/>
          <w:w w:val="65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80"/>
          <w:sz w:val="32"/>
          <w:szCs w:val="32"/>
          <w:cs/>
        </w:rPr>
        <w:t xml:space="preserve">งบประมาณ </w:t>
      </w:r>
      <w:r w:rsidR="000470ED" w:rsidRPr="00AF009D">
        <w:rPr>
          <w:rFonts w:ascii="TH SarabunIT๙" w:hAnsi="TH SarabunIT๙" w:cs="TH SarabunIT๙"/>
          <w:w w:val="80"/>
          <w:sz w:val="32"/>
          <w:szCs w:val="32"/>
        </w:rPr>
        <w:t>2567</w:t>
      </w:r>
    </w:p>
    <w:p w14:paraId="4AED5AA5" w14:textId="77777777" w:rsidR="00BA4EDD" w:rsidRPr="00AF009D" w:rsidRDefault="00F07AC2" w:rsidP="00BA4EDD">
      <w:pPr>
        <w:spacing w:before="159" w:after="0"/>
        <w:ind w:left="965" w:right="57" w:firstLine="1033"/>
        <w:jc w:val="both"/>
        <w:rPr>
          <w:rFonts w:ascii="TH SarabunIT๙" w:hAnsi="TH SarabunIT๙" w:cs="TH SarabunIT๙"/>
          <w:w w:val="70"/>
          <w:sz w:val="32"/>
          <w:szCs w:val="32"/>
        </w:rPr>
      </w:pP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การจัดทำแผนบริหารจัดการความเสี่ยงต่อการรับสินบนและหาแนวทาง</w:t>
      </w:r>
      <w:r w:rsidRPr="00AF009D">
        <w:rPr>
          <w:rFonts w:ascii="TH SarabunIT๙" w:hAnsi="TH SarabunIT๙" w:cs="TH SarabunIT๙"/>
          <w:w w:val="70"/>
          <w:sz w:val="32"/>
          <w:szCs w:val="32"/>
        </w:rPr>
        <w:t>/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มาตรการในการควบคุมความเสี่ยงต่อการรับสินบนในทุกสายงาน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และในภาพรวม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</w:rPr>
        <w:t xml:space="preserve"> </w:t>
      </w:r>
      <w:r w:rsidRPr="00AF009D">
        <w:rPr>
          <w:rFonts w:ascii="TH SarabunIT๙" w:hAnsi="TH SarabunIT๙" w:cs="TH SarabunIT๙"/>
          <w:w w:val="70"/>
          <w:sz w:val="32"/>
          <w:szCs w:val="32"/>
          <w:cs/>
        </w:rPr>
        <w:t>ของสถานีตำรวจภูธร</w:t>
      </w:r>
      <w:r w:rsidR="000470ED" w:rsidRPr="00AF009D">
        <w:rPr>
          <w:rFonts w:ascii="TH SarabunIT๙" w:hAnsi="TH SarabunIT๙" w:cs="TH SarabunIT๙"/>
          <w:w w:val="70"/>
          <w:sz w:val="32"/>
          <w:szCs w:val="32"/>
          <w:cs/>
        </w:rPr>
        <w:t>โชคชัย</w:t>
      </w:r>
    </w:p>
    <w:p w14:paraId="47F8C7CE" w14:textId="4BAB7CB7" w:rsidR="00F07AC2" w:rsidRPr="00AF009D" w:rsidRDefault="00BA4EDD" w:rsidP="00BA4EDD">
      <w:pPr>
        <w:spacing w:before="159" w:after="0"/>
        <w:ind w:left="965" w:right="1440" w:firstLine="1033"/>
        <w:jc w:val="right"/>
        <w:rPr>
          <w:rFonts w:ascii="TH SarabunIT๙" w:hAnsi="TH SarabunIT๙" w:cs="TH SarabunIT๙"/>
          <w:sz w:val="40"/>
          <w:szCs w:val="40"/>
        </w:rPr>
        <w:sectPr w:rsidR="00F07AC2" w:rsidRPr="00AF009D" w:rsidSect="00DE03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440" w:right="1440" w:bottom="1440" w:left="1440" w:header="765" w:footer="0" w:gutter="0"/>
          <w:pgBorders w:offsetFrom="page">
            <w:top w:val="dotted" w:sz="2" w:space="24" w:color="auto" w:shadow="1"/>
            <w:left w:val="dotted" w:sz="2" w:space="24" w:color="auto" w:shadow="1"/>
            <w:bottom w:val="dotted" w:sz="2" w:space="24" w:color="auto" w:shadow="1"/>
            <w:right w:val="dotted" w:sz="2" w:space="24" w:color="auto" w:shadow="1"/>
          </w:pgBorders>
          <w:cols w:space="720"/>
          <w:docGrid w:linePitch="299"/>
        </w:sectPr>
      </w:pP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DE03D2">
        <w:rPr>
          <w:rFonts w:ascii="TH SarabunIT๙" w:hAnsi="TH SarabunIT๙" w:cs="TH SarabunIT๙"/>
          <w:w w:val="70"/>
          <w:sz w:val="28"/>
        </w:rPr>
        <w:tab/>
      </w:r>
      <w:r w:rsidRPr="00AF009D">
        <w:rPr>
          <w:rFonts w:ascii="TH SarabunIT๙" w:hAnsi="TH SarabunIT๙" w:cs="TH SarabunIT๙"/>
          <w:w w:val="70"/>
          <w:sz w:val="40"/>
          <w:szCs w:val="40"/>
        </w:rPr>
        <w:t xml:space="preserve">            </w:t>
      </w:r>
      <w:r w:rsidR="00F07AC2" w:rsidRPr="00AF009D">
        <w:rPr>
          <w:rFonts w:ascii="TH SarabunIT๙" w:hAnsi="TH SarabunIT๙" w:cs="TH SarabunIT๙"/>
          <w:w w:val="85"/>
          <w:sz w:val="32"/>
          <w:szCs w:val="40"/>
        </w:rPr>
        <w:t>/</w:t>
      </w:r>
      <w:r w:rsidR="00F07AC2" w:rsidRPr="00AF009D">
        <w:rPr>
          <w:rFonts w:ascii="TH SarabunIT๙" w:hAnsi="TH SarabunIT๙" w:cs="TH SarabunIT๙"/>
          <w:w w:val="85"/>
          <w:sz w:val="32"/>
          <w:szCs w:val="32"/>
          <w:cs/>
        </w:rPr>
        <w:t>ผลักดันให้</w:t>
      </w:r>
      <w:proofErr w:type="gramStart"/>
      <w:r w:rsidR="000470ED" w:rsidRPr="00AF009D">
        <w:rPr>
          <w:rFonts w:ascii="TH SarabunIT๙" w:hAnsi="TH SarabunIT๙" w:cs="TH SarabunIT๙"/>
          <w:sz w:val="32"/>
          <w:szCs w:val="40"/>
        </w:rPr>
        <w:t>..</w:t>
      </w:r>
      <w:proofErr w:type="gramEnd"/>
    </w:p>
    <w:p w14:paraId="1B4C0002" w14:textId="77777777" w:rsidR="00F07AC2" w:rsidRPr="00DE03D2" w:rsidRDefault="00F07AC2" w:rsidP="00F07AC2">
      <w:pPr>
        <w:pStyle w:val="a5"/>
        <w:spacing w:before="77"/>
        <w:ind w:left="818" w:right="1548"/>
        <w:jc w:val="center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80"/>
        </w:rPr>
        <w:lastRenderedPageBreak/>
        <w:t>-2-</w:t>
      </w:r>
    </w:p>
    <w:p w14:paraId="4DA90200" w14:textId="368AA3EE" w:rsidR="00F07AC2" w:rsidRPr="00DE03D2" w:rsidRDefault="00F07AC2" w:rsidP="000470ED">
      <w:pPr>
        <w:pStyle w:val="a5"/>
        <w:spacing w:before="213" w:line="276" w:lineRule="auto"/>
        <w:ind w:left="45" w:firstLine="1188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70"/>
        </w:rPr>
        <w:t>-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ผลักดันให้สถานีตำรวจภูธร</w:t>
      </w:r>
      <w:r w:rsidR="000470ED" w:rsidRPr="00DE03D2">
        <w:rPr>
          <w:rFonts w:ascii="TH SarabunIT๙" w:hAnsi="TH SarabunIT๙" w:cs="TH SarabunIT๙"/>
          <w:w w:val="70"/>
          <w:cs/>
          <w:lang w:bidi="th-TH"/>
        </w:rPr>
        <w:t>โชคชัย</w:t>
      </w:r>
      <w:r w:rsidRPr="00DE03D2">
        <w:rPr>
          <w:rFonts w:ascii="TH SarabunIT๙" w:hAnsi="TH SarabunIT๙" w:cs="TH SarabunIT๙"/>
          <w:w w:val="70"/>
          <w:cs/>
          <w:lang w:bidi="th-TH"/>
        </w:rPr>
        <w:t>ปรับปรุงแก้ไขหน่วยงานหรือการจัดกิจกรรมต่าง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ๆ</w:t>
      </w:r>
      <w:r w:rsidRPr="00DE03D2">
        <w:rPr>
          <w:rFonts w:ascii="TH SarabunIT๙" w:hAnsi="TH SarabunIT๙" w:cs="TH SarabunIT๙"/>
          <w:spacing w:val="-57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เพื่อส่งเสริมให้เกิดคุณธรรมมีความโปร่งใส</w:t>
      </w:r>
      <w:r w:rsidRPr="00DE03D2">
        <w:rPr>
          <w:rFonts w:ascii="TH SarabunIT๙" w:hAnsi="TH SarabunIT๙" w:cs="TH SarabunIT๙"/>
          <w:spacing w:val="10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และป้องกันการทุจริตการรับสินบน</w:t>
      </w:r>
      <w:r w:rsidRPr="00DE03D2">
        <w:rPr>
          <w:rFonts w:ascii="TH SarabunIT๙" w:hAnsi="TH SarabunIT๙" w:cs="TH SarabunIT๙"/>
          <w:spacing w:val="10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ในทุกสายงาน</w:t>
      </w:r>
    </w:p>
    <w:p w14:paraId="67BE9975" w14:textId="0D13EE06" w:rsidR="00F07AC2" w:rsidRPr="00DE03D2" w:rsidRDefault="00F07AC2" w:rsidP="000470ED">
      <w:pPr>
        <w:pStyle w:val="a5"/>
        <w:spacing w:before="160" w:line="276" w:lineRule="auto"/>
        <w:ind w:left="63" w:right="1446" w:firstLine="1143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70"/>
        </w:rPr>
        <w:t>-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สารวัตรอำนวยการ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สถานีตำรวจภูธร</w:t>
      </w:r>
      <w:r w:rsidR="000470ED" w:rsidRPr="00DE03D2">
        <w:rPr>
          <w:rFonts w:ascii="TH SarabunIT๙" w:hAnsi="TH SarabunIT๙" w:cs="TH SarabunIT๙"/>
          <w:w w:val="70"/>
          <w:cs/>
          <w:lang w:bidi="th-TH"/>
        </w:rPr>
        <w:t>โชคชัย</w:t>
      </w:r>
      <w:r w:rsidRPr="00DE03D2">
        <w:rPr>
          <w:rFonts w:ascii="TH SarabunIT๙" w:hAnsi="TH SarabunIT๙" w:cs="TH SarabunIT๙"/>
          <w:w w:val="70"/>
          <w:cs/>
          <w:lang w:bidi="th-TH"/>
        </w:rPr>
        <w:t>รวบรวมผลการปฏิบัติพร้อมภาพถ่าย</w:t>
      </w:r>
      <w:r w:rsidRPr="00DE03D2">
        <w:rPr>
          <w:rFonts w:ascii="TH SarabunIT๙" w:hAnsi="TH SarabunIT๙" w:cs="TH SarabunIT๙"/>
          <w:spacing w:val="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รายงาน</w:t>
      </w:r>
      <w:r w:rsidRPr="00DE03D2">
        <w:rPr>
          <w:rFonts w:ascii="TH SarabunIT๙" w:hAnsi="TH SarabunIT๙" w:cs="TH SarabunIT๙"/>
          <w:spacing w:val="10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ให้ผู้กำกับการ</w:t>
      </w:r>
      <w:r w:rsidRPr="00DE03D2">
        <w:rPr>
          <w:rFonts w:ascii="TH SarabunIT๙" w:hAnsi="TH SarabunIT๙" w:cs="TH SarabunIT๙"/>
          <w:spacing w:val="11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สถานีตำรวจภูธร</w:t>
      </w:r>
      <w:r w:rsidR="000470ED" w:rsidRPr="00DE03D2">
        <w:rPr>
          <w:rFonts w:ascii="TH SarabunIT๙" w:hAnsi="TH SarabunIT๙" w:cs="TH SarabunIT๙"/>
          <w:w w:val="70"/>
          <w:cs/>
          <w:lang w:bidi="th-TH"/>
        </w:rPr>
        <w:t>โชคชัย</w:t>
      </w:r>
      <w:r w:rsidRPr="00DE03D2">
        <w:rPr>
          <w:rFonts w:ascii="TH SarabunIT๙" w:hAnsi="TH SarabunIT๙" w:cs="TH SarabunIT๙"/>
          <w:w w:val="70"/>
          <w:cs/>
          <w:lang w:bidi="th-TH"/>
        </w:rPr>
        <w:t>ทราบตามกำหนด</w:t>
      </w:r>
    </w:p>
    <w:p w14:paraId="16120715" w14:textId="77777777" w:rsidR="00F07AC2" w:rsidRPr="00DE03D2" w:rsidRDefault="00F07AC2" w:rsidP="00F07AC2">
      <w:pPr>
        <w:pStyle w:val="a5"/>
        <w:spacing w:before="158"/>
        <w:ind w:left="2422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70"/>
          <w:cs/>
          <w:lang w:bidi="th-TH"/>
        </w:rPr>
        <w:t>ทั้งนี้</w:t>
      </w:r>
      <w:r w:rsidRPr="00DE03D2">
        <w:rPr>
          <w:rFonts w:ascii="TH SarabunIT๙" w:hAnsi="TH SarabunIT๙" w:cs="TH SarabunIT๙"/>
          <w:spacing w:val="8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ตั้งแต่บัดนี้เป็นต้นไปจนเสร็จสิ้นภารกิจ</w:t>
      </w:r>
    </w:p>
    <w:p w14:paraId="4CA6617B" w14:textId="34E47F64" w:rsidR="00F07AC2" w:rsidRPr="00DE03D2" w:rsidRDefault="00F07AC2" w:rsidP="00F07AC2">
      <w:pPr>
        <w:pStyle w:val="a5"/>
        <w:spacing w:before="214"/>
        <w:ind w:left="3466"/>
        <w:rPr>
          <w:rFonts w:ascii="TH SarabunIT๙" w:hAnsi="TH SarabunIT๙" w:cs="TH SarabunIT๙"/>
          <w:cs/>
          <w:lang w:bidi="th-TH"/>
        </w:rPr>
      </w:pPr>
      <w:r w:rsidRPr="00DE03D2">
        <w:rPr>
          <w:rFonts w:ascii="TH SarabunIT๙" w:hAnsi="TH SarabunIT๙" w:cs="TH SarabunIT๙"/>
          <w:w w:val="70"/>
          <w:cs/>
          <w:lang w:bidi="th-TH"/>
        </w:rPr>
        <w:t>สั่ง</w:t>
      </w:r>
      <w:r w:rsidRPr="00DE03D2">
        <w:rPr>
          <w:rFonts w:ascii="TH SarabunIT๙" w:hAnsi="TH SarabunIT๙" w:cs="TH SarabunIT๙"/>
          <w:spacing w:val="12"/>
          <w:w w:val="70"/>
        </w:rPr>
        <w:t xml:space="preserve"> </w:t>
      </w:r>
      <w:r w:rsidR="000470ED" w:rsidRPr="00DE03D2">
        <w:rPr>
          <w:rFonts w:ascii="TH SarabunIT๙" w:hAnsi="TH SarabunIT๙" w:cs="TH SarabunIT๙"/>
          <w:w w:val="70"/>
        </w:rPr>
        <w:t xml:space="preserve">  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ณ</w:t>
      </w:r>
      <w:r w:rsidR="000470ED" w:rsidRPr="00DE03D2">
        <w:rPr>
          <w:rFonts w:ascii="TH SarabunIT๙" w:hAnsi="TH SarabunIT๙" w:cs="TH SarabunIT๙"/>
          <w:spacing w:val="13"/>
          <w:w w:val="70"/>
        </w:rPr>
        <w:t xml:space="preserve">   </w:t>
      </w:r>
      <w:r w:rsidRPr="00DE03D2">
        <w:rPr>
          <w:rFonts w:ascii="TH SarabunIT๙" w:hAnsi="TH SarabunIT๙" w:cs="TH SarabunIT๙"/>
          <w:spacing w:val="13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วันที่</w:t>
      </w:r>
      <w:r w:rsidRPr="00DE03D2">
        <w:rPr>
          <w:rFonts w:ascii="TH SarabunIT๙" w:hAnsi="TH SarabunIT๙" w:cs="TH SarabunIT๙"/>
          <w:spacing w:val="74"/>
        </w:rPr>
        <w:t xml:space="preserve"> </w:t>
      </w:r>
      <w:r w:rsidR="00724188">
        <w:rPr>
          <w:rFonts w:ascii="TH SarabunIT๙" w:hAnsi="TH SarabunIT๙" w:cs="TH SarabunIT๙"/>
          <w:w w:val="70"/>
        </w:rPr>
        <w:t>29</w:t>
      </w:r>
      <w:r w:rsidRPr="00DE03D2">
        <w:rPr>
          <w:rFonts w:ascii="TH SarabunIT๙" w:hAnsi="TH SarabunIT๙" w:cs="TH SarabunIT๙"/>
          <w:spacing w:val="133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ธันวาคม</w:t>
      </w:r>
      <w:r w:rsidRPr="00DE03D2">
        <w:rPr>
          <w:rFonts w:ascii="TH SarabunIT๙" w:hAnsi="TH SarabunIT๙" w:cs="TH SarabunIT๙"/>
          <w:spacing w:val="133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พ</w:t>
      </w:r>
      <w:r w:rsidRPr="00DE03D2">
        <w:rPr>
          <w:rFonts w:ascii="TH SarabunIT๙" w:hAnsi="TH SarabunIT๙" w:cs="TH SarabunIT๙"/>
          <w:w w:val="70"/>
        </w:rPr>
        <w:t>.</w:t>
      </w:r>
      <w:r w:rsidRPr="00DE03D2">
        <w:rPr>
          <w:rFonts w:ascii="TH SarabunIT๙" w:hAnsi="TH SarabunIT๙" w:cs="TH SarabunIT๙"/>
          <w:w w:val="70"/>
          <w:cs/>
          <w:lang w:bidi="th-TH"/>
        </w:rPr>
        <w:t>ศ</w:t>
      </w:r>
      <w:r w:rsidRPr="00DE03D2">
        <w:rPr>
          <w:rFonts w:ascii="TH SarabunIT๙" w:hAnsi="TH SarabunIT๙" w:cs="TH SarabunIT๙"/>
          <w:w w:val="70"/>
        </w:rPr>
        <w:t>.</w:t>
      </w:r>
      <w:r w:rsidRPr="00DE03D2">
        <w:rPr>
          <w:rFonts w:ascii="TH SarabunIT๙" w:hAnsi="TH SarabunIT๙" w:cs="TH SarabunIT๙"/>
          <w:spacing w:val="13"/>
          <w:w w:val="70"/>
        </w:rPr>
        <w:t xml:space="preserve"> </w:t>
      </w:r>
      <w:r w:rsidRPr="00DE03D2">
        <w:rPr>
          <w:rFonts w:ascii="TH SarabunIT๙" w:hAnsi="TH SarabunIT๙" w:cs="TH SarabunIT๙"/>
          <w:w w:val="70"/>
          <w:cs/>
          <w:lang w:bidi="th-TH"/>
        </w:rPr>
        <w:t>๒๕</w:t>
      </w:r>
      <w:r w:rsidR="000470ED" w:rsidRPr="00DE03D2">
        <w:rPr>
          <w:rFonts w:ascii="TH SarabunIT๙" w:hAnsi="TH SarabunIT๙" w:cs="TH SarabunIT๙"/>
          <w:w w:val="70"/>
          <w:cs/>
          <w:lang w:bidi="th-TH"/>
        </w:rPr>
        <w:t>๖๖</w:t>
      </w:r>
    </w:p>
    <w:p w14:paraId="25F69602" w14:textId="77777777" w:rsidR="00F07AC2" w:rsidRPr="00DE03D2" w:rsidRDefault="00F07AC2" w:rsidP="00F07AC2">
      <w:pPr>
        <w:pStyle w:val="a5"/>
        <w:rPr>
          <w:rFonts w:ascii="TH SarabunIT๙" w:hAnsi="TH SarabunIT๙" w:cs="TH SarabunIT๙"/>
          <w:sz w:val="20"/>
        </w:rPr>
      </w:pPr>
    </w:p>
    <w:p w14:paraId="7FE59AE5" w14:textId="083B13FD" w:rsidR="00F07AC2" w:rsidRPr="00DE03D2" w:rsidRDefault="000470ED" w:rsidP="00F07AC2">
      <w:pPr>
        <w:pStyle w:val="a5"/>
        <w:rPr>
          <w:rFonts w:ascii="TH SarabunIT๙" w:hAnsi="TH SarabunIT๙" w:cs="TH SarabunIT๙"/>
          <w:sz w:val="20"/>
        </w:rPr>
      </w:pPr>
      <w:r w:rsidRPr="00DE03D2">
        <w:rPr>
          <w:rFonts w:ascii="TH SarabunIT๙" w:hAnsi="TH SarabunIT๙" w:cs="TH SarabunIT๙"/>
          <w:noProof/>
          <w:lang w:bidi="th-TH"/>
        </w:rPr>
        <w:drawing>
          <wp:anchor distT="0" distB="0" distL="114300" distR="114300" simplePos="0" relativeHeight="251657216" behindDoc="0" locked="0" layoutInCell="1" allowOverlap="1" wp14:anchorId="1D8F7B43" wp14:editId="3ED5719C">
            <wp:simplePos x="0" y="0"/>
            <wp:positionH relativeFrom="column">
              <wp:posOffset>2625926</wp:posOffset>
            </wp:positionH>
            <wp:positionV relativeFrom="paragraph">
              <wp:posOffset>148606</wp:posOffset>
            </wp:positionV>
            <wp:extent cx="1304693" cy="54297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693" cy="542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45108" w14:textId="56013AD6" w:rsidR="00F07AC2" w:rsidRPr="00DE03D2" w:rsidRDefault="00F07AC2" w:rsidP="00F07AC2">
      <w:pPr>
        <w:pStyle w:val="a5"/>
        <w:spacing w:before="256"/>
        <w:ind w:left="1069" w:right="1218"/>
        <w:jc w:val="center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80"/>
          <w:cs/>
          <w:lang w:bidi="th-TH"/>
        </w:rPr>
        <w:t>พันตำรวจเอก</w:t>
      </w:r>
    </w:p>
    <w:p w14:paraId="575573E6" w14:textId="057D6A03" w:rsidR="00F07AC2" w:rsidRPr="00DE03D2" w:rsidRDefault="00F07AC2" w:rsidP="00F07AC2">
      <w:pPr>
        <w:pStyle w:val="a5"/>
        <w:spacing w:before="55"/>
        <w:ind w:left="4127" w:right="1512"/>
        <w:jc w:val="center"/>
        <w:rPr>
          <w:rFonts w:ascii="TH SarabunIT๙" w:hAnsi="TH SarabunIT๙" w:cs="TH SarabunIT๙"/>
        </w:rPr>
      </w:pPr>
      <w:proofErr w:type="gramStart"/>
      <w:r w:rsidRPr="00DE03D2">
        <w:rPr>
          <w:rFonts w:ascii="TH SarabunIT๙" w:hAnsi="TH SarabunIT๙" w:cs="TH SarabunIT๙"/>
          <w:w w:val="70"/>
        </w:rPr>
        <w:t>(</w:t>
      </w:r>
      <w:r w:rsidRPr="00DE03D2">
        <w:rPr>
          <w:rFonts w:ascii="TH SarabunIT๙" w:hAnsi="TH SarabunIT๙" w:cs="TH SarabunIT๙"/>
          <w:spacing w:val="8"/>
          <w:w w:val="70"/>
        </w:rPr>
        <w:t xml:space="preserve"> </w:t>
      </w:r>
      <w:proofErr w:type="spellStart"/>
      <w:r w:rsidR="000470ED" w:rsidRPr="00DE03D2">
        <w:rPr>
          <w:rFonts w:ascii="TH SarabunIT๙" w:hAnsi="TH SarabunIT๙" w:cs="TH SarabunIT๙"/>
          <w:w w:val="70"/>
          <w:cs/>
          <w:lang w:bidi="th-TH"/>
        </w:rPr>
        <w:t>จรินทร์</w:t>
      </w:r>
      <w:proofErr w:type="spellEnd"/>
      <w:proofErr w:type="gramEnd"/>
      <w:r w:rsidR="000470ED" w:rsidRPr="00DE03D2">
        <w:rPr>
          <w:rFonts w:ascii="TH SarabunIT๙" w:hAnsi="TH SarabunIT๙" w:cs="TH SarabunIT๙"/>
          <w:w w:val="70"/>
          <w:cs/>
          <w:lang w:bidi="th-TH"/>
        </w:rPr>
        <w:t xml:space="preserve"> จิ</w:t>
      </w:r>
      <w:proofErr w:type="spellStart"/>
      <w:r w:rsidR="000470ED" w:rsidRPr="00DE03D2">
        <w:rPr>
          <w:rFonts w:ascii="TH SarabunIT๙" w:hAnsi="TH SarabunIT๙" w:cs="TH SarabunIT๙"/>
          <w:w w:val="70"/>
          <w:cs/>
          <w:lang w:bidi="th-TH"/>
        </w:rPr>
        <w:t>นต</w:t>
      </w:r>
      <w:proofErr w:type="spellEnd"/>
      <w:r w:rsidR="000470ED" w:rsidRPr="00DE03D2">
        <w:rPr>
          <w:rFonts w:ascii="TH SarabunIT๙" w:hAnsi="TH SarabunIT๙" w:cs="TH SarabunIT๙"/>
          <w:w w:val="70"/>
          <w:cs/>
          <w:lang w:bidi="th-TH"/>
        </w:rPr>
        <w:t>พละ</w:t>
      </w:r>
      <w:r w:rsidRPr="00DE03D2">
        <w:rPr>
          <w:rFonts w:ascii="TH SarabunIT๙" w:hAnsi="TH SarabunIT๙" w:cs="TH SarabunIT๙"/>
          <w:w w:val="70"/>
        </w:rPr>
        <w:t>)</w:t>
      </w:r>
    </w:p>
    <w:p w14:paraId="044C3026" w14:textId="3758A9B1" w:rsidR="00F07AC2" w:rsidRPr="00DE03D2" w:rsidRDefault="00F07AC2" w:rsidP="000470ED">
      <w:pPr>
        <w:pStyle w:val="a5"/>
        <w:spacing w:before="53"/>
        <w:ind w:left="4860"/>
        <w:rPr>
          <w:rFonts w:ascii="TH SarabunIT๙" w:hAnsi="TH SarabunIT๙" w:cs="TH SarabunIT๙"/>
        </w:rPr>
      </w:pPr>
      <w:r w:rsidRPr="00DE03D2">
        <w:rPr>
          <w:rFonts w:ascii="TH SarabunIT๙" w:hAnsi="TH SarabunIT๙" w:cs="TH SarabunIT๙"/>
          <w:w w:val="70"/>
          <w:cs/>
          <w:lang w:bidi="th-TH"/>
        </w:rPr>
        <w:t>ผู้กำกับการสถานีตำรวจภูธร</w:t>
      </w:r>
      <w:r w:rsidR="000470ED" w:rsidRPr="00DE03D2">
        <w:rPr>
          <w:rFonts w:ascii="TH SarabunIT๙" w:hAnsi="TH SarabunIT๙" w:cs="TH SarabunIT๙"/>
          <w:w w:val="70"/>
          <w:cs/>
          <w:lang w:bidi="th-TH"/>
        </w:rPr>
        <w:t>โชคชัย</w:t>
      </w:r>
    </w:p>
    <w:p w14:paraId="22650044" w14:textId="17C7E6BB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6AEB45FC" w14:textId="5EE8BB46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21654778" w14:textId="457394AB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7E1B484C" w14:textId="77B18630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7075E5EE" w14:textId="7602DD75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66F6D766" w14:textId="26B254AC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2267248D" w14:textId="69F1F56F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026196B8" w14:textId="74DFB9D4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45E8E192" w14:textId="122269A5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4D3B9CFB" w14:textId="03023250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0650D479" w14:textId="65F3DC48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57569B13" w14:textId="30880C28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6E4735B7" w14:textId="3CE4AFDB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2C3B407F" w14:textId="78261D1A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69376DE5" w14:textId="0E7FE959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5C27B82C" w14:textId="7AD15CB4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4CDE54BC" w14:textId="08658724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39FE378F" w14:textId="77777777" w:rsidR="000470ED" w:rsidRPr="00DE03D2" w:rsidRDefault="000470ED" w:rsidP="00F07AC2">
      <w:pPr>
        <w:pStyle w:val="a5"/>
        <w:spacing w:before="53"/>
        <w:ind w:left="5484"/>
        <w:rPr>
          <w:rFonts w:ascii="TH SarabunIT๙" w:hAnsi="TH SarabunIT๙" w:cs="TH SarabunIT๙"/>
        </w:rPr>
      </w:pPr>
    </w:p>
    <w:p w14:paraId="2AAF0658" w14:textId="77777777" w:rsidR="00BA4EDD" w:rsidRPr="00DE03D2" w:rsidRDefault="00BA4ED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14:paraId="04B3DDD8" w14:textId="77777777" w:rsidR="00BA4EDD" w:rsidRPr="00DE03D2" w:rsidRDefault="00BA4ED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BA4EDD" w:rsidRPr="00DE03D2" w:rsidSect="00DE03D2">
          <w:pgSz w:w="11906" w:h="16838"/>
          <w:pgMar w:top="1440" w:right="1440" w:bottom="1440" w:left="1440" w:header="708" w:footer="708" w:gutter="0"/>
          <w:pgBorders w:offsetFrom="page">
            <w:top w:val="dotted" w:sz="2" w:space="24" w:color="auto" w:shadow="1"/>
            <w:left w:val="dotted" w:sz="2" w:space="24" w:color="auto" w:shadow="1"/>
            <w:bottom w:val="dotted" w:sz="2" w:space="24" w:color="auto" w:shadow="1"/>
            <w:right w:val="dotted" w:sz="2" w:space="24" w:color="auto" w:shadow="1"/>
          </w:pgBorders>
          <w:cols w:space="708"/>
          <w:docGrid w:linePitch="360"/>
        </w:sectPr>
      </w:pPr>
    </w:p>
    <w:p w14:paraId="3B47CF26" w14:textId="0F7AF523" w:rsidR="00A21874" w:rsidRPr="00DE03D2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ต่อการรับสินบน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BA4EDD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ภูธรโชคชัย 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จังหวัด</w:t>
      </w:r>
      <w:r w:rsidR="00BA4EDD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นครราชสีมา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2242C8" w:rsidRPr="00DE03D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7</w:t>
      </w:r>
    </w:p>
    <w:tbl>
      <w:tblPr>
        <w:tblStyle w:val="TableNormal"/>
        <w:tblW w:w="15031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686"/>
        <w:gridCol w:w="3261"/>
        <w:gridCol w:w="992"/>
        <w:gridCol w:w="2554"/>
        <w:gridCol w:w="3119"/>
        <w:gridCol w:w="1419"/>
        <w:gridCol w:w="1276"/>
      </w:tblGrid>
      <w:tr w:rsidR="00BA4EDD" w:rsidRPr="00DE03D2" w14:paraId="41E5C3E3" w14:textId="77777777" w:rsidTr="00BA4EDD">
        <w:trPr>
          <w:trHeight w:val="1084"/>
        </w:trPr>
        <w:tc>
          <w:tcPr>
            <w:tcW w:w="724" w:type="dxa"/>
            <w:shd w:val="clear" w:color="auto" w:fill="671F34"/>
            <w:vAlign w:val="center"/>
          </w:tcPr>
          <w:p w14:paraId="4F1FF341" w14:textId="77777777" w:rsidR="00BA4EDD" w:rsidRPr="00DE03D2" w:rsidRDefault="00BA4EDD" w:rsidP="00BA4EDD">
            <w:pPr>
              <w:pStyle w:val="TableParagraph"/>
              <w:spacing w:line="348" w:lineRule="exact"/>
              <w:ind w:left="1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686" w:type="dxa"/>
            <w:shd w:val="clear" w:color="auto" w:fill="671F34"/>
            <w:vAlign w:val="center"/>
          </w:tcPr>
          <w:p w14:paraId="17C3E75F" w14:textId="77777777" w:rsidR="00BA4EDD" w:rsidRPr="00DE03D2" w:rsidRDefault="00BA4EDD" w:rsidP="00BA4EDD">
            <w:pPr>
              <w:pStyle w:val="TableParagraph"/>
              <w:spacing w:line="336" w:lineRule="exact"/>
              <w:ind w:left="167" w:right="16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กระบวนงาน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</w:rPr>
              <w:t>/</w:t>
            </w:r>
          </w:p>
          <w:p w14:paraId="518FEA6C" w14:textId="77777777" w:rsidR="00BA4EDD" w:rsidRPr="00DE03D2" w:rsidRDefault="00BA4EDD" w:rsidP="00BA4EDD">
            <w:pPr>
              <w:pStyle w:val="TableParagraph"/>
              <w:spacing w:line="374" w:lineRule="exact"/>
              <w:ind w:left="166" w:right="16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งาน</w:t>
            </w:r>
          </w:p>
        </w:tc>
        <w:tc>
          <w:tcPr>
            <w:tcW w:w="3261" w:type="dxa"/>
            <w:shd w:val="clear" w:color="auto" w:fill="671F34"/>
            <w:vAlign w:val="center"/>
          </w:tcPr>
          <w:p w14:paraId="192112F2" w14:textId="77777777" w:rsidR="00BA4EDD" w:rsidRPr="00DE03D2" w:rsidRDefault="00BA4EDD" w:rsidP="00BA4EDD">
            <w:pPr>
              <w:pStyle w:val="TableParagraph"/>
              <w:spacing w:line="348" w:lineRule="exact"/>
              <w:ind w:left="13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5"/>
                <w:sz w:val="32"/>
                <w:szCs w:val="32"/>
                <w:cs/>
                <w:lang w:bidi="th-TH"/>
              </w:rPr>
              <w:t>ประเ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58"/>
                <w:sz w:val="32"/>
                <w:szCs w:val="32"/>
                <w:cs/>
                <w:lang w:bidi="th-TH"/>
              </w:rPr>
              <w:t>ด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-2"/>
                <w:w w:val="58"/>
                <w:sz w:val="32"/>
                <w:szCs w:val="32"/>
                <w:cs/>
                <w:lang w:bidi="th-TH"/>
              </w:rPr>
              <w:t>็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3"/>
                <w:sz w:val="32"/>
                <w:szCs w:val="32"/>
                <w:cs/>
                <w:lang w:bidi="th-TH"/>
              </w:rPr>
              <w:t>นควา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-2"/>
                <w:w w:val="63"/>
                <w:sz w:val="32"/>
                <w:szCs w:val="32"/>
                <w:cs/>
                <w:lang w:bidi="th-TH"/>
              </w:rPr>
              <w:t>ม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1"/>
                <w:sz w:val="32"/>
                <w:szCs w:val="32"/>
                <w:cs/>
                <w:lang w:bidi="th-TH"/>
              </w:rPr>
              <w:t>เส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58"/>
                <w:sz w:val="32"/>
                <w:szCs w:val="32"/>
                <w:cs/>
                <w:lang w:bidi="th-TH"/>
              </w:rPr>
              <w:t>ี่ยง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-1"/>
                <w:w w:val="60"/>
                <w:sz w:val="32"/>
                <w:szCs w:val="32"/>
                <w:cs/>
                <w:lang w:bidi="th-TH"/>
              </w:rPr>
              <w:t>ต่อ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-2"/>
                <w:w w:val="57"/>
                <w:sz w:val="32"/>
                <w:szCs w:val="32"/>
                <w:cs/>
                <w:lang w:bidi="th-TH"/>
              </w:rPr>
              <w:t>ก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3"/>
                <w:sz w:val="32"/>
                <w:szCs w:val="32"/>
                <w:cs/>
                <w:lang w:bidi="th-TH"/>
              </w:rPr>
              <w:t>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2"/>
                <w:sz w:val="32"/>
                <w:szCs w:val="32"/>
                <w:cs/>
                <w:lang w:bidi="th-TH"/>
              </w:rPr>
              <w:t>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-1"/>
                <w:w w:val="62"/>
                <w:sz w:val="32"/>
                <w:szCs w:val="32"/>
                <w:cs/>
                <w:lang w:bidi="th-TH"/>
              </w:rPr>
              <w:t>ั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4"/>
                <w:sz w:val="32"/>
                <w:szCs w:val="32"/>
                <w:cs/>
                <w:lang w:bidi="th-TH"/>
              </w:rPr>
              <w:t>บสินบน</w:t>
            </w:r>
          </w:p>
        </w:tc>
        <w:tc>
          <w:tcPr>
            <w:tcW w:w="992" w:type="dxa"/>
            <w:shd w:val="clear" w:color="auto" w:fill="671F34"/>
            <w:vAlign w:val="center"/>
          </w:tcPr>
          <w:p w14:paraId="24E07BFF" w14:textId="77777777" w:rsidR="00BA4EDD" w:rsidRPr="00DE03D2" w:rsidRDefault="00BA4EDD" w:rsidP="00BA4EDD">
            <w:pPr>
              <w:pStyle w:val="TableParagraph"/>
              <w:spacing w:line="336" w:lineRule="exact"/>
              <w:ind w:left="302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DE03D2">
              <w:rPr>
                <w:rFonts w:ascii="TH SarabunIT๙" w:hAnsi="TH SarabunIT๙" w:cs="TH SarabunIT๙"/>
                <w:b/>
                <w:color w:val="FFFFFF"/>
                <w:w w:val="65"/>
                <w:sz w:val="32"/>
              </w:rPr>
              <w:t>Risk</w:t>
            </w:r>
          </w:p>
          <w:p w14:paraId="5301B450" w14:textId="77777777" w:rsidR="00BA4EDD" w:rsidRPr="00DE03D2" w:rsidRDefault="00BA4EDD" w:rsidP="00BA4EDD">
            <w:pPr>
              <w:pStyle w:val="TableParagraph"/>
              <w:spacing w:line="374" w:lineRule="exact"/>
              <w:ind w:left="211"/>
              <w:jc w:val="center"/>
              <w:rPr>
                <w:rFonts w:ascii="TH SarabunIT๙" w:hAnsi="TH SarabunIT๙" w:cs="TH SarabunIT๙"/>
                <w:b/>
                <w:sz w:val="32"/>
              </w:rPr>
            </w:pPr>
            <w:r w:rsidRPr="00DE03D2">
              <w:rPr>
                <w:rFonts w:ascii="TH SarabunIT๙" w:hAnsi="TH SarabunIT๙" w:cs="TH SarabunIT๙"/>
                <w:b/>
                <w:color w:val="FFFFFF"/>
                <w:w w:val="75"/>
                <w:sz w:val="32"/>
              </w:rPr>
              <w:t>Score</w:t>
            </w:r>
          </w:p>
        </w:tc>
        <w:tc>
          <w:tcPr>
            <w:tcW w:w="2554" w:type="dxa"/>
            <w:shd w:val="clear" w:color="auto" w:fill="671F34"/>
            <w:vAlign w:val="center"/>
          </w:tcPr>
          <w:p w14:paraId="036F3044" w14:textId="77777777" w:rsidR="00BA4EDD" w:rsidRPr="00DE03D2" w:rsidRDefault="00BA4EDD" w:rsidP="00BA4EDD">
            <w:pPr>
              <w:pStyle w:val="TableParagraph"/>
              <w:spacing w:line="336" w:lineRule="exact"/>
              <w:ind w:left="153" w:right="149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รายละเอียดมาตรการ</w:t>
            </w:r>
          </w:p>
          <w:p w14:paraId="5B9B53F4" w14:textId="77777777" w:rsidR="00BA4EDD" w:rsidRPr="00DE03D2" w:rsidRDefault="00BA4EDD" w:rsidP="00BA4EDD">
            <w:pPr>
              <w:pStyle w:val="TableParagraph"/>
              <w:spacing w:before="4" w:line="362" w:lineRule="exact"/>
              <w:ind w:left="153" w:right="14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0"/>
                <w:sz w:val="32"/>
                <w:szCs w:val="32"/>
                <w:cs/>
                <w:lang w:bidi="th-TH"/>
              </w:rPr>
              <w:t>ควบคุมความเสี่ยงการ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14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0"/>
                <w:sz w:val="32"/>
                <w:szCs w:val="32"/>
                <w:cs/>
                <w:lang w:bidi="th-TH"/>
              </w:rPr>
              <w:t>รับ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spacing w:val="-54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5"/>
                <w:sz w:val="32"/>
                <w:szCs w:val="32"/>
                <w:cs/>
                <w:lang w:bidi="th-TH"/>
              </w:rPr>
              <w:t>สินบน</w:t>
            </w:r>
          </w:p>
        </w:tc>
        <w:tc>
          <w:tcPr>
            <w:tcW w:w="3119" w:type="dxa"/>
            <w:shd w:val="clear" w:color="auto" w:fill="671F34"/>
            <w:vAlign w:val="center"/>
          </w:tcPr>
          <w:p w14:paraId="70F09AC5" w14:textId="77777777" w:rsidR="00BA4EDD" w:rsidRPr="00DE03D2" w:rsidRDefault="00BA4EDD" w:rsidP="00BA4EDD">
            <w:pPr>
              <w:pStyle w:val="TableParagraph"/>
              <w:spacing w:line="348" w:lineRule="exact"/>
              <w:ind w:left="97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วิธีดำเนินการ</w:t>
            </w:r>
          </w:p>
        </w:tc>
        <w:tc>
          <w:tcPr>
            <w:tcW w:w="1419" w:type="dxa"/>
            <w:shd w:val="clear" w:color="auto" w:fill="671F34"/>
            <w:vAlign w:val="center"/>
          </w:tcPr>
          <w:p w14:paraId="596E5D51" w14:textId="77777777" w:rsidR="00BA4EDD" w:rsidRPr="00DE03D2" w:rsidRDefault="00BA4EDD" w:rsidP="00BA4EDD">
            <w:pPr>
              <w:pStyle w:val="TableParagraph"/>
              <w:spacing w:line="348" w:lineRule="exact"/>
              <w:ind w:left="182" w:right="18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5"/>
                <w:sz w:val="32"/>
                <w:szCs w:val="32"/>
                <w:cs/>
                <w:lang w:bidi="th-TH"/>
              </w:rPr>
              <w:t>ระยะเวลา</w:t>
            </w:r>
          </w:p>
        </w:tc>
        <w:tc>
          <w:tcPr>
            <w:tcW w:w="1276" w:type="dxa"/>
            <w:shd w:val="clear" w:color="auto" w:fill="671F34"/>
            <w:vAlign w:val="center"/>
          </w:tcPr>
          <w:p w14:paraId="79FEE009" w14:textId="77777777" w:rsidR="00BA4EDD" w:rsidRPr="00DE03D2" w:rsidRDefault="00BA4EDD" w:rsidP="00BA4EDD">
            <w:pPr>
              <w:pStyle w:val="TableParagraph"/>
              <w:spacing w:line="348" w:lineRule="exact"/>
              <w:ind w:left="50" w:right="5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65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BA4EDD" w:rsidRPr="00DE03D2" w14:paraId="4BA9C06C" w14:textId="77777777" w:rsidTr="00BA4EDD">
        <w:trPr>
          <w:trHeight w:val="362"/>
        </w:trPr>
        <w:tc>
          <w:tcPr>
            <w:tcW w:w="15031" w:type="dxa"/>
            <w:gridSpan w:val="8"/>
            <w:shd w:val="clear" w:color="auto" w:fill="47589F"/>
          </w:tcPr>
          <w:p w14:paraId="2698B6CE" w14:textId="77777777" w:rsidR="00BA4EDD" w:rsidRPr="00DE03D2" w:rsidRDefault="00BA4EDD" w:rsidP="00102C64">
            <w:pPr>
              <w:pStyle w:val="TableParagraph"/>
              <w:spacing w:line="342" w:lineRule="exact"/>
              <w:ind w:left="10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color w:val="FFFFFF"/>
                <w:w w:val="70"/>
                <w:sz w:val="32"/>
                <w:szCs w:val="32"/>
                <w:cs/>
                <w:lang w:bidi="th-TH"/>
              </w:rPr>
              <w:t>งานอำนวยการ</w:t>
            </w:r>
          </w:p>
        </w:tc>
      </w:tr>
      <w:tr w:rsidR="00BA4EDD" w:rsidRPr="00DE03D2" w14:paraId="3A5013CD" w14:textId="77777777" w:rsidTr="00BA4EDD">
        <w:trPr>
          <w:trHeight w:val="2271"/>
        </w:trPr>
        <w:tc>
          <w:tcPr>
            <w:tcW w:w="724" w:type="dxa"/>
          </w:tcPr>
          <w:p w14:paraId="4A47C2EE" w14:textId="77777777" w:rsidR="00BA4EDD" w:rsidRPr="00DE03D2" w:rsidRDefault="00BA4EDD" w:rsidP="001B35DD">
            <w:pPr>
              <w:pStyle w:val="TableParagraph"/>
              <w:spacing w:line="349" w:lineRule="exact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1</w:t>
            </w:r>
          </w:p>
        </w:tc>
        <w:tc>
          <w:tcPr>
            <w:tcW w:w="1686" w:type="dxa"/>
          </w:tcPr>
          <w:p w14:paraId="3E0DFA2E" w14:textId="77777777" w:rsidR="00BA4EDD" w:rsidRPr="00DE03D2" w:rsidRDefault="00BA4EDD" w:rsidP="0036031B">
            <w:pPr>
              <w:pStyle w:val="TableParagraph"/>
              <w:spacing w:line="336" w:lineRule="exact"/>
              <w:ind w:left="1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94388C2" w14:textId="77777777" w:rsidR="00BA4EDD" w:rsidRPr="00DE03D2" w:rsidRDefault="00BA4EDD" w:rsidP="0036031B">
            <w:pPr>
              <w:pStyle w:val="TableParagraph"/>
              <w:spacing w:before="7" w:line="225" w:lineRule="auto"/>
              <w:ind w:left="10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spacing w:val="-1"/>
                <w:w w:val="65"/>
                <w:sz w:val="32"/>
                <w:szCs w:val="32"/>
                <w:cs/>
                <w:lang w:bidi="th-TH"/>
              </w:rPr>
              <w:t>เลื่อนขั้น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-58"/>
                <w:w w:val="6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เงินเดือน</w:t>
            </w:r>
          </w:p>
        </w:tc>
        <w:tc>
          <w:tcPr>
            <w:tcW w:w="3261" w:type="dxa"/>
          </w:tcPr>
          <w:p w14:paraId="6EE25058" w14:textId="77777777" w:rsidR="00BA4EDD" w:rsidRPr="00DE03D2" w:rsidRDefault="00BA4EDD" w:rsidP="001B35DD">
            <w:pPr>
              <w:pStyle w:val="TableParagraph"/>
              <w:spacing w:line="348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cs/>
                <w:lang w:bidi="th-TH"/>
              </w:rPr>
              <w:t>ผู้บังคับบัญชาพิจารณาผลการ</w:t>
            </w:r>
          </w:p>
          <w:p w14:paraId="7B311FF3" w14:textId="77777777" w:rsidR="00BA4EDD" w:rsidRPr="00DE03D2" w:rsidRDefault="00BA4EDD" w:rsidP="001B35DD">
            <w:pPr>
              <w:pStyle w:val="TableParagraph"/>
              <w:spacing w:before="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ปฏิบัติราชการ</w:t>
            </w:r>
          </w:p>
          <w:p w14:paraId="26A3A158" w14:textId="77777777" w:rsidR="00BA4EDD" w:rsidRPr="00DE03D2" w:rsidRDefault="00BA4EDD" w:rsidP="001B35DD">
            <w:pPr>
              <w:pStyle w:val="TableParagraph"/>
              <w:spacing w:before="188" w:line="259" w:lineRule="auto"/>
              <w:ind w:right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spacing w:val="26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spacing w:val="-1"/>
                <w:w w:val="70"/>
                <w:sz w:val="32"/>
                <w:szCs w:val="32"/>
                <w:cs/>
                <w:lang w:bidi="th-TH"/>
              </w:rPr>
              <w:t>ผู้ใต้บังคับบัญชานำของขวัญหรือ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สิ่งของมาให้เพื่อจะได้ความดี</w:t>
            </w:r>
            <w:r w:rsidRPr="00DE03D2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ความชอบ</w:t>
            </w:r>
          </w:p>
        </w:tc>
        <w:tc>
          <w:tcPr>
            <w:tcW w:w="992" w:type="dxa"/>
            <w:shd w:val="clear" w:color="auto" w:fill="FF0000"/>
          </w:tcPr>
          <w:p w14:paraId="6E716E61" w14:textId="77777777" w:rsidR="00BA4EDD" w:rsidRPr="00DE03D2" w:rsidRDefault="00BA4EDD" w:rsidP="001B35DD">
            <w:pPr>
              <w:pStyle w:val="TableParagraph"/>
              <w:spacing w:line="349" w:lineRule="exact"/>
              <w:ind w:left="20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สูงมาก</w:t>
            </w:r>
          </w:p>
          <w:p w14:paraId="10A46F09" w14:textId="77777777" w:rsidR="00BA4EDD" w:rsidRPr="00DE03D2" w:rsidRDefault="00BA4EDD" w:rsidP="001B35DD">
            <w:pPr>
              <w:pStyle w:val="TableParagraph"/>
              <w:ind w:left="28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(15)</w:t>
            </w:r>
          </w:p>
        </w:tc>
        <w:tc>
          <w:tcPr>
            <w:tcW w:w="2554" w:type="dxa"/>
            <w:vMerge w:val="restart"/>
          </w:tcPr>
          <w:p w14:paraId="0F44600C" w14:textId="77777777" w:rsidR="00BA4EDD" w:rsidRPr="00DE03D2" w:rsidRDefault="00BA4EDD" w:rsidP="001B35DD">
            <w:pPr>
              <w:pStyle w:val="TableParagraph"/>
              <w:spacing w:line="349" w:lineRule="exact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๑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spacing w:val="19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กำกับดูแล</w:t>
            </w:r>
            <w:r w:rsidRPr="00DE03D2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การปฏิบัติงาน</w:t>
            </w:r>
          </w:p>
          <w:p w14:paraId="4D25738A" w14:textId="77777777" w:rsidR="00BA4EDD" w:rsidRPr="00DE03D2" w:rsidRDefault="00BA4EDD" w:rsidP="001B35DD">
            <w:pPr>
              <w:pStyle w:val="TableParagraph"/>
              <w:spacing w:before="1"/>
              <w:ind w:left="106" w:right="11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โดยมีการตรวจสอบตามสาย</w:t>
            </w:r>
            <w:r w:rsidRPr="00DE03D2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การบังคับบัญชาทุกขั้นตอน</w:t>
            </w:r>
            <w:r w:rsidRPr="00DE03D2">
              <w:rPr>
                <w:rFonts w:ascii="TH SarabunIT๙" w:hAnsi="TH SarabunIT๙" w:cs="TH SarabunIT๙"/>
                <w:spacing w:val="23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ไม่ให้เกิดช่องว่างในการ</w:t>
            </w:r>
            <w:r w:rsidRPr="00DE03D2">
              <w:rPr>
                <w:rFonts w:ascii="TH SarabunIT๙" w:hAnsi="TH SarabunIT๙" w:cs="TH SarabunIT๙"/>
                <w:spacing w:val="4"/>
                <w:w w:val="6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เรียกรับ</w:t>
            </w:r>
            <w:r w:rsidRPr="00DE03D2">
              <w:rPr>
                <w:rFonts w:ascii="TH SarabunIT๙" w:hAnsi="TH SarabunIT๙" w:cs="TH SarabunIT๙"/>
                <w:spacing w:val="-46"/>
                <w:w w:val="6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ผลประโยชน์</w:t>
            </w:r>
          </w:p>
          <w:p w14:paraId="6F6A01BC" w14:textId="77777777" w:rsidR="00BA4EDD" w:rsidRPr="00DE03D2" w:rsidRDefault="00BA4EDD" w:rsidP="00BA4EDD">
            <w:pPr>
              <w:pStyle w:val="TableParagraph"/>
              <w:ind w:left="106" w:right="185" w:firstLine="6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738FB01B" w14:textId="1EB1395A" w:rsidR="00BA4EDD" w:rsidRPr="00DE03D2" w:rsidRDefault="00BA4EDD" w:rsidP="00BA4EDD">
            <w:pPr>
              <w:pStyle w:val="TableParagraph"/>
              <w:ind w:left="106" w:right="185" w:firstLin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อบรม</w:t>
            </w:r>
            <w:r w:rsidRPr="00DE03D2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กำชับการปฏิบัติงาน</w:t>
            </w:r>
            <w:r w:rsidRPr="00DE03D2">
              <w:rPr>
                <w:rFonts w:ascii="TH SarabunIT๙" w:hAnsi="TH SarabunIT๙" w:cs="TH SarabunIT๙"/>
                <w:spacing w:val="-49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ของเจ้าหน้าที่อย่างสม่ำเสมอ</w:t>
            </w:r>
            <w:r w:rsidRPr="00DE03D2">
              <w:rPr>
                <w:rFonts w:ascii="TH SarabunIT๙" w:hAnsi="TH SarabunIT๙" w:cs="TH SarabunIT๙"/>
                <w:spacing w:val="1"/>
                <w:w w:val="75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เพื่อสร้างจิตสำนึกในการ</w:t>
            </w:r>
            <w:r w:rsidRPr="00DE03D2">
              <w:rPr>
                <w:rFonts w:ascii="TH SarabunIT๙" w:hAnsi="TH SarabunIT๙" w:cs="TH SarabunIT๙"/>
                <w:spacing w:val="1"/>
                <w:w w:val="8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ปฏิบัติงาน</w:t>
            </w:r>
          </w:p>
          <w:p w14:paraId="0FF1F85B" w14:textId="77777777" w:rsidR="0036031B" w:rsidRPr="00DE03D2" w:rsidRDefault="0036031B" w:rsidP="00BA4EDD">
            <w:pPr>
              <w:pStyle w:val="TableParagraph"/>
              <w:ind w:left="106" w:right="185" w:firstLine="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3E887" w14:textId="77777777" w:rsidR="00BA4EDD" w:rsidRPr="00DE03D2" w:rsidRDefault="00BA4EDD" w:rsidP="001B35DD">
            <w:pPr>
              <w:pStyle w:val="TableParagraph"/>
              <w:spacing w:before="1"/>
              <w:ind w:left="10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.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ดูแลทุกข์สุข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สอบถาม ปัญหา</w:t>
            </w:r>
            <w:r w:rsidRPr="00DE03D2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ความเป็นอยู่อย่าง</w:t>
            </w:r>
            <w:r w:rsidRPr="00DE03D2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ใกล้ชิด</w:t>
            </w:r>
          </w:p>
        </w:tc>
        <w:tc>
          <w:tcPr>
            <w:tcW w:w="3119" w:type="dxa"/>
            <w:vMerge w:val="restart"/>
          </w:tcPr>
          <w:p w14:paraId="15DC7277" w14:textId="77777777" w:rsidR="00BA4EDD" w:rsidRPr="00DE03D2" w:rsidRDefault="00BA4EDD" w:rsidP="001B35DD">
            <w:pPr>
              <w:pStyle w:val="TableParagraph"/>
              <w:spacing w:line="349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๑</w:t>
            </w:r>
            <w:r w:rsidRPr="00DE03D2">
              <w:rPr>
                <w:rFonts w:ascii="TH SarabunIT๙" w:hAnsi="TH SarabunIT๙" w:cs="TH SarabunIT๙"/>
                <w:w w:val="71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71"/>
                <w:sz w:val="32"/>
                <w:szCs w:val="32"/>
                <w:cs/>
                <w:lang w:bidi="th-TH"/>
              </w:rPr>
              <w:t>มีการอ</w:t>
            </w:r>
            <w:r w:rsidRPr="00DE03D2">
              <w:rPr>
                <w:rFonts w:ascii="TH SarabunIT๙" w:hAnsi="TH SarabunIT๙" w:cs="TH SarabunIT๙"/>
                <w:spacing w:val="-2"/>
                <w:w w:val="71"/>
                <w:sz w:val="32"/>
                <w:szCs w:val="32"/>
                <w:cs/>
                <w:lang w:bidi="th-TH"/>
              </w:rPr>
              <w:t>บ</w:t>
            </w:r>
            <w:r w:rsidRPr="00DE03D2">
              <w:rPr>
                <w:rFonts w:ascii="TH SarabunIT๙" w:hAnsi="TH SarabunIT๙" w:cs="TH SarabunIT๙"/>
                <w:w w:val="67"/>
                <w:sz w:val="32"/>
                <w:szCs w:val="32"/>
                <w:cs/>
                <w:lang w:bidi="th-TH"/>
              </w:rPr>
              <w:t>รม</w:t>
            </w:r>
            <w:r w:rsidRPr="00DE03D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ก</w:t>
            </w:r>
            <w:r w:rsidRPr="00DE03D2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  <w:cs/>
                <w:lang w:bidi="th-TH"/>
              </w:rPr>
              <w:t>ำ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ชับ</w:t>
            </w:r>
            <w:r w:rsidRPr="00DE03D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2"/>
                <w:sz w:val="32"/>
                <w:szCs w:val="32"/>
                <w:cs/>
                <w:lang w:bidi="th-TH"/>
              </w:rPr>
              <w:t>ก</w:t>
            </w:r>
            <w:r w:rsidRPr="00DE03D2">
              <w:rPr>
                <w:rFonts w:ascii="TH SarabunIT๙" w:hAnsi="TH SarabunIT๙" w:cs="TH SarabunIT๙"/>
                <w:spacing w:val="-1"/>
                <w:w w:val="72"/>
                <w:sz w:val="32"/>
                <w:szCs w:val="32"/>
                <w:cs/>
                <w:lang w:bidi="th-TH"/>
              </w:rPr>
              <w:t>า</w:t>
            </w:r>
            <w:r w:rsidRPr="00DE03D2">
              <w:rPr>
                <w:rFonts w:ascii="TH SarabunIT๙" w:hAnsi="TH SarabunIT๙" w:cs="TH SarabunIT๙"/>
                <w:w w:val="66"/>
                <w:sz w:val="32"/>
                <w:szCs w:val="32"/>
                <w:cs/>
                <w:lang w:bidi="th-TH"/>
              </w:rPr>
              <w:t>ร</w:t>
            </w:r>
            <w:r w:rsidRPr="00DE03D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3"/>
                <w:sz w:val="32"/>
                <w:szCs w:val="32"/>
                <w:cs/>
                <w:lang w:bidi="th-TH"/>
              </w:rPr>
              <w:t>ปฏิ</w:t>
            </w:r>
            <w:r w:rsidRPr="00DE03D2">
              <w:rPr>
                <w:rFonts w:ascii="TH SarabunIT๙" w:hAnsi="TH SarabunIT๙" w:cs="TH SarabunIT๙"/>
                <w:spacing w:val="-2"/>
                <w:w w:val="73"/>
                <w:sz w:val="32"/>
                <w:szCs w:val="32"/>
                <w:cs/>
                <w:lang w:bidi="th-TH"/>
              </w:rPr>
              <w:t>บ</w:t>
            </w:r>
            <w:r w:rsidRPr="00DE03D2">
              <w:rPr>
                <w:rFonts w:ascii="TH SarabunIT๙" w:hAnsi="TH SarabunIT๙" w:cs="TH SarabunIT๙"/>
                <w:w w:val="69"/>
                <w:sz w:val="32"/>
                <w:szCs w:val="32"/>
                <w:cs/>
                <w:lang w:bidi="th-TH"/>
              </w:rPr>
              <w:t>ัติ</w:t>
            </w:r>
          </w:p>
          <w:p w14:paraId="451FF687" w14:textId="4CF53DBE" w:rsidR="00BA4EDD" w:rsidRPr="00DE03D2" w:rsidRDefault="00BA4EDD" w:rsidP="001B35DD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หน้าที่เป็นประจำ</w:t>
            </w:r>
          </w:p>
          <w:p w14:paraId="774E85AD" w14:textId="77777777" w:rsidR="0036031B" w:rsidRPr="00DE03D2" w:rsidRDefault="0036031B" w:rsidP="001B35DD">
            <w:pPr>
              <w:pStyle w:val="TableParagraph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174D4" w14:textId="1A6B2E05" w:rsidR="00BA4EDD" w:rsidRPr="00DE03D2" w:rsidRDefault="00BA4EDD" w:rsidP="001B35DD">
            <w:pPr>
              <w:pStyle w:val="TableParagraph"/>
              <w:spacing w:before="112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๒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ตรวจสอบเอกสารที่เกี่ยวข้องกับ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การปฏิบัติงาน</w:t>
            </w:r>
            <w:r w:rsidRPr="00DE03D2">
              <w:rPr>
                <w:rFonts w:ascii="TH SarabunIT๙" w:hAnsi="TH SarabunIT๙" w:cs="TH SarabunIT๙"/>
                <w:spacing w:val="1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อย่างสม่ำเสมอ</w:t>
            </w:r>
          </w:p>
          <w:p w14:paraId="1CD12626" w14:textId="77777777" w:rsidR="0036031B" w:rsidRPr="00DE03D2" w:rsidRDefault="0036031B" w:rsidP="001B35DD">
            <w:pPr>
              <w:pStyle w:val="TableParagraph"/>
              <w:spacing w:before="112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2BD669" w14:textId="77777777" w:rsidR="00BA4EDD" w:rsidRPr="00DE03D2" w:rsidRDefault="00BA4EDD" w:rsidP="001B35DD">
            <w:pPr>
              <w:pStyle w:val="TableParagraph"/>
              <w:spacing w:before="112"/>
              <w:ind w:left="105" w:right="199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๓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spacing w:val="12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ตรวจสอบความเป็นอยู่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สอบถาม</w:t>
            </w:r>
            <w:r w:rsidRPr="00DE03D2">
              <w:rPr>
                <w:rFonts w:ascii="TH SarabunIT๙" w:hAnsi="TH SarabunIT๙" w:cs="TH SarabunIT๙"/>
                <w:spacing w:val="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พูดคุย</w:t>
            </w:r>
            <w:r w:rsidRPr="00DE03D2">
              <w:rPr>
                <w:rFonts w:ascii="TH SarabunIT๙" w:hAnsi="TH SarabunIT๙" w:cs="TH SarabunIT๙"/>
                <w:spacing w:val="8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เพื่อให้ได้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รับทราบปัญหาต่าง</w:t>
            </w:r>
            <w:r w:rsidRPr="00DE03D2">
              <w:rPr>
                <w:rFonts w:ascii="TH SarabunIT๙" w:hAnsi="TH SarabunIT๙" w:cs="TH SarabunIT๙"/>
                <w:spacing w:val="1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ๆ</w:t>
            </w:r>
            <w:r w:rsidRPr="00DE03D2">
              <w:rPr>
                <w:rFonts w:ascii="TH SarabunIT๙" w:hAnsi="TH SarabunIT๙" w:cs="TH SarabunIT๙"/>
                <w:spacing w:val="15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ของ</w:t>
            </w:r>
            <w:r w:rsidRPr="00DE03D2">
              <w:rPr>
                <w:rFonts w:ascii="TH SarabunIT๙" w:hAnsi="TH SarabunIT๙" w:cs="TH SarabunIT๙"/>
                <w:spacing w:val="1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DE03D2">
              <w:rPr>
                <w:rFonts w:ascii="TH SarabunIT๙" w:hAnsi="TH SarabunIT๙" w:cs="TH SarabunIT๙"/>
                <w:spacing w:val="14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เพื่อสามารถให้</w:t>
            </w:r>
            <w:r w:rsidRPr="00DE03D2">
              <w:rPr>
                <w:rFonts w:ascii="TH SarabunIT๙" w:hAnsi="TH SarabunIT๙" w:cs="TH SarabunIT๙"/>
                <w:spacing w:val="13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คำ</w:t>
            </w:r>
            <w:r w:rsidRPr="00DE03D2">
              <w:rPr>
                <w:rFonts w:ascii="TH SarabunIT๙" w:hAnsi="TH SarabunIT๙" w:cs="TH SarabunIT๙"/>
                <w:spacing w:val="-57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ได้อย่างถูกต้อง</w:t>
            </w:r>
          </w:p>
        </w:tc>
        <w:tc>
          <w:tcPr>
            <w:tcW w:w="1419" w:type="dxa"/>
          </w:tcPr>
          <w:p w14:paraId="54CD5B7A" w14:textId="77777777" w:rsidR="00BA4EDD" w:rsidRPr="00DE03D2" w:rsidRDefault="00BA4EDD" w:rsidP="001B35DD">
            <w:pPr>
              <w:pStyle w:val="TableParagraph"/>
              <w:spacing w:line="349" w:lineRule="exact"/>
              <w:ind w:left="182" w:right="1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ทุกเดือน</w:t>
            </w:r>
          </w:p>
        </w:tc>
        <w:tc>
          <w:tcPr>
            <w:tcW w:w="1276" w:type="dxa"/>
          </w:tcPr>
          <w:p w14:paraId="653B2F49" w14:textId="77777777" w:rsidR="00BA4EDD" w:rsidRPr="00DE03D2" w:rsidRDefault="00BA4EDD" w:rsidP="001B35DD">
            <w:pPr>
              <w:pStyle w:val="TableParagraph"/>
              <w:spacing w:before="1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A91E6CD" w14:textId="77777777" w:rsidR="00BA4EDD" w:rsidRPr="00DE03D2" w:rsidRDefault="00BA4EDD" w:rsidP="001B35DD">
            <w:pPr>
              <w:pStyle w:val="TableParagraph"/>
              <w:ind w:left="49" w:right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สว</w:t>
            </w:r>
            <w:proofErr w:type="spellEnd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อก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ฯ</w:t>
            </w:r>
          </w:p>
        </w:tc>
      </w:tr>
      <w:tr w:rsidR="00BA4EDD" w:rsidRPr="00DE03D2" w14:paraId="338B7B24" w14:textId="77777777" w:rsidTr="00BA4EDD">
        <w:trPr>
          <w:trHeight w:val="1401"/>
        </w:trPr>
        <w:tc>
          <w:tcPr>
            <w:tcW w:w="724" w:type="dxa"/>
            <w:vMerge w:val="restart"/>
          </w:tcPr>
          <w:p w14:paraId="2D146455" w14:textId="77777777" w:rsidR="00BA4EDD" w:rsidRPr="00DE03D2" w:rsidRDefault="00BA4EDD" w:rsidP="001B35DD">
            <w:pPr>
              <w:pStyle w:val="TableParagraph"/>
              <w:spacing w:line="349" w:lineRule="exact"/>
              <w:ind w:left="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2</w:t>
            </w:r>
          </w:p>
        </w:tc>
        <w:tc>
          <w:tcPr>
            <w:tcW w:w="1686" w:type="dxa"/>
            <w:vMerge w:val="restart"/>
          </w:tcPr>
          <w:p w14:paraId="4E240B4D" w14:textId="0BFEE71F" w:rsidR="00BA4EDD" w:rsidRPr="00DE03D2" w:rsidRDefault="00BA4EDD" w:rsidP="0036031B">
            <w:pPr>
              <w:pStyle w:val="TableParagraph"/>
              <w:spacing w:line="336" w:lineRule="exact"/>
              <w:ind w:left="10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  <w:cs/>
                <w:lang w:bidi="th-TH"/>
              </w:rPr>
              <w:t>การจัดการเรื่อง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ร้องเรียน</w:t>
            </w:r>
          </w:p>
        </w:tc>
        <w:tc>
          <w:tcPr>
            <w:tcW w:w="3261" w:type="dxa"/>
          </w:tcPr>
          <w:p w14:paraId="57D26164" w14:textId="77777777" w:rsidR="00BA4EDD" w:rsidRPr="00DE03D2" w:rsidRDefault="00BA4EDD" w:rsidP="001B35DD">
            <w:pPr>
              <w:pStyle w:val="TableParagraph"/>
              <w:spacing w:line="348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spacing w:val="-1"/>
                <w:w w:val="70"/>
                <w:sz w:val="32"/>
                <w:szCs w:val="32"/>
                <w:cs/>
                <w:lang w:bidi="th-TH"/>
              </w:rPr>
              <w:t>เสนอเรื่องตรวจสอบข้อเท็จจริง</w:t>
            </w:r>
          </w:p>
          <w:p w14:paraId="3CEF10B2" w14:textId="77777777" w:rsidR="00BA4EDD" w:rsidRPr="00DE03D2" w:rsidRDefault="00BA4EDD" w:rsidP="001B35DD">
            <w:pPr>
              <w:pStyle w:val="TableParagraph"/>
              <w:spacing w:before="1"/>
              <w:ind w:right="366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มีการเรียกรับสินบนจากผู้ถูกร้องเรียน</w:t>
            </w:r>
            <w:r w:rsidRPr="00DE03D2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โดยให้เรื่องเงียบไป</w:t>
            </w:r>
          </w:p>
        </w:tc>
        <w:tc>
          <w:tcPr>
            <w:tcW w:w="992" w:type="dxa"/>
            <w:shd w:val="clear" w:color="auto" w:fill="EC7C30"/>
          </w:tcPr>
          <w:p w14:paraId="3A604E90" w14:textId="77777777" w:rsidR="00BA4EDD" w:rsidRPr="00DE03D2" w:rsidRDefault="00BA4EDD" w:rsidP="001B35DD">
            <w:pPr>
              <w:pStyle w:val="TableParagraph"/>
              <w:spacing w:line="304" w:lineRule="exact"/>
              <w:ind w:left="33" w:right="2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สูง</w:t>
            </w:r>
          </w:p>
          <w:p w14:paraId="1BB2B23F" w14:textId="77777777" w:rsidR="00BA4EDD" w:rsidRPr="00DE03D2" w:rsidRDefault="00BA4EDD" w:rsidP="001B35DD">
            <w:pPr>
              <w:pStyle w:val="TableParagraph"/>
              <w:spacing w:line="362" w:lineRule="exact"/>
              <w:ind w:left="34"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(12)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316CDCC0" w14:textId="77777777" w:rsidR="00BA4EDD" w:rsidRPr="00DE03D2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385D7EA1" w14:textId="77777777" w:rsidR="00BA4EDD" w:rsidRPr="00DE03D2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</w:tcPr>
          <w:p w14:paraId="75CFA7E6" w14:textId="77777777" w:rsidR="00BA4EDD" w:rsidRPr="00DE03D2" w:rsidRDefault="00BA4EDD" w:rsidP="001B35DD">
            <w:pPr>
              <w:pStyle w:val="TableParagraph"/>
              <w:spacing w:line="349" w:lineRule="exact"/>
              <w:ind w:left="182" w:right="1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ทุก</w:t>
            </w:r>
          </w:p>
          <w:p w14:paraId="3A691259" w14:textId="77777777" w:rsidR="00BA4EDD" w:rsidRPr="00DE03D2" w:rsidRDefault="00BA4EDD" w:rsidP="001B35DD">
            <w:pPr>
              <w:pStyle w:val="TableParagraph"/>
              <w:ind w:left="182" w:right="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276" w:type="dxa"/>
          </w:tcPr>
          <w:p w14:paraId="6BF1BA78" w14:textId="77777777" w:rsidR="00BA4EDD" w:rsidRPr="00DE03D2" w:rsidRDefault="00BA4EDD" w:rsidP="001B35DD">
            <w:pPr>
              <w:pStyle w:val="TableParagraph"/>
              <w:spacing w:line="349" w:lineRule="exact"/>
              <w:ind w:left="49" w:right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สว</w:t>
            </w:r>
            <w:proofErr w:type="spellEnd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อก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ฯ</w:t>
            </w:r>
          </w:p>
        </w:tc>
      </w:tr>
      <w:tr w:rsidR="00BA4EDD" w:rsidRPr="00DE03D2" w14:paraId="4B3637E4" w14:textId="77777777" w:rsidTr="00BA4EDD">
        <w:trPr>
          <w:trHeight w:val="1511"/>
        </w:trPr>
        <w:tc>
          <w:tcPr>
            <w:tcW w:w="724" w:type="dxa"/>
            <w:vMerge/>
            <w:tcBorders>
              <w:top w:val="nil"/>
            </w:tcBorders>
          </w:tcPr>
          <w:p w14:paraId="08FFDD23" w14:textId="77777777" w:rsidR="00BA4EDD" w:rsidRPr="00DE03D2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AD33F03" w14:textId="77777777" w:rsidR="00BA4EDD" w:rsidRPr="00DE03D2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52531E0" w14:textId="77777777" w:rsidR="00BA4EDD" w:rsidRPr="00DE03D2" w:rsidRDefault="00BA4EDD" w:rsidP="001B35DD">
            <w:pPr>
              <w:pStyle w:val="TableParagraph"/>
              <w:spacing w:line="294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หากพบว่ามีความผิดจริง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6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ตามที่ร้องเรียน</w:t>
            </w:r>
          </w:p>
          <w:p w14:paraId="2EF74BC6" w14:textId="77777777" w:rsidR="00BA4EDD" w:rsidRPr="00DE03D2" w:rsidRDefault="00BA4EDD" w:rsidP="001B35DD">
            <w:pPr>
              <w:pStyle w:val="TableParagraph"/>
              <w:spacing w:line="327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จึงดำเนินการ</w:t>
            </w:r>
            <w:r w:rsidRPr="00DE03D2">
              <w:rPr>
                <w:rFonts w:ascii="TH SarabunIT๙" w:eastAsia="Tahoma" w:hAnsi="TH SarabunIT๙" w:cs="TH SarabunIT๙"/>
                <w:b/>
                <w:bCs/>
                <w:spacing w:val="40"/>
                <w:w w:val="6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eastAsia="Tahoma" w:hAnsi="TH SarabunIT๙" w:cs="TH SarabunIT๙"/>
                <w:b/>
                <w:bCs/>
                <w:w w:val="60"/>
                <w:sz w:val="32"/>
                <w:szCs w:val="32"/>
                <w:cs/>
                <w:lang w:bidi="th-TH"/>
              </w:rPr>
              <w:t>ลงโทษตามระเบียบ</w:t>
            </w:r>
          </w:p>
          <w:p w14:paraId="6022A5E6" w14:textId="77777777" w:rsidR="00BA4EDD" w:rsidRPr="00DE03D2" w:rsidRDefault="00BA4EDD" w:rsidP="001B35D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DE03D2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เรียกรับผลประโยชน์เพื่อพิจารณา</w:t>
            </w:r>
            <w:r w:rsidRPr="00DE03D2">
              <w:rPr>
                <w:rFonts w:ascii="TH SarabunIT๙" w:hAnsi="TH SarabunIT๙" w:cs="TH SarabunIT๙"/>
                <w:spacing w:val="-50"/>
                <w:w w:val="70"/>
                <w:sz w:val="32"/>
                <w:szCs w:val="32"/>
              </w:rPr>
              <w:t xml:space="preserve"> 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ช่วยเหลือผู้ถูกร้องเรียน</w:t>
            </w:r>
          </w:p>
        </w:tc>
        <w:tc>
          <w:tcPr>
            <w:tcW w:w="992" w:type="dxa"/>
            <w:shd w:val="clear" w:color="auto" w:fill="EC7C30"/>
          </w:tcPr>
          <w:p w14:paraId="2C434086" w14:textId="77777777" w:rsidR="00BA4EDD" w:rsidRPr="00DE03D2" w:rsidRDefault="00BA4EDD" w:rsidP="001B35DD">
            <w:pPr>
              <w:pStyle w:val="TableParagraph"/>
              <w:spacing w:line="304" w:lineRule="exact"/>
              <w:ind w:left="33" w:right="2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DE03D2">
              <w:rPr>
                <w:rFonts w:ascii="TH SarabunIT๙" w:eastAsia="Tahoma" w:hAnsi="TH SarabunIT๙" w:cs="TH SarabunIT๙"/>
                <w:b/>
                <w:bCs/>
                <w:w w:val="70"/>
                <w:sz w:val="32"/>
                <w:szCs w:val="32"/>
                <w:cs/>
                <w:lang w:bidi="th-TH"/>
              </w:rPr>
              <w:t>สูง</w:t>
            </w:r>
          </w:p>
          <w:p w14:paraId="2B0F1199" w14:textId="77777777" w:rsidR="00BA4EDD" w:rsidRPr="00DE03D2" w:rsidRDefault="00BA4EDD" w:rsidP="001B35DD">
            <w:pPr>
              <w:pStyle w:val="TableParagraph"/>
              <w:spacing w:line="362" w:lineRule="exact"/>
              <w:ind w:left="34"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๙</w:t>
            </w:r>
            <w:r w:rsidRPr="00DE03D2">
              <w:rPr>
                <w:rFonts w:ascii="TH SarabunIT๙" w:hAnsi="TH SarabunIT๙" w:cs="TH SarabunIT๙"/>
                <w:w w:val="75"/>
                <w:sz w:val="32"/>
                <w:szCs w:val="32"/>
              </w:rPr>
              <w:t>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7C22E7E8" w14:textId="77777777" w:rsidR="00BA4EDD" w:rsidRPr="00DE03D2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62279A80" w14:textId="77777777" w:rsidR="00BA4EDD" w:rsidRPr="00DE03D2" w:rsidRDefault="00BA4EDD" w:rsidP="001B35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</w:tcPr>
          <w:p w14:paraId="245F1E02" w14:textId="77777777" w:rsidR="00BA4EDD" w:rsidRPr="00DE03D2" w:rsidRDefault="00BA4EDD" w:rsidP="001B35DD">
            <w:pPr>
              <w:pStyle w:val="TableParagraph"/>
              <w:spacing w:line="349" w:lineRule="exact"/>
              <w:ind w:left="182" w:right="18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ทุก</w:t>
            </w:r>
          </w:p>
          <w:p w14:paraId="700EEFB7" w14:textId="77777777" w:rsidR="00BA4EDD" w:rsidRPr="00DE03D2" w:rsidRDefault="00BA4EDD" w:rsidP="001B35DD">
            <w:pPr>
              <w:pStyle w:val="TableParagraph"/>
              <w:ind w:left="182" w:right="18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สัปดาห์</w:t>
            </w:r>
          </w:p>
        </w:tc>
        <w:tc>
          <w:tcPr>
            <w:tcW w:w="1276" w:type="dxa"/>
          </w:tcPr>
          <w:p w14:paraId="080F3A24" w14:textId="77777777" w:rsidR="00BA4EDD" w:rsidRPr="00DE03D2" w:rsidRDefault="00BA4EDD" w:rsidP="001B35DD">
            <w:pPr>
              <w:pStyle w:val="TableParagraph"/>
              <w:spacing w:line="349" w:lineRule="exact"/>
              <w:ind w:left="49" w:right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สว</w:t>
            </w:r>
            <w:proofErr w:type="spellEnd"/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อก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DE03D2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ฯ</w:t>
            </w:r>
          </w:p>
        </w:tc>
      </w:tr>
    </w:tbl>
    <w:p w14:paraId="6FA4A0A7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E35D6EB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4B1E2CC9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155FB9D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31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3364"/>
        <w:gridCol w:w="889"/>
        <w:gridCol w:w="2554"/>
        <w:gridCol w:w="3119"/>
        <w:gridCol w:w="1419"/>
        <w:gridCol w:w="1276"/>
      </w:tblGrid>
      <w:tr w:rsidR="00F84F9D" w:rsidRPr="00F84F9D" w14:paraId="2315BDC7" w14:textId="77777777" w:rsidTr="00F84F9D">
        <w:trPr>
          <w:trHeight w:val="631"/>
        </w:trPr>
        <w:tc>
          <w:tcPr>
            <w:tcW w:w="709" w:type="dxa"/>
            <w:shd w:val="clear" w:color="auto" w:fill="671F34"/>
            <w:vAlign w:val="center"/>
          </w:tcPr>
          <w:p w14:paraId="6C93EFE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701" w:type="dxa"/>
            <w:shd w:val="clear" w:color="auto" w:fill="671F34"/>
            <w:vAlign w:val="center"/>
          </w:tcPr>
          <w:p w14:paraId="0267514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3364" w:type="dxa"/>
            <w:shd w:val="clear" w:color="auto" w:fill="671F34"/>
            <w:vAlign w:val="center"/>
          </w:tcPr>
          <w:p w14:paraId="50A5DB0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89" w:type="dxa"/>
            <w:shd w:val="clear" w:color="auto" w:fill="671F34"/>
            <w:vAlign w:val="center"/>
          </w:tcPr>
          <w:p w14:paraId="05D1356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45FB6DD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554" w:type="dxa"/>
            <w:shd w:val="clear" w:color="auto" w:fill="671F34"/>
            <w:vAlign w:val="center"/>
          </w:tcPr>
          <w:p w14:paraId="59B0AEE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 ควบคุม</w:t>
            </w:r>
          </w:p>
          <w:p w14:paraId="6A320AA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ความเสี่ยงการ รับสินบน</w:t>
            </w:r>
          </w:p>
        </w:tc>
        <w:tc>
          <w:tcPr>
            <w:tcW w:w="3119" w:type="dxa"/>
            <w:shd w:val="clear" w:color="auto" w:fill="671F34"/>
            <w:vAlign w:val="center"/>
          </w:tcPr>
          <w:p w14:paraId="1CCEF6B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419" w:type="dxa"/>
            <w:shd w:val="clear" w:color="auto" w:fill="671F34"/>
            <w:vAlign w:val="center"/>
          </w:tcPr>
          <w:p w14:paraId="4ADAB83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671F34"/>
            <w:vAlign w:val="center"/>
          </w:tcPr>
          <w:p w14:paraId="43DA26F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F84F9D" w14:paraId="6A478FEF" w14:textId="77777777" w:rsidTr="0036031B">
        <w:trPr>
          <w:trHeight w:val="287"/>
        </w:trPr>
        <w:tc>
          <w:tcPr>
            <w:tcW w:w="15031" w:type="dxa"/>
            <w:gridSpan w:val="8"/>
            <w:shd w:val="clear" w:color="auto" w:fill="47589F"/>
          </w:tcPr>
          <w:p w14:paraId="141E524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งานอำนวยการ</w:t>
            </w:r>
          </w:p>
        </w:tc>
      </w:tr>
      <w:tr w:rsidR="00F84F9D" w:rsidRPr="00F84F9D" w14:paraId="4F978E0E" w14:textId="77777777" w:rsidTr="0036031B">
        <w:trPr>
          <w:trHeight w:val="476"/>
        </w:trPr>
        <w:tc>
          <w:tcPr>
            <w:tcW w:w="709" w:type="dxa"/>
            <w:vMerge w:val="restart"/>
          </w:tcPr>
          <w:p w14:paraId="5669C6B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32F98D8F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03D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การเบิกจ่ายเงิน</w:t>
            </w:r>
          </w:p>
          <w:p w14:paraId="2AB8856F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E03D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งบประมาณและ เงินนอก</w:t>
            </w:r>
            <w:r w:rsidRPr="00DE03D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E03D2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3364" w:type="dxa"/>
            <w:vMerge w:val="restart"/>
          </w:tcPr>
          <w:p w14:paraId="03E3CF0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 จ่ายเงิน</w:t>
            </w:r>
          </w:p>
          <w:p w14:paraId="558A72B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งบประมาณและเงิน นอกงบประมาณ ตามวงรอบ การเบิกจ่าย</w:t>
            </w:r>
          </w:p>
          <w:p w14:paraId="3B5EFC1E" w14:textId="6085495E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889" w:type="dxa"/>
            <w:vMerge w:val="restart"/>
            <w:shd w:val="clear" w:color="auto" w:fill="EC7C30"/>
          </w:tcPr>
          <w:p w14:paraId="45FAE27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สูง</w:t>
            </w:r>
          </w:p>
          <w:p w14:paraId="44CFBC3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๙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2554" w:type="dxa"/>
            <w:vMerge w:val="restart"/>
          </w:tcPr>
          <w:p w14:paraId="7074458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</w:t>
            </w:r>
          </w:p>
          <w:p w14:paraId="379CF53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โดยมีการตรวจสอบตามสาย การบังคับบัญชาทุกขั้นตอน เพื่อ ไม่ให้เกิดช่องว่างในการ เรียกรับ ผลประโยชน์</w:t>
            </w:r>
          </w:p>
          <w:p w14:paraId="1B77DB1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601C6C8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ของเจ้าหน้าที่อย่างสม่ำเสมอ เพื่อสร้างจิตสำนึกในการ ปฏิบัติงาน</w:t>
            </w:r>
          </w:p>
          <w:p w14:paraId="3D7C3DD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625DA09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3119" w:type="dxa"/>
            <w:vMerge w:val="restart"/>
          </w:tcPr>
          <w:p w14:paraId="3CE7D81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 ปฏิบัติ</w:t>
            </w:r>
          </w:p>
          <w:p w14:paraId="0F30DC6F" w14:textId="77777777" w:rsidR="0036031B" w:rsidRPr="00DE03D2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559CC83" w14:textId="50D1798C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หน้าที่เป็นประจำ</w:t>
            </w:r>
          </w:p>
          <w:p w14:paraId="0107957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ตรวจสอบเอกสารที่เกี่ยวข้องกับ การปฏิบัติงาน อย่างสม่ำเสมอ</w:t>
            </w:r>
          </w:p>
          <w:p w14:paraId="1AFE6BF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ตรวจสอบความเป็นอยู่ สอบถาม พูดคุย เพื่อให้ได้ รับทราบปัญหาต่าง ๆ ของ ผู้บังคับบัญชา เพื่อสามารถให้ คำ ได้อย่างถูกต้อง</w:t>
            </w:r>
          </w:p>
        </w:tc>
        <w:tc>
          <w:tcPr>
            <w:tcW w:w="1419" w:type="dxa"/>
          </w:tcPr>
          <w:p w14:paraId="2D81E71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76" w:type="dxa"/>
          </w:tcPr>
          <w:p w14:paraId="6B8B06F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73772E62" w14:textId="77777777" w:rsidTr="0036031B">
        <w:trPr>
          <w:trHeight w:val="989"/>
        </w:trPr>
        <w:tc>
          <w:tcPr>
            <w:tcW w:w="709" w:type="dxa"/>
            <w:vMerge/>
            <w:tcBorders>
              <w:top w:val="nil"/>
            </w:tcBorders>
          </w:tcPr>
          <w:p w14:paraId="0431A09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EEB14E6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 w14:paraId="1B8DBD6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shd w:val="clear" w:color="auto" w:fill="EC7C30"/>
          </w:tcPr>
          <w:p w14:paraId="27A8106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75892BA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A5CC4B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3F4787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</w:tcPr>
          <w:p w14:paraId="14BEB6C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4E69278A" w14:textId="77777777" w:rsidTr="00F84F9D">
        <w:trPr>
          <w:trHeight w:val="1581"/>
        </w:trPr>
        <w:tc>
          <w:tcPr>
            <w:tcW w:w="709" w:type="dxa"/>
          </w:tcPr>
          <w:p w14:paraId="3E3B5EF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B7CD48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</w:t>
            </w:r>
          </w:p>
          <w:p w14:paraId="544AED91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การรับ การ แจกจ่าย พัสดุ</w:t>
            </w:r>
          </w:p>
        </w:tc>
        <w:tc>
          <w:tcPr>
            <w:tcW w:w="3364" w:type="dxa"/>
          </w:tcPr>
          <w:p w14:paraId="5988A62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นำพัสดุมาแจกจ่ายแต่ละฝ่าย ในสังกัด ตามความต้องการ</w:t>
            </w:r>
          </w:p>
          <w:p w14:paraId="6A5BBF4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แจกจ่ายให้ไม่เท่าเทียมกัน โดยของที่จะ</w:t>
            </w:r>
          </w:p>
          <w:p w14:paraId="5CC6B43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จ่ายให้ผู้มาขอเบิก ถ้าต้องการมากจะเรียก รับผลประโยชน์ในการอำนวยความสะดวก</w:t>
            </w:r>
          </w:p>
        </w:tc>
        <w:tc>
          <w:tcPr>
            <w:tcW w:w="889" w:type="dxa"/>
            <w:shd w:val="clear" w:color="auto" w:fill="EC7C30"/>
          </w:tcPr>
          <w:p w14:paraId="4DFD0B4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สูง</w:t>
            </w:r>
          </w:p>
          <w:p w14:paraId="7FA7A14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๙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5CE3EB6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2EC9AB0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14:paraId="09B1F2C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  <w:vMerge w:val="restart"/>
          </w:tcPr>
          <w:p w14:paraId="0ABB4C4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7C9A5D1C" w14:textId="77777777" w:rsidTr="0036031B">
        <w:trPr>
          <w:trHeight w:val="1016"/>
        </w:trPr>
        <w:tc>
          <w:tcPr>
            <w:tcW w:w="709" w:type="dxa"/>
            <w:vMerge w:val="restart"/>
          </w:tcPr>
          <w:p w14:paraId="331EAF6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</w:tcPr>
          <w:p w14:paraId="3B3AD256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</w:t>
            </w:r>
          </w:p>
          <w:p w14:paraId="5AA40CA0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3364" w:type="dxa"/>
          </w:tcPr>
          <w:p w14:paraId="628538B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จัดทำและประกาศการจัดซื้อจัดจ้าง</w:t>
            </w:r>
          </w:p>
          <w:p w14:paraId="2BDE394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 ผู้ประกอบการเพื่อแลกรับสินบน</w:t>
            </w:r>
          </w:p>
        </w:tc>
        <w:tc>
          <w:tcPr>
            <w:tcW w:w="889" w:type="dxa"/>
            <w:shd w:val="clear" w:color="auto" w:fill="FF0000"/>
          </w:tcPr>
          <w:p w14:paraId="0747F60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6EB5CB2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4F3F468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498154B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019C397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545DA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4F9D" w:rsidRPr="00F84F9D" w14:paraId="148108B9" w14:textId="77777777" w:rsidTr="0036031B">
        <w:trPr>
          <w:trHeight w:val="1403"/>
        </w:trPr>
        <w:tc>
          <w:tcPr>
            <w:tcW w:w="709" w:type="dxa"/>
            <w:vMerge/>
            <w:tcBorders>
              <w:top w:val="nil"/>
            </w:tcBorders>
          </w:tcPr>
          <w:p w14:paraId="48F2E75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9A2E614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64" w:type="dxa"/>
          </w:tcPr>
          <w:p w14:paraId="69615A7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จัดทำรายละเอียดคุณลักษณะเฉพาะงาน</w:t>
            </w:r>
          </w:p>
          <w:p w14:paraId="56D77E5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มีการกำหนดคุณลักษณะเฉพาะเพื่อเอื้อ ประโยชน์แก่ผู้ประกอบการเพื่อแลกรับ</w:t>
            </w:r>
          </w:p>
          <w:p w14:paraId="2416888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สินบน</w:t>
            </w:r>
          </w:p>
        </w:tc>
        <w:tc>
          <w:tcPr>
            <w:tcW w:w="889" w:type="dxa"/>
            <w:shd w:val="clear" w:color="auto" w:fill="EC7C30"/>
          </w:tcPr>
          <w:p w14:paraId="0F8164D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  <w:p w14:paraId="72072B6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(12)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14:paraId="181811D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6E702FD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0E8AF7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</w:tcPr>
          <w:p w14:paraId="59A11A7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4234712A" w14:textId="77777777" w:rsidTr="00F84F9D">
        <w:trPr>
          <w:trHeight w:val="948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35384B3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4BAB5F8A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</w:tcPr>
          <w:p w14:paraId="087D1F0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บริหารสัญญาและการตรวจรับงาน</w:t>
            </w:r>
          </w:p>
          <w:p w14:paraId="431D217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ตรวจรายงานเท็จ เอื้อผู้ประกอบการเพื่อ แลกกับสินบนผู้ประกอบการ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0000"/>
          </w:tcPr>
          <w:p w14:paraId="4F99DA1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C4FF0C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554" w:type="dxa"/>
            <w:vMerge/>
            <w:tcBorders>
              <w:top w:val="nil"/>
              <w:bottom w:val="single" w:sz="4" w:space="0" w:color="auto"/>
            </w:tcBorders>
          </w:tcPr>
          <w:p w14:paraId="01D5E9E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bottom w:val="single" w:sz="4" w:space="0" w:color="auto"/>
            </w:tcBorders>
          </w:tcPr>
          <w:p w14:paraId="067A047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20993F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7E093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18B185F3" w14:textId="77777777" w:rsidTr="00F84F9D">
        <w:trPr>
          <w:trHeight w:val="1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2D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AD2" w14:textId="7D0F149A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กระบวนการการขออนุญาตต่อ อายุใบสำคัญ ประจำตัวคนต่าง</w:t>
            </w:r>
          </w:p>
          <w:p w14:paraId="421DC7E1" w14:textId="77777777" w:rsidR="00F84F9D" w:rsidRPr="00DE03D2" w:rsidRDefault="00F84F9D" w:rsidP="0036031B">
            <w:pPr>
              <w:pStyle w:val="a4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ด้าวฯ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86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บุคคลต่างด้าวนำสมุดประจำตัวคน</w:t>
            </w:r>
          </w:p>
          <w:p w14:paraId="44A6170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ต่างด้าวมาขอติดต่ออายุใบอนุญาต</w:t>
            </w:r>
          </w:p>
          <w:p w14:paraId="32CD5BC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มีการเรียกรับสินบนเพื่ออำนวย ความสะดวก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B47AA8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5765DBD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53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B1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B7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16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อก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</w:p>
        </w:tc>
      </w:tr>
    </w:tbl>
    <w:p w14:paraId="1F897015" w14:textId="4CD3C9C6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3F0999A" w14:textId="70419FA1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095D8E7" w14:textId="2FAEE1AC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3144F76" w14:textId="1D3942C0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8C29445" w14:textId="1BBEF0B6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7254133" w14:textId="3B42F52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2C3B8C8" w14:textId="79947B70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50506D06" w14:textId="38736A6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EC5C87C" w14:textId="44A9196F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6418FBE" w14:textId="3C342C63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897ACEE" w14:textId="2DD1ED92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993BBF9" w14:textId="639F39AA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E741269" w14:textId="75F3364F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E7771C2" w14:textId="1753D919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6BC61B6" w14:textId="03FD3D7E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52CAAFF" w14:textId="3DA8B029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B7ADF3A" w14:textId="03D26EBE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AEF2B1E" w14:textId="0455EB4E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4" w:type="dxa"/>
        <w:tblInd w:w="-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48"/>
        <w:gridCol w:w="2958"/>
        <w:gridCol w:w="1164"/>
        <w:gridCol w:w="2693"/>
        <w:gridCol w:w="2834"/>
        <w:gridCol w:w="1417"/>
        <w:gridCol w:w="1701"/>
      </w:tblGrid>
      <w:tr w:rsidR="00F84F9D" w:rsidRPr="00F84F9D" w14:paraId="64302802" w14:textId="77777777" w:rsidTr="00F84F9D">
        <w:trPr>
          <w:trHeight w:val="1084"/>
        </w:trPr>
        <w:tc>
          <w:tcPr>
            <w:tcW w:w="709" w:type="dxa"/>
            <w:shd w:val="clear" w:color="auto" w:fill="671F34"/>
            <w:vAlign w:val="center"/>
          </w:tcPr>
          <w:p w14:paraId="13E3AF9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48" w:type="dxa"/>
            <w:shd w:val="clear" w:color="auto" w:fill="671F34"/>
            <w:vAlign w:val="center"/>
          </w:tcPr>
          <w:p w14:paraId="20D2D13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52B0599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58" w:type="dxa"/>
            <w:shd w:val="clear" w:color="auto" w:fill="671F34"/>
            <w:vAlign w:val="center"/>
          </w:tcPr>
          <w:p w14:paraId="526A857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 รับ</w:t>
            </w:r>
          </w:p>
          <w:p w14:paraId="5B8F379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สินบน</w:t>
            </w:r>
          </w:p>
        </w:tc>
        <w:tc>
          <w:tcPr>
            <w:tcW w:w="1164" w:type="dxa"/>
            <w:shd w:val="clear" w:color="auto" w:fill="671F34"/>
            <w:vAlign w:val="center"/>
          </w:tcPr>
          <w:p w14:paraId="2054846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656765F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693" w:type="dxa"/>
            <w:shd w:val="clear" w:color="auto" w:fill="671F34"/>
            <w:vAlign w:val="center"/>
          </w:tcPr>
          <w:p w14:paraId="4AC0723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53E9FFD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ควบคุมความเสี่ยงการรับ สินบน</w:t>
            </w:r>
          </w:p>
        </w:tc>
        <w:tc>
          <w:tcPr>
            <w:tcW w:w="2834" w:type="dxa"/>
            <w:shd w:val="clear" w:color="auto" w:fill="671F34"/>
            <w:vAlign w:val="center"/>
          </w:tcPr>
          <w:p w14:paraId="5307E75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417" w:type="dxa"/>
            <w:shd w:val="clear" w:color="auto" w:fill="671F34"/>
            <w:vAlign w:val="center"/>
          </w:tcPr>
          <w:p w14:paraId="7142DC7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701" w:type="dxa"/>
            <w:shd w:val="clear" w:color="auto" w:fill="671F34"/>
            <w:vAlign w:val="center"/>
          </w:tcPr>
          <w:p w14:paraId="2D1044E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F84F9D" w14:paraId="75F273A8" w14:textId="77777777" w:rsidTr="00F84F9D">
        <w:trPr>
          <w:trHeight w:val="361"/>
        </w:trPr>
        <w:tc>
          <w:tcPr>
            <w:tcW w:w="15024" w:type="dxa"/>
            <w:gridSpan w:val="8"/>
            <w:shd w:val="clear" w:color="auto" w:fill="FFC000"/>
          </w:tcPr>
          <w:p w14:paraId="267BC99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F84F9D" w:rsidRPr="00F84F9D" w14:paraId="28A75BBE" w14:textId="77777777" w:rsidTr="00F84F9D">
        <w:trPr>
          <w:trHeight w:val="2530"/>
        </w:trPr>
        <w:tc>
          <w:tcPr>
            <w:tcW w:w="709" w:type="dxa"/>
            <w:vMerge w:val="restart"/>
          </w:tcPr>
          <w:p w14:paraId="714BFC4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48" w:type="dxa"/>
            <w:vMerge w:val="restart"/>
          </w:tcPr>
          <w:p w14:paraId="59FF9E19" w14:textId="1A889F9F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การจับกุมและ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การบังคับใช้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กฏหมาย</w:t>
            </w:r>
            <w:proofErr w:type="spellEnd"/>
          </w:p>
        </w:tc>
        <w:tc>
          <w:tcPr>
            <w:tcW w:w="2958" w:type="dxa"/>
          </w:tcPr>
          <w:p w14:paraId="3E611A1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</w:t>
            </w:r>
          </w:p>
          <w:p w14:paraId="2E33E67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ป้องกันปราบราอาชญากรรม</w:t>
            </w:r>
          </w:p>
          <w:p w14:paraId="181D167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 การดูแลความปลอดภัย หรือการ ไม่จับกุม หรือทำให้รับโทษ น้อยลง</w:t>
            </w:r>
          </w:p>
        </w:tc>
        <w:tc>
          <w:tcPr>
            <w:tcW w:w="1164" w:type="dxa"/>
            <w:shd w:val="clear" w:color="auto" w:fill="FF0000"/>
          </w:tcPr>
          <w:p w14:paraId="2EF44FD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6DA6C45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693" w:type="dxa"/>
            <w:vMerge w:val="restart"/>
          </w:tcPr>
          <w:p w14:paraId="19742570" w14:textId="3AE3EB9A" w:rsidR="00F84F9D" w:rsidRPr="00DE03D2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1471D4BB" w14:textId="77777777" w:rsidR="0036031B" w:rsidRPr="00F84F9D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7CCFDB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ปฏิบัติหน้าที่</w:t>
            </w:r>
          </w:p>
          <w:p w14:paraId="41301B1D" w14:textId="77777777" w:rsidR="0036031B" w:rsidRPr="00DE03D2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E2E795A" w14:textId="3885589F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เสริมสร้างการควบคุมดูแล 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ตามคำสั่ง</w:t>
            </w:r>
          </w:p>
          <w:p w14:paraId="47F22EB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๑๒๑๒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๒๕๓๗</w:t>
            </w:r>
          </w:p>
          <w:p w14:paraId="30F5EA3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2834" w:type="dxa"/>
            <w:vMerge w:val="restart"/>
          </w:tcPr>
          <w:p w14:paraId="41121F36" w14:textId="24487C24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หัวหน้างานต้อง อบรม กำชับ การปฏิบัติงานของ เจ้าหน้าที่ ตำรวจให้ปฏิบัติตามกฎหมาย อย่างเคร่งครัด ไม่ให้เรียกรับ ทรัพย์สินหรือ ประโยชน์อื่นใด เพื่อช่วยเหลือผู้กระทำผิดทุก กรณี</w:t>
            </w:r>
          </w:p>
          <w:p w14:paraId="2618DD7B" w14:textId="77777777" w:rsidR="0036031B" w:rsidRPr="00DE03D2" w:rsidRDefault="0036031B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F44337B" w14:textId="60569E94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อย่างสม่ำเสมอ เช่น ออก เยี่ยม เยียนครอบครัว เพื่อ สอบถาม ปัญหาต่างๆ</w:t>
            </w:r>
          </w:p>
          <w:p w14:paraId="2677DFD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นำปัญหาต่าง ๆ ของ ผู้ใต้บังคับบัญชาเสนอ คณะกรรมการเพื่อติดตาม และ ควบคุมการทุจริต เพื่อ หา แนวทางแก้ไขต่อไป</w:t>
            </w:r>
          </w:p>
        </w:tc>
        <w:tc>
          <w:tcPr>
            <w:tcW w:w="1417" w:type="dxa"/>
            <w:vMerge w:val="restart"/>
          </w:tcPr>
          <w:p w14:paraId="5FD3BD3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701" w:type="dxa"/>
            <w:vMerge w:val="restart"/>
          </w:tcPr>
          <w:p w14:paraId="590F771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รอง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ผกก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  <w:p w14:paraId="4159AF5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3E043AB2" w14:textId="77777777" w:rsidTr="00F84F9D">
        <w:trPr>
          <w:trHeight w:val="3968"/>
        </w:trPr>
        <w:tc>
          <w:tcPr>
            <w:tcW w:w="709" w:type="dxa"/>
            <w:vMerge/>
            <w:tcBorders>
              <w:top w:val="nil"/>
            </w:tcBorders>
          </w:tcPr>
          <w:p w14:paraId="37774D0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76D310E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58" w:type="dxa"/>
          </w:tcPr>
          <w:p w14:paraId="203EB4A0" w14:textId="08AE67AD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ลักลอบเล่น การพนัน ยาเสพติด</w:t>
            </w:r>
          </w:p>
          <w:p w14:paraId="20A41E6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มีการเรียกรับสินบนเพื่อแลกกับการ ไม่จับกุมดำเนินคดี หรือ ทำให้โทษ น้อยลง เช่น ลดของกลางยาเสพติด</w:t>
            </w:r>
          </w:p>
        </w:tc>
        <w:tc>
          <w:tcPr>
            <w:tcW w:w="1164" w:type="dxa"/>
            <w:shd w:val="clear" w:color="auto" w:fill="FF0000"/>
          </w:tcPr>
          <w:p w14:paraId="532F9C8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493CC1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509764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70B7F8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F28099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6F30B4CC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E791AB9" w14:textId="37030F89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0B77DD01" w14:textId="106627DD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A13FB1D" w14:textId="2B95595C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6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1134"/>
        <w:gridCol w:w="2435"/>
        <w:gridCol w:w="2526"/>
        <w:gridCol w:w="1701"/>
        <w:gridCol w:w="1985"/>
      </w:tblGrid>
      <w:tr w:rsidR="00F84F9D" w:rsidRPr="00F84F9D" w14:paraId="6ADE6A89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5C85144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7868B14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6364D7F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2EBCFD6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ประเด็นความเสี่ยงต่อการรับ</w:t>
            </w:r>
          </w:p>
          <w:p w14:paraId="23527C3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สินบน</w:t>
            </w:r>
          </w:p>
        </w:tc>
        <w:tc>
          <w:tcPr>
            <w:tcW w:w="1134" w:type="dxa"/>
            <w:shd w:val="clear" w:color="auto" w:fill="671F34"/>
          </w:tcPr>
          <w:p w14:paraId="2E74000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3330FEC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435" w:type="dxa"/>
            <w:shd w:val="clear" w:color="auto" w:fill="671F34"/>
          </w:tcPr>
          <w:p w14:paraId="79AAFF0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30063DC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รับสินบน</w:t>
            </w:r>
          </w:p>
        </w:tc>
        <w:tc>
          <w:tcPr>
            <w:tcW w:w="2526" w:type="dxa"/>
            <w:shd w:val="clear" w:color="auto" w:fill="671F34"/>
          </w:tcPr>
          <w:p w14:paraId="7A7CE8E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671F34"/>
          </w:tcPr>
          <w:p w14:paraId="250028E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985" w:type="dxa"/>
            <w:shd w:val="clear" w:color="auto" w:fill="671F34"/>
          </w:tcPr>
          <w:p w14:paraId="122D31D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F84F9D" w14:paraId="6DA83B33" w14:textId="77777777" w:rsidTr="00F84F9D">
        <w:trPr>
          <w:trHeight w:val="2711"/>
        </w:trPr>
        <w:tc>
          <w:tcPr>
            <w:tcW w:w="709" w:type="dxa"/>
            <w:vMerge w:val="restart"/>
          </w:tcPr>
          <w:p w14:paraId="71A9EAA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ต่อ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</w:p>
          <w:p w14:paraId="1E9BDD4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 ป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14:paraId="5C84300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การจับกุมและ</w:t>
            </w:r>
          </w:p>
          <w:p w14:paraId="56334A7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การบังคับใช้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4A4BF534" w14:textId="2156AFC1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การบันทึกจับกุมและนำส่ง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พนักงานสอบสวน</w:t>
            </w:r>
          </w:p>
          <w:p w14:paraId="5F0AAB46" w14:textId="4C2CC82F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ใช้อำนาจหน้าที่ในการต่อรองหา ผลประโยชน์ส่วนตัว เช่น การเรียก รับผลประโยชน์ในการไม่นำส่งตัว ผู้ต้องหาหรือการเปลี่ยนขอหา ให้กับผู้ต้องหาให้รับโทษที่น้อยลง</w:t>
            </w:r>
          </w:p>
        </w:tc>
        <w:tc>
          <w:tcPr>
            <w:tcW w:w="1134" w:type="dxa"/>
            <w:shd w:val="clear" w:color="auto" w:fill="FF0000"/>
          </w:tcPr>
          <w:p w14:paraId="37597F0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7F6B579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435" w:type="dxa"/>
            <w:vMerge w:val="restart"/>
          </w:tcPr>
          <w:p w14:paraId="08121AD3" w14:textId="1FCE3F71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 ตำรวจให้ปฏิบัติ ตาม กฎหมายอย่างเคร่งครัด ไม่ให้เรียกรับทรัพย์สินหรือ ประโยชน์อื่นใดเพื่อ ช่วยเหลือ ผู้กระทำผิด</w:t>
            </w:r>
          </w:p>
          <w:p w14:paraId="399BCDF2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 เพื่อ สร้างขวัญกำลังใจใน การ ปฏิบัติหน้าที่</w:t>
            </w:r>
          </w:p>
          <w:p w14:paraId="293886B8" w14:textId="4E89D331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เสริมสร้างการ ควบคุมดูแล ผู้ใต้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บังคับบัญชา ตาม คำสั่ง ๑๒๑๒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/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๒๕๓๗</w:t>
            </w:r>
          </w:p>
          <w:p w14:paraId="78951775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แต่งตั้งคณะกรรมการ เพื่อ ติดตามและควบคุม การทุจริต ประจำสถานี</w:t>
            </w:r>
          </w:p>
        </w:tc>
        <w:tc>
          <w:tcPr>
            <w:tcW w:w="2526" w:type="dxa"/>
            <w:vMerge w:val="restart"/>
          </w:tcPr>
          <w:p w14:paraId="6556EA0D" w14:textId="2B2ED9A1" w:rsidR="00F84F9D" w:rsidRPr="00DE03D2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ก่อนออกปฏิบัติหน้าที่หัวหน้างานต้อง อบรม กำชับ การปฏิบัติงานของ เจ้าหน้าที่ ตำรวจให้ปฏิบัติ ตามกฎหมาย อย่าง เคร่งครัด ไม่ให้เรียกรับ ทรัพย์สินหรือ ประโยชน์อื่น ใด เพื่อช่วยเหลือผู้กระทำ ผิดทุก กรณี</w:t>
            </w:r>
          </w:p>
          <w:p w14:paraId="3F5FD1E0" w14:textId="77777777" w:rsidR="0036031B" w:rsidRPr="00F84F9D" w:rsidRDefault="0036031B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5DE02B" w14:textId="53AC075B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 ผู้ใต้บังคับบัญชา อย่าง สม่ำเสมอ เช่น ออก เยี่ยม เยียนครอบครัว เพื่อ สอบถามปัญหาต่างๆ</w:t>
            </w:r>
          </w:p>
          <w:p w14:paraId="766DBD97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นำปัญหาต่าง ๆ ของ ผู้ใต้บังคับบัญชาเสนอ คณะกรรมการเพื่อติดตาม และควบคุมการทุจริต เพื่อ หาแนวทางแก้ไขต่อไป</w:t>
            </w:r>
          </w:p>
        </w:tc>
        <w:tc>
          <w:tcPr>
            <w:tcW w:w="1701" w:type="dxa"/>
          </w:tcPr>
          <w:p w14:paraId="6B0F403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5" w:type="dxa"/>
          </w:tcPr>
          <w:p w14:paraId="4320641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รอง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ผกก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  <w:p w14:paraId="4CAB960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1E25A86A" w14:textId="77777777" w:rsidTr="00F84F9D">
        <w:trPr>
          <w:trHeight w:val="5234"/>
        </w:trPr>
        <w:tc>
          <w:tcPr>
            <w:tcW w:w="709" w:type="dxa"/>
            <w:vMerge/>
            <w:tcBorders>
              <w:top w:val="nil"/>
            </w:tcBorders>
          </w:tcPr>
          <w:p w14:paraId="69F4027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1109C6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331182" w14:textId="7A581298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และนายจ้าง ตามกกหมาย</w:t>
            </w:r>
          </w:p>
          <w:p w14:paraId="403378B3" w14:textId="0A9D4430" w:rsidR="00F84F9D" w:rsidRPr="00F84F9D" w:rsidRDefault="00F84F9D" w:rsidP="00A279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</w:t>
            </w:r>
            <w:r w:rsidR="00A279C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ั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การไม่จับกุม หรือต่อรองไม่ให้ส่งตัว กลับประเทศต้นทาง</w:t>
            </w:r>
          </w:p>
        </w:tc>
        <w:tc>
          <w:tcPr>
            <w:tcW w:w="1134" w:type="dxa"/>
            <w:shd w:val="clear" w:color="auto" w:fill="FF0000"/>
          </w:tcPr>
          <w:p w14:paraId="11AA480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14:paraId="4C9984E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388BE49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D2C7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5" w:type="dxa"/>
          </w:tcPr>
          <w:p w14:paraId="503BB89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0" w:name="_GoBack"/>
            <w:bookmarkEnd w:id="0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รอง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ผกก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ฯ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สวป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</w:tbl>
    <w:p w14:paraId="0EEB4A52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6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1134"/>
        <w:gridCol w:w="2693"/>
        <w:gridCol w:w="2551"/>
        <w:gridCol w:w="1701"/>
        <w:gridCol w:w="1702"/>
      </w:tblGrid>
      <w:tr w:rsidR="00F84F9D" w:rsidRPr="00F84F9D" w14:paraId="21FF0904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6FFF5A1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322FC2B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6D4D3C9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471A7ED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ประเด็นความเสี่ยงต่อการรับ</w:t>
            </w:r>
          </w:p>
          <w:p w14:paraId="5E7FEB7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สินบน</w:t>
            </w:r>
          </w:p>
        </w:tc>
        <w:tc>
          <w:tcPr>
            <w:tcW w:w="1134" w:type="dxa"/>
            <w:shd w:val="clear" w:color="auto" w:fill="671F34"/>
          </w:tcPr>
          <w:p w14:paraId="6C7948B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03E854F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693" w:type="dxa"/>
            <w:shd w:val="clear" w:color="auto" w:fill="671F34"/>
          </w:tcPr>
          <w:p w14:paraId="030FC37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0ECAC09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 สินบน</w:t>
            </w:r>
          </w:p>
        </w:tc>
        <w:tc>
          <w:tcPr>
            <w:tcW w:w="2551" w:type="dxa"/>
            <w:shd w:val="clear" w:color="auto" w:fill="671F34"/>
          </w:tcPr>
          <w:p w14:paraId="134B2D3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701" w:type="dxa"/>
            <w:shd w:val="clear" w:color="auto" w:fill="671F34"/>
          </w:tcPr>
          <w:p w14:paraId="46123E9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702" w:type="dxa"/>
            <w:shd w:val="clear" w:color="auto" w:fill="671F34"/>
          </w:tcPr>
          <w:p w14:paraId="44F9109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F84F9D" w14:paraId="1B133EEB" w14:textId="77777777" w:rsidTr="00F84F9D">
        <w:trPr>
          <w:trHeight w:val="362"/>
        </w:trPr>
        <w:tc>
          <w:tcPr>
            <w:tcW w:w="15026" w:type="dxa"/>
            <w:gridSpan w:val="8"/>
            <w:shd w:val="clear" w:color="auto" w:fill="D9E1F3"/>
          </w:tcPr>
          <w:p w14:paraId="500997D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งานสืบสวน</w:t>
            </w:r>
          </w:p>
        </w:tc>
      </w:tr>
      <w:tr w:rsidR="00F84F9D" w:rsidRPr="00F84F9D" w14:paraId="3631D40C" w14:textId="77777777" w:rsidTr="00F84F9D">
        <w:trPr>
          <w:trHeight w:val="1807"/>
        </w:trPr>
        <w:tc>
          <w:tcPr>
            <w:tcW w:w="709" w:type="dxa"/>
            <w:vMerge w:val="restart"/>
          </w:tcPr>
          <w:p w14:paraId="4C61841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5415C54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การจับกุมและ บังคับใช้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กฏหมาย</w:t>
            </w:r>
            <w:proofErr w:type="spellEnd"/>
          </w:p>
        </w:tc>
        <w:tc>
          <w:tcPr>
            <w:tcW w:w="2977" w:type="dxa"/>
          </w:tcPr>
          <w:p w14:paraId="72B57BF2" w14:textId="5A0356CA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การจับกุมความผิดซึ่งหน้า ตามหมายจับ</w:t>
            </w:r>
          </w:p>
          <w:p w14:paraId="1D97F4DB" w14:textId="2F648F23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มีการเรียกรับสินบนกับการไม่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จับกุมหรือจับแล้วแต่ไม่ให้ได้รับ โทษสูงขึ้น</w:t>
            </w:r>
          </w:p>
        </w:tc>
        <w:tc>
          <w:tcPr>
            <w:tcW w:w="1134" w:type="dxa"/>
            <w:shd w:val="clear" w:color="auto" w:fill="FF0000"/>
          </w:tcPr>
          <w:p w14:paraId="6999452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693" w:type="dxa"/>
            <w:vMerge w:val="restart"/>
          </w:tcPr>
          <w:p w14:paraId="37FDFF72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ของเจ้าหน้าที่ตำรวจให้ปฏิบัติ 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263D86F1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ปฏิบัติหน้าที่</w:t>
            </w:r>
          </w:p>
        </w:tc>
        <w:tc>
          <w:tcPr>
            <w:tcW w:w="2551" w:type="dxa"/>
            <w:vMerge w:val="restart"/>
          </w:tcPr>
          <w:p w14:paraId="216E8CD1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 ต้อง อบรม กำชับ การปฏิบัติงานของ เจ้าหน้าที่ ตำรวจให้ปฏิบัติ ตาม กฎหมาย อย่าง เคร่งครัด ไม่ให้เรียก รับ ทรัพย์สินหรือประโยชน์อื่น ใด เพื่อ ช่วยเหลือผู้กระทำ ผิดทุก กรณี</w:t>
            </w:r>
          </w:p>
        </w:tc>
        <w:tc>
          <w:tcPr>
            <w:tcW w:w="1701" w:type="dxa"/>
            <w:vMerge w:val="restart"/>
          </w:tcPr>
          <w:p w14:paraId="291CE96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702" w:type="dxa"/>
            <w:vMerge w:val="restart"/>
          </w:tcPr>
          <w:p w14:paraId="5533904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รอง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ผกก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ฯ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สส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1CE87DD1" w14:textId="77777777" w:rsidTr="00F84F9D">
        <w:trPr>
          <w:trHeight w:val="1446"/>
        </w:trPr>
        <w:tc>
          <w:tcPr>
            <w:tcW w:w="709" w:type="dxa"/>
            <w:vMerge/>
            <w:tcBorders>
              <w:top w:val="nil"/>
            </w:tcBorders>
          </w:tcPr>
          <w:p w14:paraId="30A0A04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D32C94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603C5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การลงบันทึกจับกุม</w:t>
            </w:r>
          </w:p>
          <w:p w14:paraId="46F80BD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เรียกรับสินบนเพื่อแลกกับการไม่ ดำเนินคดี ลดทอนของกลางเพื่อ</w:t>
            </w:r>
          </w:p>
          <w:p w14:paraId="34EABAA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รับโทษน้อยลง</w:t>
            </w:r>
          </w:p>
        </w:tc>
        <w:tc>
          <w:tcPr>
            <w:tcW w:w="1134" w:type="dxa"/>
            <w:shd w:val="clear" w:color="auto" w:fill="FF0000"/>
          </w:tcPr>
          <w:p w14:paraId="2C067A9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F9902D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C0EB6B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B85592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5BB48E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84F9D" w:rsidRPr="00F84F9D" w14:paraId="4F8B7118" w14:textId="77777777" w:rsidTr="0036031B">
        <w:trPr>
          <w:trHeight w:val="1457"/>
        </w:trPr>
        <w:tc>
          <w:tcPr>
            <w:tcW w:w="709" w:type="dxa"/>
            <w:vMerge/>
            <w:tcBorders>
              <w:top w:val="nil"/>
            </w:tcBorders>
          </w:tcPr>
          <w:p w14:paraId="1E2F81B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F90D5B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63FE8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การนำส่งพนักงานสอบสวน</w:t>
            </w:r>
          </w:p>
          <w:p w14:paraId="2128AFE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เรียกสินบนเพื่อจะช่วยเหลือ</w:t>
            </w:r>
          </w:p>
          <w:p w14:paraId="30F1EEF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พูดคุยกับพนักงานสอบสวนเพื่อ หาช่องทางช่วยเหลือคดี</w:t>
            </w:r>
          </w:p>
        </w:tc>
        <w:tc>
          <w:tcPr>
            <w:tcW w:w="1134" w:type="dxa"/>
            <w:shd w:val="clear" w:color="auto" w:fill="FF0000"/>
          </w:tcPr>
          <w:p w14:paraId="4C6A3C3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295282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(16)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F324B0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5774B30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30577A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3CB0BA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5659CC7" w14:textId="663C699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6ABA3E4" w14:textId="71BB3A1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6B08382" w14:textId="2CB1F582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4224498E" w14:textId="3C8AAA12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EAB55A6" w14:textId="7E01845D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B3FD36E" w14:textId="7A9EEF4F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E4FAD6C" w14:textId="11BCEEAA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81CAEDA" w14:textId="1F6C926D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1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849"/>
        <w:gridCol w:w="2719"/>
        <w:gridCol w:w="2717"/>
        <w:gridCol w:w="1366"/>
        <w:gridCol w:w="2125"/>
      </w:tblGrid>
      <w:tr w:rsidR="00F84F9D" w:rsidRPr="00F84F9D" w14:paraId="77028A19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31AADF3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0341B6C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0B0E5F9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4176EA0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</w:t>
            </w:r>
          </w:p>
          <w:p w14:paraId="09FCA67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849" w:type="dxa"/>
            <w:shd w:val="clear" w:color="auto" w:fill="671F34"/>
          </w:tcPr>
          <w:p w14:paraId="3C89DF1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103F7AD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719" w:type="dxa"/>
            <w:shd w:val="clear" w:color="auto" w:fill="671F34"/>
          </w:tcPr>
          <w:p w14:paraId="6E58B15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5B9866F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 สินบน</w:t>
            </w:r>
          </w:p>
        </w:tc>
        <w:tc>
          <w:tcPr>
            <w:tcW w:w="2717" w:type="dxa"/>
            <w:shd w:val="clear" w:color="auto" w:fill="671F34"/>
          </w:tcPr>
          <w:p w14:paraId="00B3F90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366" w:type="dxa"/>
            <w:shd w:val="clear" w:color="auto" w:fill="671F34"/>
          </w:tcPr>
          <w:p w14:paraId="1364C0A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125" w:type="dxa"/>
            <w:shd w:val="clear" w:color="auto" w:fill="671F34"/>
          </w:tcPr>
          <w:p w14:paraId="1B3FBB5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F84F9D" w14:paraId="32E7950F" w14:textId="77777777" w:rsidTr="00F84F9D">
        <w:trPr>
          <w:trHeight w:val="362"/>
        </w:trPr>
        <w:tc>
          <w:tcPr>
            <w:tcW w:w="15021" w:type="dxa"/>
            <w:gridSpan w:val="8"/>
            <w:shd w:val="clear" w:color="auto" w:fill="FFFF00"/>
          </w:tcPr>
          <w:p w14:paraId="3778DDF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งานสอบสวน</w:t>
            </w:r>
          </w:p>
        </w:tc>
      </w:tr>
      <w:tr w:rsidR="00F84F9D" w:rsidRPr="00F84F9D" w14:paraId="355C5213" w14:textId="77777777" w:rsidTr="00F84F9D">
        <w:trPr>
          <w:trHeight w:val="2170"/>
        </w:trPr>
        <w:tc>
          <w:tcPr>
            <w:tcW w:w="709" w:type="dxa"/>
            <w:vMerge w:val="restart"/>
          </w:tcPr>
          <w:p w14:paraId="794E3BDC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495B57D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การอำนวย ความยุติธรรม ในคดีอาญา</w:t>
            </w:r>
          </w:p>
        </w:tc>
        <w:tc>
          <w:tcPr>
            <w:tcW w:w="2977" w:type="dxa"/>
          </w:tcPr>
          <w:p w14:paraId="1A81A32D" w14:textId="74910E81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การทำสำนวนในคดีอาญา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จราจร</w:t>
            </w:r>
          </w:p>
          <w:p w14:paraId="7A5DBFC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บิดเบือน ข้อเท็จจริง ช่วยเหลือผู้ต้องหา</w:t>
            </w:r>
          </w:p>
        </w:tc>
        <w:tc>
          <w:tcPr>
            <w:tcW w:w="849" w:type="dxa"/>
            <w:shd w:val="clear" w:color="auto" w:fill="FF0000"/>
          </w:tcPr>
          <w:p w14:paraId="799210B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สูงมาก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719" w:type="dxa"/>
            <w:vMerge w:val="restart"/>
          </w:tcPr>
          <w:p w14:paraId="73997415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 เจ้าหน้าที่ตำรวจให้ปฏิบัติ ตาม กฎหมายอย่างเคร่งครัด ไม่ให้เรียก รับทรัพย์สินหรือ ประโยชน์อื่นใด เพื่อช่วยเหลือ ผู้กระทำผิด</w:t>
            </w:r>
          </w:p>
          <w:p w14:paraId="61073DD7" w14:textId="7777777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3D971347" w14:textId="77777777" w:rsidR="0036031B" w:rsidRPr="00DE03D2" w:rsidRDefault="0036031B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DDC56D1" w14:textId="67CB6F45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 หน้าที่</w:t>
            </w:r>
          </w:p>
        </w:tc>
        <w:tc>
          <w:tcPr>
            <w:tcW w:w="2717" w:type="dxa"/>
            <w:vMerge w:val="restart"/>
          </w:tcPr>
          <w:p w14:paraId="38FB777A" w14:textId="61CD98DB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งานต้อง อบรม กำชับ การ ปฏิบัติงานของ เจ้าหน้าที่ ตำรวจ ให้ปฏิบัติตามกฎหมาย อย่าง เคร่งครัด ไม่ให้เรียกรับ ทรัพย์สิน หรือประโยชน์อื่น ใด เพื่อ ช่วยเหลือผู้กระทำ ผิดทุก กรณี</w:t>
            </w:r>
          </w:p>
          <w:p w14:paraId="219F3F90" w14:textId="77777777" w:rsidR="0036031B" w:rsidRPr="00DE03D2" w:rsidRDefault="0036031B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41E7BD7F" w14:textId="1FE74827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สอดส่อง 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อย่าง สม่ำเสมอ เช่น ออก เยี่ยม เยียนครอบครัว เพื่อ สอบถาม ปัญหาต่าง</w:t>
            </w:r>
          </w:p>
        </w:tc>
        <w:tc>
          <w:tcPr>
            <w:tcW w:w="1366" w:type="dxa"/>
          </w:tcPr>
          <w:p w14:paraId="725D955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2125" w:type="dxa"/>
          </w:tcPr>
          <w:p w14:paraId="0B3618A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รอง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ผกก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ฯ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56375AAA" w14:textId="77777777" w:rsidTr="00F84F9D">
        <w:trPr>
          <w:trHeight w:val="2531"/>
        </w:trPr>
        <w:tc>
          <w:tcPr>
            <w:tcW w:w="709" w:type="dxa"/>
            <w:vMerge/>
            <w:tcBorders>
              <w:top w:val="nil"/>
            </w:tcBorders>
          </w:tcPr>
          <w:p w14:paraId="31C57E7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09173B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F24FFA" w14:textId="50DFE5EC" w:rsidR="00F84F9D" w:rsidRPr="00F84F9D" w:rsidRDefault="00F84F9D" w:rsidP="0036031B">
            <w:pPr>
              <w:spacing w:after="16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การยื่นคำร้องขอปล่อยตัว</w:t>
            </w:r>
            <w:r w:rsidR="0036031B" w:rsidRPr="00DE03D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ชั่วคราว</w:t>
            </w:r>
          </w:p>
          <w:p w14:paraId="16F2FCC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มีการเรียกรับสินบนเพื่ออำนวย ความสะดวกมีการเรียกรับในการ บริการ</w:t>
            </w:r>
          </w:p>
        </w:tc>
        <w:tc>
          <w:tcPr>
            <w:tcW w:w="849" w:type="dxa"/>
            <w:shd w:val="clear" w:color="auto" w:fill="FF0000"/>
          </w:tcPr>
          <w:p w14:paraId="02D7C7F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2B1F23A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(25)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64A6833F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6305FBB9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796E15D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2125" w:type="dxa"/>
          </w:tcPr>
          <w:p w14:paraId="7250A1F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รอง </w:t>
            </w: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ผกก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  <w:p w14:paraId="1A62AA9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.(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สอบสวน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)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</w:tbl>
    <w:p w14:paraId="233A200A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3A6997B" w14:textId="194C60AB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22253493" w14:textId="085EA494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1DC6595" w14:textId="6F31D839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640ED67" w14:textId="63E07B6E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35EC2432" w14:textId="3F3567F5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7EE1FB04" w14:textId="3E67C090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022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977"/>
        <w:gridCol w:w="849"/>
        <w:gridCol w:w="2719"/>
        <w:gridCol w:w="2717"/>
        <w:gridCol w:w="1508"/>
        <w:gridCol w:w="1984"/>
      </w:tblGrid>
      <w:tr w:rsidR="00F84F9D" w:rsidRPr="00F84F9D" w14:paraId="4016BDD3" w14:textId="77777777" w:rsidTr="00F84F9D">
        <w:trPr>
          <w:trHeight w:val="1084"/>
        </w:trPr>
        <w:tc>
          <w:tcPr>
            <w:tcW w:w="709" w:type="dxa"/>
            <w:shd w:val="clear" w:color="auto" w:fill="671F34"/>
          </w:tcPr>
          <w:p w14:paraId="3EBB20E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1559" w:type="dxa"/>
            <w:shd w:val="clear" w:color="auto" w:fill="671F34"/>
          </w:tcPr>
          <w:p w14:paraId="2BEAB3D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กระบวนงาน</w:t>
            </w: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/</w:t>
            </w:r>
          </w:p>
          <w:p w14:paraId="6601D1C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2977" w:type="dxa"/>
            <w:shd w:val="clear" w:color="auto" w:fill="671F34"/>
          </w:tcPr>
          <w:p w14:paraId="6ED9087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ประเด็นความเสี่ยงต่อการ</w:t>
            </w:r>
          </w:p>
          <w:p w14:paraId="1725D8C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รับสินบน</w:t>
            </w:r>
          </w:p>
        </w:tc>
        <w:tc>
          <w:tcPr>
            <w:tcW w:w="849" w:type="dxa"/>
            <w:shd w:val="clear" w:color="auto" w:fill="671F34"/>
          </w:tcPr>
          <w:p w14:paraId="21F927C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Risk</w:t>
            </w:r>
          </w:p>
          <w:p w14:paraId="6E77B19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  <w:t>Score</w:t>
            </w:r>
          </w:p>
        </w:tc>
        <w:tc>
          <w:tcPr>
            <w:tcW w:w="2719" w:type="dxa"/>
            <w:shd w:val="clear" w:color="auto" w:fill="671F34"/>
          </w:tcPr>
          <w:p w14:paraId="00E4E5D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รายละเอียดมาตรการ</w:t>
            </w:r>
          </w:p>
          <w:p w14:paraId="6851556B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ควบคุมความเสี่ยงการ รับ สินบน</w:t>
            </w:r>
          </w:p>
        </w:tc>
        <w:tc>
          <w:tcPr>
            <w:tcW w:w="2717" w:type="dxa"/>
            <w:shd w:val="clear" w:color="auto" w:fill="671F34"/>
          </w:tcPr>
          <w:p w14:paraId="1346E98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508" w:type="dxa"/>
            <w:shd w:val="clear" w:color="auto" w:fill="671F34"/>
          </w:tcPr>
          <w:p w14:paraId="227A98F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671F34"/>
          </w:tcPr>
          <w:p w14:paraId="544A43C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F84F9D" w:rsidRPr="00F84F9D" w14:paraId="31277FB5" w14:textId="77777777" w:rsidTr="00F84F9D">
        <w:trPr>
          <w:trHeight w:val="361"/>
        </w:trPr>
        <w:tc>
          <w:tcPr>
            <w:tcW w:w="15022" w:type="dxa"/>
            <w:gridSpan w:val="8"/>
            <w:shd w:val="clear" w:color="auto" w:fill="00AFEF"/>
          </w:tcPr>
          <w:p w14:paraId="437D18A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งานจราจร</w:t>
            </w:r>
          </w:p>
        </w:tc>
      </w:tr>
      <w:tr w:rsidR="00F84F9D" w:rsidRPr="00F84F9D" w14:paraId="1FD7DD4B" w14:textId="77777777" w:rsidTr="00F84F9D">
        <w:trPr>
          <w:trHeight w:val="1446"/>
        </w:trPr>
        <w:tc>
          <w:tcPr>
            <w:tcW w:w="709" w:type="dxa"/>
            <w:vMerge w:val="restart"/>
          </w:tcPr>
          <w:p w14:paraId="535B0FB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67765B2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การจับกุม</w:t>
            </w:r>
          </w:p>
          <w:p w14:paraId="4293130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ผู้กระทำผิดตาม กม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จราจร</w:t>
            </w:r>
          </w:p>
        </w:tc>
        <w:tc>
          <w:tcPr>
            <w:tcW w:w="2977" w:type="dxa"/>
          </w:tcPr>
          <w:p w14:paraId="1F4DA7B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การตรวจพบการกระทำผิด</w:t>
            </w:r>
          </w:p>
          <w:p w14:paraId="01271B5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มีการเรียกรับสินบนเพื่อแลกกับ การไม่จับกุม</w:t>
            </w:r>
          </w:p>
        </w:tc>
        <w:tc>
          <w:tcPr>
            <w:tcW w:w="849" w:type="dxa"/>
            <w:shd w:val="clear" w:color="auto" w:fill="FF0000"/>
          </w:tcPr>
          <w:p w14:paraId="545019D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1FFB388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719" w:type="dxa"/>
            <w:vMerge w:val="restart"/>
          </w:tcPr>
          <w:p w14:paraId="03B44A9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อบรม กำชับการปฏิบัติงาน ของ เจ้าหน้าที่ตำรวจให้ปฏิบัติ ตาม กฎหมายอย่างเคร่งครัด ไม่ให้เรียก รับทรัพย์สินหรือ ประโยชน์อื่นใด เพื่อช่วยเหลือ ผู้กระทำผิด</w:t>
            </w:r>
          </w:p>
          <w:p w14:paraId="369D6701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4F85726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จัดหาสวัสดิการเพิ่มเติมเพื่อ สร้างขวัญกำลังใจในการ ปฏิบัติ หน้าที่</w:t>
            </w:r>
          </w:p>
        </w:tc>
        <w:tc>
          <w:tcPr>
            <w:tcW w:w="2717" w:type="dxa"/>
            <w:vMerge w:val="restart"/>
          </w:tcPr>
          <w:p w14:paraId="4D826F26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 งานต้อง อบรม กำชับ การ ปฏิบัติงานของ เจ้าหน้าที่ ตำรวจ ให้ปฏิบัติตามกฎหมาย อย่าง เคร่งครัด ไม่ให้เรียกรับ ทรัพย์สิน หรือประโยชน์อื่น ใด เพื่อ ช่วยเหลือผู้กระทำ ผิดทุก กรณี</w:t>
            </w:r>
          </w:p>
          <w:p w14:paraId="1FEED23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sz w:val="24"/>
                <w:szCs w:val="24"/>
              </w:rPr>
            </w:pPr>
          </w:p>
          <w:p w14:paraId="28030715" w14:textId="153D34A9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A279CF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 ผู้ใต้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บังคับบัญชา อย่าง สม่ำเสมอ เช่น ออก เยี่ยม</w:t>
            </w:r>
          </w:p>
          <w:p w14:paraId="1733839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เยียนครอบครัว เพื่อ สอบถาม ปัญหาต่าง</w:t>
            </w:r>
          </w:p>
        </w:tc>
        <w:tc>
          <w:tcPr>
            <w:tcW w:w="1508" w:type="dxa"/>
          </w:tcPr>
          <w:p w14:paraId="2E4B7B2A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4" w:type="dxa"/>
          </w:tcPr>
          <w:p w14:paraId="20C0CF27" w14:textId="71682956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proofErr w:type="spellEnd"/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  <w:tr w:rsidR="00F84F9D" w:rsidRPr="00F84F9D" w14:paraId="58DE29B3" w14:textId="77777777" w:rsidTr="00F84F9D">
        <w:trPr>
          <w:trHeight w:val="2340"/>
        </w:trPr>
        <w:tc>
          <w:tcPr>
            <w:tcW w:w="709" w:type="dxa"/>
            <w:vMerge/>
            <w:tcBorders>
              <w:top w:val="nil"/>
            </w:tcBorders>
          </w:tcPr>
          <w:p w14:paraId="37513CB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2933AB5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3FFFC2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การออกใบสั่ง</w:t>
            </w:r>
          </w:p>
          <w:p w14:paraId="23436C53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เรียกรับเงินกับการไม่ออกใบสั่ง</w:t>
            </w:r>
          </w:p>
        </w:tc>
        <w:tc>
          <w:tcPr>
            <w:tcW w:w="849" w:type="dxa"/>
            <w:shd w:val="clear" w:color="auto" w:fill="FF0000"/>
          </w:tcPr>
          <w:p w14:paraId="6C9F847E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  <w:p w14:paraId="3EAAB588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</w:rPr>
              <w:t>(20)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360301A4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2C62C540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435E577" w14:textId="77777777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ทุกวัน</w:t>
            </w:r>
          </w:p>
        </w:tc>
        <w:tc>
          <w:tcPr>
            <w:tcW w:w="1984" w:type="dxa"/>
          </w:tcPr>
          <w:p w14:paraId="02B0EF6F" w14:textId="0F0E107A" w:rsidR="00F84F9D" w:rsidRPr="00F84F9D" w:rsidRDefault="00F84F9D" w:rsidP="00F84F9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</w:t>
            </w:r>
            <w:proofErr w:type="spellEnd"/>
            <w:r w:rsidR="0036031B" w:rsidRPr="00DE03D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</w:t>
            </w:r>
            <w:r w:rsidRPr="00F84F9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ฯ</w:t>
            </w:r>
          </w:p>
        </w:tc>
      </w:tr>
    </w:tbl>
    <w:p w14:paraId="2D5334BF" w14:textId="77777777" w:rsidR="00F84F9D" w:rsidRPr="00DE03D2" w:rsidRDefault="00F84F9D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164F05F8" w14:textId="0AA2B86A" w:rsidR="00657A66" w:rsidRPr="00DE03D2" w:rsidRDefault="00657A66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DE03D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61598E39" wp14:editId="4D88D50F">
            <wp:simplePos x="0" y="0"/>
            <wp:positionH relativeFrom="column">
              <wp:posOffset>4580546</wp:posOffset>
            </wp:positionH>
            <wp:positionV relativeFrom="paragraph">
              <wp:posOffset>152774</wp:posOffset>
            </wp:positionV>
            <wp:extent cx="1304290" cy="54292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D9804" w14:textId="0921465C" w:rsidR="00A21874" w:rsidRPr="00DE03D2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</w:t>
      </w:r>
      <w:r w:rsidR="00BA4EDD"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BA4EDD" w:rsidRPr="00DE03D2">
        <w:rPr>
          <w:rFonts w:ascii="TH SarabunIT๙" w:eastAsia="Times New Roman" w:hAnsi="TH SarabunIT๙" w:cs="TH SarabunIT๙"/>
          <w:sz w:val="32"/>
          <w:szCs w:val="32"/>
          <w:cs/>
        </w:rPr>
        <w:t xml:space="preserve">พันตำรวจเอก </w:t>
      </w:r>
    </w:p>
    <w:p w14:paraId="6FAEDCCF" w14:textId="73261A21" w:rsidR="00657A66" w:rsidRPr="00DE03D2" w:rsidRDefault="00657A66" w:rsidP="00BA4EDD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       </w:t>
      </w:r>
      <w:proofErr w:type="gramStart"/>
      <w:r w:rsidR="00A21874"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proofErr w:type="spellStart"/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จรินทร์</w:t>
      </w:r>
      <w:proofErr w:type="spellEnd"/>
      <w:proofErr w:type="gramEnd"/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จิ</w:t>
      </w:r>
      <w:proofErr w:type="spellStart"/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นต</w:t>
      </w:r>
      <w:proofErr w:type="spellEnd"/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พละ</w:t>
      </w:r>
      <w:r w:rsidR="00A21874" w:rsidRPr="00DE03D2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53138823" w14:textId="3B7974EB" w:rsidR="00657A66" w:rsidRPr="00DE03D2" w:rsidRDefault="00657A66" w:rsidP="00BA4EDD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DE03D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                                   ผู้กำกับการสถานีตำรวจภูธรโชคชัย</w:t>
      </w:r>
    </w:p>
    <w:sectPr w:rsidR="00657A66" w:rsidRPr="00DE03D2" w:rsidSect="00AF009D">
      <w:pgSz w:w="16838" w:h="11906" w:orient="landscape"/>
      <w:pgMar w:top="1135" w:right="1440" w:bottom="720" w:left="1440" w:header="708" w:footer="708" w:gutter="0"/>
      <w:pgBorders w:offsetFrom="page">
        <w:top w:val="dotted" w:sz="2" w:space="24" w:color="auto" w:shadow="1"/>
        <w:left w:val="dotted" w:sz="2" w:space="24" w:color="auto" w:shadow="1"/>
        <w:bottom w:val="dotted" w:sz="2" w:space="24" w:color="auto" w:shadow="1"/>
        <w:right w:val="dotted" w:sz="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B0A34" w14:textId="77777777" w:rsidR="00DE03D2" w:rsidRDefault="00DE03D2" w:rsidP="00DE03D2">
      <w:pPr>
        <w:spacing w:after="0" w:line="240" w:lineRule="auto"/>
      </w:pPr>
      <w:r>
        <w:separator/>
      </w:r>
    </w:p>
  </w:endnote>
  <w:endnote w:type="continuationSeparator" w:id="0">
    <w:p w14:paraId="20764996" w14:textId="77777777" w:rsidR="00DE03D2" w:rsidRDefault="00DE03D2" w:rsidP="00DE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CC4B" w14:textId="77777777" w:rsidR="00DE03D2" w:rsidRDefault="00DE03D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A393" w14:textId="77777777" w:rsidR="00DE03D2" w:rsidRDefault="00DE03D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F1BC" w14:textId="77777777" w:rsidR="00DE03D2" w:rsidRDefault="00DE03D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7213A" w14:textId="77777777" w:rsidR="00DE03D2" w:rsidRDefault="00DE03D2" w:rsidP="00DE03D2">
      <w:pPr>
        <w:spacing w:after="0" w:line="240" w:lineRule="auto"/>
      </w:pPr>
      <w:r>
        <w:separator/>
      </w:r>
    </w:p>
  </w:footnote>
  <w:footnote w:type="continuationSeparator" w:id="0">
    <w:p w14:paraId="020671AE" w14:textId="77777777" w:rsidR="00DE03D2" w:rsidRDefault="00DE03D2" w:rsidP="00DE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DD798" w14:textId="407D51E1" w:rsidR="00DE03D2" w:rsidRDefault="00A279CF">
    <w:pPr>
      <w:pStyle w:val="a8"/>
    </w:pPr>
    <w:r>
      <w:rPr>
        <w:noProof/>
      </w:rPr>
      <w:pict w14:anchorId="4B240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3469" o:spid="_x0000_s2050" type="#_x0000_t136" style="position:absolute;margin-left:0;margin-top:0;width:541.1pt;height:9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สถานีตำรวจภูธรโชคชั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32C7" w14:textId="13E59914" w:rsidR="00DE03D2" w:rsidRDefault="00A279CF">
    <w:pPr>
      <w:pStyle w:val="a8"/>
    </w:pPr>
    <w:r>
      <w:rPr>
        <w:noProof/>
      </w:rPr>
      <w:pict w14:anchorId="3F9A0C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3470" o:spid="_x0000_s2051" type="#_x0000_t136" style="position:absolute;margin-left:0;margin-top:0;width:541.1pt;height:9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สถานีตำรวจภูธรโชคชั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68A92" w14:textId="7D48DA6C" w:rsidR="00DE03D2" w:rsidRDefault="00A279CF">
    <w:pPr>
      <w:pStyle w:val="a8"/>
    </w:pPr>
    <w:r>
      <w:rPr>
        <w:noProof/>
      </w:rPr>
      <w:pict w14:anchorId="3961F0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63468" o:spid="_x0000_s2049" type="#_x0000_t136" style="position:absolute;margin-left:0;margin-top:0;width:541.1pt;height:9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สถานีตำรวจภูธรโชคชั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4"/>
    <w:rsid w:val="00020072"/>
    <w:rsid w:val="000470ED"/>
    <w:rsid w:val="00102C64"/>
    <w:rsid w:val="001C5E5E"/>
    <w:rsid w:val="0021258A"/>
    <w:rsid w:val="00223804"/>
    <w:rsid w:val="002242C8"/>
    <w:rsid w:val="00257A1D"/>
    <w:rsid w:val="0036031B"/>
    <w:rsid w:val="003822FE"/>
    <w:rsid w:val="003B3B04"/>
    <w:rsid w:val="0055464A"/>
    <w:rsid w:val="00555F0E"/>
    <w:rsid w:val="006271D0"/>
    <w:rsid w:val="00657A66"/>
    <w:rsid w:val="006708D4"/>
    <w:rsid w:val="00696B4A"/>
    <w:rsid w:val="006C38F4"/>
    <w:rsid w:val="006D6FE6"/>
    <w:rsid w:val="006D744A"/>
    <w:rsid w:val="00721E53"/>
    <w:rsid w:val="00724188"/>
    <w:rsid w:val="00784E5C"/>
    <w:rsid w:val="008C47BC"/>
    <w:rsid w:val="009214DC"/>
    <w:rsid w:val="009A3115"/>
    <w:rsid w:val="009B5372"/>
    <w:rsid w:val="009C5A5B"/>
    <w:rsid w:val="00A20BD2"/>
    <w:rsid w:val="00A21874"/>
    <w:rsid w:val="00A26505"/>
    <w:rsid w:val="00A279CF"/>
    <w:rsid w:val="00A71060"/>
    <w:rsid w:val="00A9290F"/>
    <w:rsid w:val="00AF009D"/>
    <w:rsid w:val="00B647CF"/>
    <w:rsid w:val="00BA4EDD"/>
    <w:rsid w:val="00BC0304"/>
    <w:rsid w:val="00BF275E"/>
    <w:rsid w:val="00C03280"/>
    <w:rsid w:val="00CF600C"/>
    <w:rsid w:val="00D25179"/>
    <w:rsid w:val="00DE03D2"/>
    <w:rsid w:val="00E323C1"/>
    <w:rsid w:val="00EA7AA7"/>
    <w:rsid w:val="00ED6B87"/>
    <w:rsid w:val="00F07AC2"/>
    <w:rsid w:val="00F1042E"/>
    <w:rsid w:val="00F271DC"/>
    <w:rsid w:val="00F84F9D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35E2885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F07AC2"/>
    <w:pPr>
      <w:widowControl w:val="0"/>
      <w:autoSpaceDE w:val="0"/>
      <w:autoSpaceDN w:val="0"/>
      <w:spacing w:before="52" w:after="0" w:line="240" w:lineRule="auto"/>
      <w:ind w:left="2370"/>
      <w:outlineLvl w:val="1"/>
    </w:pPr>
    <w:rPr>
      <w:rFonts w:ascii="Tahoma" w:eastAsia="Tahoma" w:hAnsi="Tahoma" w:cs="Tahoma"/>
      <w:b/>
      <w:bCs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character" w:customStyle="1" w:styleId="fontstyle01">
    <w:name w:val="fontstyle01"/>
    <w:basedOn w:val="a0"/>
    <w:rsid w:val="006C38F4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No Spacing"/>
    <w:uiPriority w:val="1"/>
    <w:qFormat/>
    <w:rsid w:val="00A20BD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07AC2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F07AC2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F07AC2"/>
    <w:rPr>
      <w:rFonts w:ascii="Tahoma" w:eastAsia="Tahoma" w:hAnsi="Tahoma" w:cs="Tahoma"/>
      <w:b/>
      <w:bCs/>
      <w:sz w:val="32"/>
      <w:szCs w:val="32"/>
      <w:lang w:bidi="ar-SA"/>
    </w:rPr>
  </w:style>
  <w:style w:type="paragraph" w:styleId="a5">
    <w:name w:val="Body Text"/>
    <w:basedOn w:val="a"/>
    <w:link w:val="a6"/>
    <w:uiPriority w:val="1"/>
    <w:qFormat/>
    <w:rsid w:val="00F07AC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6">
    <w:name w:val="เนื้อความ อักขระ"/>
    <w:basedOn w:val="a0"/>
    <w:link w:val="a5"/>
    <w:uiPriority w:val="1"/>
    <w:rsid w:val="00F07AC2"/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paragraph" w:styleId="a7">
    <w:name w:val="List Paragraph"/>
    <w:basedOn w:val="a"/>
    <w:uiPriority w:val="34"/>
    <w:qFormat/>
    <w:rsid w:val="0036031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0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E03D2"/>
  </w:style>
  <w:style w:type="paragraph" w:styleId="aa">
    <w:name w:val="footer"/>
    <w:basedOn w:val="a"/>
    <w:link w:val="ab"/>
    <w:uiPriority w:val="99"/>
    <w:unhideWhenUsed/>
    <w:rsid w:val="00DE0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E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8C78-5BD0-4AC9-87D5-CFBF7CB9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3973</Words>
  <Characters>16354</Characters>
  <Application>Microsoft Office Word</Application>
  <DocSecurity>0</DocSecurity>
  <Lines>136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POLICE CHOKCHAI</cp:lastModifiedBy>
  <cp:revision>5</cp:revision>
  <cp:lastPrinted>2024-01-23T09:02:00Z</cp:lastPrinted>
  <dcterms:created xsi:type="dcterms:W3CDTF">2024-03-31T06:35:00Z</dcterms:created>
  <dcterms:modified xsi:type="dcterms:W3CDTF">2024-04-01T02:29:00Z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